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F5" w:rsidRDefault="00D25DF5" w:rsidP="002133DB">
      <w:pPr>
        <w:spacing w:afterLines="200" w:after="480" w:line="560" w:lineRule="exact"/>
        <w:jc w:val="center"/>
        <w:rPr>
          <w:rFonts w:ascii="仿宋_GB2312" w:eastAsia="仿宋_GB2312" w:hint="eastAsia"/>
          <w:sz w:val="32"/>
          <w:szCs w:val="32"/>
        </w:rPr>
      </w:pPr>
    </w:p>
    <w:p w:rsidR="00D25DF5" w:rsidRDefault="00D25DF5" w:rsidP="002133DB">
      <w:pPr>
        <w:spacing w:afterLines="200" w:after="480" w:line="560" w:lineRule="exact"/>
        <w:jc w:val="center"/>
        <w:rPr>
          <w:rFonts w:ascii="仿宋_GB2312" w:eastAsia="仿宋_GB2312" w:hint="eastAsia"/>
          <w:sz w:val="32"/>
          <w:szCs w:val="32"/>
        </w:rPr>
      </w:pPr>
    </w:p>
    <w:p w:rsidR="002133DB" w:rsidRPr="00A64CC7" w:rsidRDefault="002133DB" w:rsidP="002133DB">
      <w:pPr>
        <w:spacing w:afterLines="200" w:after="480" w:line="560" w:lineRule="exact"/>
        <w:jc w:val="center"/>
        <w:rPr>
          <w:rFonts w:ascii="仿宋_GB2312" w:eastAsia="仿宋_GB2312"/>
          <w:sz w:val="32"/>
          <w:szCs w:val="32"/>
        </w:rPr>
      </w:pPr>
      <w:proofErr w:type="gramStart"/>
      <w:r w:rsidRPr="00E17112">
        <w:rPr>
          <w:rFonts w:ascii="仿宋_GB2312" w:eastAsia="仿宋_GB2312" w:hint="eastAsia"/>
          <w:sz w:val="32"/>
          <w:szCs w:val="32"/>
        </w:rPr>
        <w:t>中畜协</w:t>
      </w:r>
      <w:proofErr w:type="gramEnd"/>
      <w:r w:rsidRPr="00E17112">
        <w:rPr>
          <w:rFonts w:ascii="仿宋_GB2312" w:eastAsia="仿宋_GB2312" w:hint="eastAsia"/>
          <w:sz w:val="32"/>
          <w:szCs w:val="32"/>
        </w:rPr>
        <w:t>〔</w:t>
      </w:r>
      <w:r>
        <w:rPr>
          <w:rFonts w:ascii="仿宋_GB2312" w:eastAsia="仿宋_GB2312" w:hint="eastAsia"/>
          <w:sz w:val="32"/>
          <w:szCs w:val="32"/>
        </w:rPr>
        <w:t>2018</w:t>
      </w:r>
      <w:r w:rsidRPr="00E17112">
        <w:rPr>
          <w:rFonts w:ascii="仿宋_GB2312" w:eastAsia="仿宋_GB2312" w:hint="eastAsia"/>
          <w:sz w:val="32"/>
          <w:szCs w:val="32"/>
        </w:rPr>
        <w:t>〕</w:t>
      </w:r>
      <w:r w:rsidR="006A6BA3">
        <w:rPr>
          <w:rFonts w:ascii="仿宋_GB2312" w:eastAsia="仿宋_GB2312" w:hint="eastAsia"/>
          <w:sz w:val="32"/>
          <w:szCs w:val="32"/>
        </w:rPr>
        <w:t>19</w:t>
      </w:r>
      <w:r w:rsidRPr="00E17112">
        <w:rPr>
          <w:rFonts w:ascii="仿宋_GB2312" w:eastAsia="仿宋_GB2312" w:hint="eastAsia"/>
          <w:sz w:val="32"/>
          <w:szCs w:val="32"/>
        </w:rPr>
        <w:t>号</w:t>
      </w:r>
    </w:p>
    <w:p w:rsidR="002133DB" w:rsidRPr="000D1E5F" w:rsidRDefault="002133DB" w:rsidP="002133DB">
      <w:pPr>
        <w:spacing w:beforeLines="150" w:before="360" w:afterLines="100" w:after="240" w:line="640" w:lineRule="exact"/>
        <w:jc w:val="center"/>
        <w:rPr>
          <w:rFonts w:ascii="华文中宋" w:eastAsia="华文中宋" w:hAnsi="华文中宋"/>
          <w:b/>
          <w:sz w:val="40"/>
          <w:szCs w:val="40"/>
        </w:rPr>
      </w:pPr>
      <w:r w:rsidRPr="000D1E5F">
        <w:rPr>
          <w:rFonts w:ascii="华文中宋" w:eastAsia="华文中宋" w:hAnsi="华文中宋" w:hint="eastAsia"/>
          <w:b/>
          <w:sz w:val="40"/>
          <w:szCs w:val="40"/>
        </w:rPr>
        <w:t>关于召开</w:t>
      </w:r>
      <w:r w:rsidR="00E05F6B">
        <w:rPr>
          <w:rFonts w:ascii="华文中宋" w:eastAsia="华文中宋" w:hAnsi="华文中宋" w:hint="eastAsia"/>
          <w:b/>
          <w:sz w:val="40"/>
          <w:szCs w:val="40"/>
        </w:rPr>
        <w:t>第十五</w:t>
      </w:r>
      <w:r>
        <w:rPr>
          <w:rFonts w:ascii="华文中宋" w:eastAsia="华文中宋" w:hAnsi="华文中宋" w:hint="eastAsia"/>
          <w:b/>
          <w:sz w:val="40"/>
          <w:szCs w:val="40"/>
        </w:rPr>
        <w:t>届(2018)中国</w:t>
      </w:r>
      <w:r w:rsidR="00E05F6B">
        <w:rPr>
          <w:rFonts w:ascii="华文中宋" w:eastAsia="华文中宋" w:hAnsi="华文中宋" w:hint="eastAsia"/>
          <w:b/>
          <w:sz w:val="40"/>
          <w:szCs w:val="40"/>
        </w:rPr>
        <w:t>羊</w:t>
      </w:r>
      <w:r>
        <w:rPr>
          <w:rFonts w:ascii="华文中宋" w:eastAsia="华文中宋" w:hAnsi="华文中宋" w:hint="eastAsia"/>
          <w:b/>
          <w:sz w:val="40"/>
          <w:szCs w:val="40"/>
        </w:rPr>
        <w:t>业发展大会</w:t>
      </w:r>
      <w:r w:rsidRPr="000D1E5F">
        <w:rPr>
          <w:rFonts w:ascii="华文中宋" w:eastAsia="华文中宋" w:hAnsi="华文中宋" w:hint="eastAsia"/>
          <w:b/>
          <w:sz w:val="40"/>
          <w:szCs w:val="40"/>
        </w:rPr>
        <w:t>的通知</w:t>
      </w:r>
    </w:p>
    <w:p w:rsidR="002133DB" w:rsidRPr="009E3124" w:rsidRDefault="002133DB" w:rsidP="000675A8">
      <w:pPr>
        <w:spacing w:afterLines="100" w:after="240" w:line="540" w:lineRule="exact"/>
        <w:rPr>
          <w:rFonts w:ascii="仿宋_GB2312" w:eastAsia="仿宋_GB2312"/>
          <w:b/>
          <w:sz w:val="32"/>
          <w:szCs w:val="32"/>
        </w:rPr>
      </w:pPr>
      <w:r w:rsidRPr="009E3124">
        <w:rPr>
          <w:rFonts w:ascii="仿宋_GB2312" w:eastAsia="仿宋_GB2312" w:hint="eastAsia"/>
          <w:b/>
          <w:sz w:val="32"/>
          <w:szCs w:val="32"/>
        </w:rPr>
        <w:t>各位会员、全国养</w:t>
      </w:r>
      <w:r w:rsidR="00E05F6B">
        <w:rPr>
          <w:rFonts w:ascii="仿宋_GB2312" w:eastAsia="仿宋_GB2312" w:hint="eastAsia"/>
          <w:b/>
          <w:sz w:val="32"/>
          <w:szCs w:val="32"/>
        </w:rPr>
        <w:t>羊</w:t>
      </w:r>
      <w:r w:rsidRPr="009E3124">
        <w:rPr>
          <w:rFonts w:ascii="仿宋_GB2312" w:eastAsia="仿宋_GB2312" w:hint="eastAsia"/>
          <w:b/>
          <w:sz w:val="32"/>
          <w:szCs w:val="32"/>
        </w:rPr>
        <w:t>生产、加工企业及相关工作者：</w:t>
      </w:r>
    </w:p>
    <w:p w:rsidR="002133DB" w:rsidRDefault="00C32D18" w:rsidP="000675A8">
      <w:pPr>
        <w:pStyle w:val="aa"/>
        <w:snapToGrid w:val="0"/>
        <w:spacing w:after="120" w:line="540" w:lineRule="exact"/>
        <w:ind w:firstLineChars="236" w:firstLine="755"/>
        <w:jc w:val="left"/>
        <w:rPr>
          <w:rFonts w:ascii="仿宋_GB2312" w:eastAsia="仿宋_GB2312"/>
          <w:sz w:val="32"/>
          <w:szCs w:val="32"/>
        </w:rPr>
      </w:pPr>
      <w:r w:rsidRPr="00C32D18">
        <w:rPr>
          <w:rFonts w:ascii="仿宋_GB2312" w:eastAsia="仿宋_GB2312" w:hint="eastAsia"/>
          <w:sz w:val="32"/>
          <w:szCs w:val="32"/>
        </w:rPr>
        <w:t>201</w:t>
      </w:r>
      <w:r w:rsidR="001D0DEE">
        <w:rPr>
          <w:rFonts w:ascii="仿宋_GB2312" w:eastAsia="仿宋_GB2312" w:hint="eastAsia"/>
          <w:sz w:val="32"/>
          <w:szCs w:val="32"/>
        </w:rPr>
        <w:t>7～2018年</w:t>
      </w:r>
      <w:r w:rsidRPr="00C32D18">
        <w:rPr>
          <w:rFonts w:ascii="仿宋_GB2312" w:eastAsia="仿宋_GB2312" w:hint="eastAsia"/>
          <w:sz w:val="32"/>
          <w:szCs w:val="32"/>
        </w:rPr>
        <w:t>，我国羊业市场</w:t>
      </w:r>
      <w:r w:rsidR="001D0DEE">
        <w:rPr>
          <w:rFonts w:ascii="仿宋_GB2312" w:eastAsia="仿宋_GB2312" w:hint="eastAsia"/>
          <w:sz w:val="32"/>
          <w:szCs w:val="32"/>
        </w:rPr>
        <w:t>进步一</w:t>
      </w:r>
      <w:r w:rsidR="009C3F57">
        <w:rPr>
          <w:rFonts w:ascii="仿宋_GB2312" w:eastAsia="仿宋_GB2312" w:hint="eastAsia"/>
          <w:sz w:val="32"/>
          <w:szCs w:val="32"/>
        </w:rPr>
        <w:t>回</w:t>
      </w:r>
      <w:r w:rsidR="001D0DEE">
        <w:rPr>
          <w:rFonts w:ascii="仿宋_GB2312" w:eastAsia="仿宋_GB2312" w:hint="eastAsia"/>
          <w:sz w:val="32"/>
          <w:szCs w:val="32"/>
        </w:rPr>
        <w:t>升</w:t>
      </w:r>
      <w:r w:rsidRPr="00C32D18">
        <w:rPr>
          <w:rFonts w:ascii="仿宋_GB2312" w:eastAsia="仿宋_GB2312" w:hint="eastAsia"/>
          <w:sz w:val="32"/>
          <w:szCs w:val="32"/>
        </w:rPr>
        <w:t>，特别是2017年</w:t>
      </w:r>
      <w:r w:rsidR="00A2149D">
        <w:rPr>
          <w:rFonts w:ascii="仿宋_GB2312" w:eastAsia="仿宋_GB2312" w:hint="eastAsia"/>
          <w:sz w:val="32"/>
          <w:szCs w:val="32"/>
        </w:rPr>
        <w:t>下半</w:t>
      </w:r>
      <w:r w:rsidR="001D0DEE">
        <w:rPr>
          <w:rFonts w:ascii="仿宋_GB2312" w:eastAsia="仿宋_GB2312" w:hint="eastAsia"/>
          <w:sz w:val="32"/>
          <w:szCs w:val="32"/>
        </w:rPr>
        <w:t>年以后</w:t>
      </w:r>
      <w:r w:rsidR="00A2149D">
        <w:rPr>
          <w:rFonts w:ascii="仿宋_GB2312" w:eastAsia="仿宋_GB2312" w:hint="eastAsia"/>
          <w:sz w:val="32"/>
          <w:szCs w:val="32"/>
        </w:rPr>
        <w:t>，羊业</w:t>
      </w:r>
      <w:r w:rsidRPr="00C32D18">
        <w:rPr>
          <w:rFonts w:ascii="仿宋_GB2312" w:eastAsia="仿宋_GB2312" w:hint="eastAsia"/>
          <w:sz w:val="32"/>
          <w:szCs w:val="32"/>
        </w:rPr>
        <w:t>市场</w:t>
      </w:r>
      <w:r w:rsidR="00A2149D">
        <w:rPr>
          <w:rFonts w:ascii="仿宋_GB2312" w:eastAsia="仿宋_GB2312" w:hint="eastAsia"/>
          <w:sz w:val="32"/>
          <w:szCs w:val="32"/>
        </w:rPr>
        <w:t>价格</w:t>
      </w:r>
      <w:r w:rsidRPr="00C32D18">
        <w:rPr>
          <w:rFonts w:ascii="仿宋_GB2312" w:eastAsia="仿宋_GB2312" w:hint="eastAsia"/>
          <w:sz w:val="32"/>
          <w:szCs w:val="32"/>
        </w:rPr>
        <w:t>快速拉升，</w:t>
      </w:r>
      <w:r w:rsidR="009C3F57" w:rsidRPr="00C32D18">
        <w:rPr>
          <w:rFonts w:ascii="仿宋_GB2312" w:eastAsia="仿宋_GB2312" w:hint="eastAsia"/>
          <w:sz w:val="32"/>
          <w:szCs w:val="32"/>
        </w:rPr>
        <w:t>养殖</w:t>
      </w:r>
      <w:r w:rsidRPr="00C32D18">
        <w:rPr>
          <w:rFonts w:ascii="仿宋_GB2312" w:eastAsia="仿宋_GB2312" w:hint="eastAsia"/>
          <w:sz w:val="32"/>
          <w:szCs w:val="32"/>
        </w:rPr>
        <w:t>企业（户）</w:t>
      </w:r>
      <w:r w:rsidR="009C3F57">
        <w:rPr>
          <w:rFonts w:ascii="仿宋_GB2312" w:eastAsia="仿宋_GB2312" w:hint="eastAsia"/>
          <w:sz w:val="32"/>
          <w:szCs w:val="32"/>
        </w:rPr>
        <w:t>效益</w:t>
      </w:r>
      <w:r w:rsidRPr="00C32D18">
        <w:rPr>
          <w:rFonts w:ascii="仿宋_GB2312" w:eastAsia="仿宋_GB2312" w:hint="eastAsia"/>
          <w:sz w:val="32"/>
          <w:szCs w:val="32"/>
        </w:rPr>
        <w:t>趋稳向好，在经历产业发展的调整和转型期后，产业发展</w:t>
      </w:r>
      <w:r w:rsidR="009C3996">
        <w:rPr>
          <w:rFonts w:ascii="仿宋_GB2312" w:eastAsia="仿宋_GB2312" w:hint="eastAsia"/>
          <w:sz w:val="32"/>
          <w:szCs w:val="32"/>
        </w:rPr>
        <w:t>进入到新的阶段，企业发展也将迎来更多的机遇与挑战。下一阶段，产业</w:t>
      </w:r>
      <w:r w:rsidRPr="00C32D18">
        <w:rPr>
          <w:rFonts w:ascii="仿宋_GB2312" w:eastAsia="仿宋_GB2312" w:hint="eastAsia"/>
          <w:sz w:val="32"/>
          <w:szCs w:val="32"/>
        </w:rPr>
        <w:t>发展将进入“提质、降本、增效”和产业转型升级的关键时期，国内羊产业结构将进一步优化调整，适度规模及标准化程度持续提高，散养户比重继续降低，羊业生产将稳步增长，产业链条将进一步完善，行业优秀品牌逐渐形成。</w:t>
      </w:r>
      <w:r w:rsidR="002133DB" w:rsidRPr="005372CA">
        <w:rPr>
          <w:rFonts w:ascii="仿宋_GB2312" w:eastAsia="仿宋_GB2312" w:hint="eastAsia"/>
          <w:sz w:val="32"/>
          <w:szCs w:val="32"/>
        </w:rPr>
        <w:t>因此，为加</w:t>
      </w:r>
      <w:r w:rsidR="002133DB">
        <w:rPr>
          <w:rFonts w:ascii="仿宋_GB2312" w:eastAsia="仿宋_GB2312" w:hint="eastAsia"/>
          <w:sz w:val="32"/>
          <w:szCs w:val="32"/>
        </w:rPr>
        <w:t>快推进我国</w:t>
      </w:r>
      <w:r>
        <w:rPr>
          <w:rFonts w:ascii="仿宋_GB2312" w:eastAsia="仿宋_GB2312" w:hint="eastAsia"/>
          <w:sz w:val="32"/>
          <w:szCs w:val="32"/>
        </w:rPr>
        <w:t>羊</w:t>
      </w:r>
      <w:r w:rsidR="002133DB">
        <w:rPr>
          <w:rFonts w:ascii="仿宋_GB2312" w:eastAsia="仿宋_GB2312" w:hint="eastAsia"/>
          <w:sz w:val="32"/>
          <w:szCs w:val="32"/>
        </w:rPr>
        <w:t>产业发展，充分发挥行业资源优势，提升行业的生产效率</w:t>
      </w:r>
      <w:r>
        <w:rPr>
          <w:rFonts w:ascii="仿宋_GB2312" w:eastAsia="仿宋_GB2312" w:hint="eastAsia"/>
          <w:sz w:val="32"/>
          <w:szCs w:val="32"/>
        </w:rPr>
        <w:t>，加强企业品牌建设</w:t>
      </w:r>
      <w:r w:rsidR="002133DB">
        <w:rPr>
          <w:rFonts w:ascii="仿宋_GB2312" w:eastAsia="仿宋_GB2312" w:hint="eastAsia"/>
          <w:sz w:val="32"/>
          <w:szCs w:val="32"/>
        </w:rPr>
        <w:t>，全面推动我国</w:t>
      </w:r>
      <w:r>
        <w:rPr>
          <w:rFonts w:ascii="仿宋_GB2312" w:eastAsia="仿宋_GB2312" w:hint="eastAsia"/>
          <w:sz w:val="32"/>
          <w:szCs w:val="32"/>
        </w:rPr>
        <w:t>羊</w:t>
      </w:r>
      <w:r w:rsidR="002133DB">
        <w:rPr>
          <w:rFonts w:ascii="仿宋_GB2312" w:eastAsia="仿宋_GB2312" w:hint="eastAsia"/>
          <w:sz w:val="32"/>
          <w:szCs w:val="32"/>
        </w:rPr>
        <w:t>产业的可持续发展</w:t>
      </w:r>
      <w:r w:rsidR="002133DB" w:rsidRPr="005372CA">
        <w:rPr>
          <w:rFonts w:ascii="仿宋_GB2312" w:eastAsia="仿宋_GB2312" w:hint="eastAsia"/>
          <w:sz w:val="32"/>
          <w:szCs w:val="32"/>
        </w:rPr>
        <w:t>。中国畜牧业协会定于201</w:t>
      </w:r>
      <w:r w:rsidR="002133DB">
        <w:rPr>
          <w:rFonts w:ascii="仿宋_GB2312" w:eastAsia="仿宋_GB2312" w:hint="eastAsia"/>
          <w:sz w:val="32"/>
          <w:szCs w:val="32"/>
        </w:rPr>
        <w:t>8</w:t>
      </w:r>
      <w:r w:rsidR="002133DB" w:rsidRPr="005372CA">
        <w:rPr>
          <w:rFonts w:ascii="仿宋_GB2312" w:eastAsia="仿宋_GB2312" w:hint="eastAsia"/>
          <w:sz w:val="32"/>
          <w:szCs w:val="32"/>
        </w:rPr>
        <w:t>年1</w:t>
      </w:r>
      <w:r>
        <w:rPr>
          <w:rFonts w:ascii="仿宋_GB2312" w:eastAsia="仿宋_GB2312" w:hint="eastAsia"/>
          <w:sz w:val="32"/>
          <w:szCs w:val="32"/>
        </w:rPr>
        <w:t>0</w:t>
      </w:r>
      <w:r w:rsidR="002133DB" w:rsidRPr="005372CA">
        <w:rPr>
          <w:rFonts w:ascii="仿宋_GB2312" w:eastAsia="仿宋_GB2312" w:hint="eastAsia"/>
          <w:sz w:val="32"/>
          <w:szCs w:val="32"/>
        </w:rPr>
        <w:t>月</w:t>
      </w:r>
      <w:r w:rsidR="00E71076">
        <w:rPr>
          <w:rFonts w:ascii="仿宋_GB2312" w:eastAsia="仿宋_GB2312" w:hint="eastAsia"/>
          <w:sz w:val="32"/>
          <w:szCs w:val="32"/>
        </w:rPr>
        <w:t>9</w:t>
      </w:r>
      <w:r w:rsidR="002133DB" w:rsidRPr="005372CA">
        <w:rPr>
          <w:rFonts w:ascii="仿宋_GB2312" w:eastAsia="仿宋_GB2312" w:hint="eastAsia"/>
          <w:sz w:val="32"/>
          <w:szCs w:val="32"/>
        </w:rPr>
        <w:t>～</w:t>
      </w:r>
      <w:r w:rsidR="00E71076">
        <w:rPr>
          <w:rFonts w:ascii="仿宋_GB2312" w:eastAsia="仿宋_GB2312" w:hint="eastAsia"/>
          <w:sz w:val="32"/>
          <w:szCs w:val="32"/>
        </w:rPr>
        <w:t>11</w:t>
      </w:r>
      <w:r w:rsidR="002133DB" w:rsidRPr="005372CA">
        <w:rPr>
          <w:rFonts w:ascii="仿宋_GB2312" w:eastAsia="仿宋_GB2312" w:hint="eastAsia"/>
          <w:sz w:val="32"/>
          <w:szCs w:val="32"/>
        </w:rPr>
        <w:t>日</w:t>
      </w:r>
      <w:r>
        <w:rPr>
          <w:rFonts w:ascii="仿宋_GB2312" w:eastAsia="仿宋_GB2312" w:hint="eastAsia"/>
          <w:sz w:val="32"/>
          <w:szCs w:val="32"/>
        </w:rPr>
        <w:t>（</w:t>
      </w:r>
      <w:r w:rsidR="00E71076">
        <w:rPr>
          <w:rFonts w:ascii="仿宋_GB2312" w:eastAsia="仿宋_GB2312" w:hint="eastAsia"/>
          <w:sz w:val="32"/>
          <w:szCs w:val="32"/>
        </w:rPr>
        <w:t>9</w:t>
      </w:r>
      <w:r>
        <w:rPr>
          <w:rFonts w:ascii="仿宋_GB2312" w:eastAsia="仿宋_GB2312" w:hint="eastAsia"/>
          <w:sz w:val="32"/>
          <w:szCs w:val="32"/>
        </w:rPr>
        <w:t>日全天报到）</w:t>
      </w:r>
      <w:r w:rsidR="002133DB" w:rsidRPr="005372CA">
        <w:rPr>
          <w:rFonts w:ascii="仿宋_GB2312" w:eastAsia="仿宋_GB2312" w:hint="eastAsia"/>
          <w:sz w:val="32"/>
          <w:szCs w:val="32"/>
        </w:rPr>
        <w:t>,在</w:t>
      </w:r>
      <w:r>
        <w:rPr>
          <w:rFonts w:ascii="仿宋_GB2312" w:eastAsia="仿宋_GB2312" w:hint="eastAsia"/>
          <w:sz w:val="32"/>
          <w:szCs w:val="32"/>
        </w:rPr>
        <w:t>河南兰考县</w:t>
      </w:r>
      <w:r w:rsidR="002133DB" w:rsidRPr="005372CA">
        <w:rPr>
          <w:rFonts w:ascii="仿宋_GB2312" w:eastAsia="仿宋_GB2312" w:hint="eastAsia"/>
          <w:sz w:val="32"/>
          <w:szCs w:val="32"/>
        </w:rPr>
        <w:t>召开</w:t>
      </w:r>
      <w:r w:rsidR="002133DB">
        <w:rPr>
          <w:rFonts w:ascii="仿宋_GB2312" w:eastAsia="仿宋_GB2312" w:hint="eastAsia"/>
          <w:sz w:val="32"/>
          <w:szCs w:val="32"/>
        </w:rPr>
        <w:t>第</w:t>
      </w:r>
      <w:r>
        <w:rPr>
          <w:rFonts w:ascii="仿宋_GB2312" w:eastAsia="仿宋_GB2312" w:hint="eastAsia"/>
          <w:sz w:val="32"/>
          <w:szCs w:val="32"/>
        </w:rPr>
        <w:t>十五届</w:t>
      </w:r>
      <w:r w:rsidR="002133DB">
        <w:rPr>
          <w:rFonts w:ascii="仿宋_GB2312" w:eastAsia="仿宋_GB2312" w:hint="eastAsia"/>
          <w:sz w:val="32"/>
          <w:szCs w:val="32"/>
        </w:rPr>
        <w:t>(2018)中国</w:t>
      </w:r>
      <w:r>
        <w:rPr>
          <w:rFonts w:ascii="仿宋_GB2312" w:eastAsia="仿宋_GB2312" w:hint="eastAsia"/>
          <w:sz w:val="32"/>
          <w:szCs w:val="32"/>
        </w:rPr>
        <w:t>羊</w:t>
      </w:r>
      <w:r w:rsidR="002133DB">
        <w:rPr>
          <w:rFonts w:ascii="仿宋_GB2312" w:eastAsia="仿宋_GB2312" w:hint="eastAsia"/>
          <w:sz w:val="32"/>
          <w:szCs w:val="32"/>
        </w:rPr>
        <w:t>业发展大会</w:t>
      </w:r>
      <w:r w:rsidR="002133DB" w:rsidRPr="005372CA">
        <w:rPr>
          <w:rFonts w:ascii="仿宋_GB2312" w:eastAsia="仿宋_GB2312" w:hint="eastAsia"/>
          <w:sz w:val="32"/>
          <w:szCs w:val="32"/>
        </w:rPr>
        <w:t>，欢迎全国养</w:t>
      </w:r>
      <w:r>
        <w:rPr>
          <w:rFonts w:ascii="仿宋_GB2312" w:eastAsia="仿宋_GB2312" w:hint="eastAsia"/>
          <w:sz w:val="32"/>
          <w:szCs w:val="32"/>
        </w:rPr>
        <w:t>羊</w:t>
      </w:r>
      <w:r w:rsidR="002133DB" w:rsidRPr="005372CA">
        <w:rPr>
          <w:rFonts w:ascii="仿宋_GB2312" w:eastAsia="仿宋_GB2312" w:hint="eastAsia"/>
          <w:sz w:val="32"/>
          <w:szCs w:val="32"/>
        </w:rPr>
        <w:t>及相关行业(养殖、屠宰、加工、贸易、毛皮、餐饮、投资、兽药、生物制品、饲料、牧草、设备等)企业家、专家、管理者等踊跃参加，现将有关事宜通知如下。</w:t>
      </w:r>
    </w:p>
    <w:p w:rsidR="002133DB" w:rsidRDefault="002133DB" w:rsidP="009C3F57">
      <w:pPr>
        <w:spacing w:afterLines="0" w:line="440" w:lineRule="exact"/>
        <w:ind w:firstLineChars="196" w:firstLine="630"/>
        <w:rPr>
          <w:rFonts w:ascii="仿宋_GB2312" w:eastAsia="仿宋_GB2312"/>
          <w:sz w:val="32"/>
          <w:szCs w:val="32"/>
        </w:rPr>
      </w:pPr>
      <w:r w:rsidRPr="00AB5151">
        <w:rPr>
          <w:rFonts w:ascii="仿宋_GB2312" w:eastAsia="仿宋_GB2312" w:hint="eastAsia"/>
          <w:b/>
          <w:sz w:val="32"/>
          <w:szCs w:val="32"/>
        </w:rPr>
        <w:t>一、时间：</w:t>
      </w:r>
      <w:r>
        <w:rPr>
          <w:rFonts w:ascii="仿宋_GB2312" w:eastAsia="仿宋_GB2312" w:hint="eastAsia"/>
          <w:sz w:val="32"/>
          <w:szCs w:val="32"/>
        </w:rPr>
        <w:t>2018年</w:t>
      </w:r>
      <w:r w:rsidR="008F0996">
        <w:rPr>
          <w:rFonts w:ascii="仿宋_GB2312" w:eastAsia="仿宋_GB2312" w:hint="eastAsia"/>
          <w:sz w:val="32"/>
          <w:szCs w:val="32"/>
        </w:rPr>
        <w:t>10</w:t>
      </w:r>
      <w:r>
        <w:rPr>
          <w:rFonts w:ascii="仿宋_GB2312" w:eastAsia="仿宋_GB2312" w:hint="eastAsia"/>
          <w:sz w:val="32"/>
          <w:szCs w:val="32"/>
        </w:rPr>
        <w:t>月</w:t>
      </w:r>
      <w:r w:rsidR="00E71076">
        <w:rPr>
          <w:rFonts w:ascii="仿宋_GB2312" w:eastAsia="仿宋_GB2312" w:hint="eastAsia"/>
          <w:sz w:val="32"/>
          <w:szCs w:val="32"/>
        </w:rPr>
        <w:t>9</w:t>
      </w:r>
      <w:r>
        <w:rPr>
          <w:rFonts w:ascii="仿宋_GB2312" w:eastAsia="仿宋_GB2312" w:hint="eastAsia"/>
          <w:sz w:val="32"/>
          <w:szCs w:val="32"/>
        </w:rPr>
        <w:t>～</w:t>
      </w:r>
      <w:r w:rsidR="00E71076">
        <w:rPr>
          <w:rFonts w:ascii="仿宋_GB2312" w:eastAsia="仿宋_GB2312" w:hint="eastAsia"/>
          <w:sz w:val="32"/>
          <w:szCs w:val="32"/>
        </w:rPr>
        <w:t>11</w:t>
      </w:r>
      <w:r>
        <w:rPr>
          <w:rFonts w:ascii="仿宋_GB2312" w:eastAsia="仿宋_GB2312" w:hint="eastAsia"/>
          <w:sz w:val="32"/>
          <w:szCs w:val="32"/>
        </w:rPr>
        <w:t>日(1</w:t>
      </w:r>
      <w:r w:rsidR="008F0996">
        <w:rPr>
          <w:rFonts w:ascii="仿宋_GB2312" w:eastAsia="仿宋_GB2312" w:hint="eastAsia"/>
          <w:sz w:val="32"/>
          <w:szCs w:val="32"/>
        </w:rPr>
        <w:t>0</w:t>
      </w:r>
      <w:r>
        <w:rPr>
          <w:rFonts w:ascii="仿宋_GB2312" w:eastAsia="仿宋_GB2312" w:hint="eastAsia"/>
          <w:sz w:val="32"/>
          <w:szCs w:val="32"/>
        </w:rPr>
        <w:t>月</w:t>
      </w:r>
      <w:r w:rsidR="00E71076">
        <w:rPr>
          <w:rFonts w:ascii="仿宋_GB2312" w:eastAsia="仿宋_GB2312" w:hint="eastAsia"/>
          <w:sz w:val="32"/>
          <w:szCs w:val="32"/>
        </w:rPr>
        <w:t>9</w:t>
      </w:r>
      <w:r>
        <w:rPr>
          <w:rFonts w:ascii="仿宋_GB2312" w:eastAsia="仿宋_GB2312" w:hint="eastAsia"/>
          <w:sz w:val="32"/>
          <w:szCs w:val="32"/>
        </w:rPr>
        <w:t>日全天报到)</w:t>
      </w:r>
    </w:p>
    <w:p w:rsidR="002133DB" w:rsidRPr="008F0996" w:rsidRDefault="002133DB" w:rsidP="009C3F57">
      <w:pPr>
        <w:spacing w:afterLines="0" w:line="440" w:lineRule="exact"/>
        <w:ind w:firstLineChars="196" w:firstLine="630"/>
        <w:rPr>
          <w:rFonts w:ascii="仿宋_GB2312" w:eastAsia="仿宋_GB2312"/>
          <w:sz w:val="32"/>
          <w:szCs w:val="32"/>
        </w:rPr>
      </w:pPr>
      <w:r w:rsidRPr="00AB5151">
        <w:rPr>
          <w:rFonts w:ascii="仿宋_GB2312" w:eastAsia="仿宋_GB2312" w:hint="eastAsia"/>
          <w:b/>
          <w:sz w:val="32"/>
          <w:szCs w:val="32"/>
        </w:rPr>
        <w:t>二、地点：</w:t>
      </w:r>
      <w:r w:rsidR="008F0996" w:rsidRPr="008F0996">
        <w:rPr>
          <w:rFonts w:ascii="仿宋_GB2312" w:eastAsia="仿宋_GB2312" w:hint="eastAsia"/>
          <w:sz w:val="32"/>
          <w:szCs w:val="32"/>
        </w:rPr>
        <w:t>河南兰考焦</w:t>
      </w:r>
      <w:r w:rsidR="008F0996">
        <w:rPr>
          <w:rFonts w:ascii="仿宋_GB2312" w:eastAsia="仿宋_GB2312" w:hint="eastAsia"/>
          <w:sz w:val="32"/>
          <w:szCs w:val="32"/>
        </w:rPr>
        <w:t>裕禄干部管理学院</w:t>
      </w:r>
    </w:p>
    <w:p w:rsidR="008F0996" w:rsidRPr="00C32D18" w:rsidRDefault="002133DB" w:rsidP="009C3F57">
      <w:pPr>
        <w:spacing w:before="50" w:after="120" w:line="440" w:lineRule="exact"/>
        <w:ind w:firstLineChars="200" w:firstLine="643"/>
        <w:rPr>
          <w:rFonts w:ascii="仿宋_GB2312" w:eastAsia="仿宋_GB2312"/>
          <w:sz w:val="30"/>
          <w:szCs w:val="30"/>
        </w:rPr>
      </w:pPr>
      <w:r w:rsidRPr="00EC7D8D">
        <w:rPr>
          <w:rFonts w:ascii="仿宋_GB2312" w:eastAsia="仿宋_GB2312" w:hint="eastAsia"/>
          <w:b/>
          <w:sz w:val="32"/>
          <w:szCs w:val="32"/>
        </w:rPr>
        <w:lastRenderedPageBreak/>
        <w:t>三、</w:t>
      </w:r>
      <w:r>
        <w:rPr>
          <w:rFonts w:ascii="仿宋_GB2312" w:eastAsia="仿宋_GB2312" w:hint="eastAsia"/>
          <w:b/>
          <w:sz w:val="32"/>
          <w:szCs w:val="32"/>
        </w:rPr>
        <w:t>主题：</w:t>
      </w:r>
      <w:r w:rsidR="00C32D18">
        <w:rPr>
          <w:rFonts w:eastAsia="仿宋_GB2312" w:hint="eastAsia"/>
          <w:b/>
          <w:sz w:val="32"/>
          <w:szCs w:val="32"/>
        </w:rPr>
        <w:t>创新</w:t>
      </w:r>
      <w:r w:rsidR="005A1E38">
        <w:rPr>
          <w:rFonts w:eastAsia="仿宋_GB2312" w:hint="eastAsia"/>
          <w:b/>
          <w:sz w:val="32"/>
          <w:szCs w:val="32"/>
        </w:rPr>
        <w:t>引领产业绿色发展</w:t>
      </w:r>
      <w:r w:rsidR="005A1E38">
        <w:rPr>
          <w:rFonts w:eastAsia="仿宋_GB2312" w:hint="eastAsia"/>
          <w:b/>
          <w:sz w:val="32"/>
          <w:szCs w:val="32"/>
        </w:rPr>
        <w:t xml:space="preserve"> </w:t>
      </w:r>
      <w:r w:rsidR="00C32D18">
        <w:rPr>
          <w:rFonts w:eastAsia="仿宋_GB2312" w:hint="eastAsia"/>
          <w:b/>
          <w:sz w:val="32"/>
          <w:szCs w:val="32"/>
        </w:rPr>
        <w:t>精准扶贫</w:t>
      </w:r>
      <w:r w:rsidR="005A1E38">
        <w:rPr>
          <w:rFonts w:eastAsia="仿宋_GB2312" w:hint="eastAsia"/>
          <w:b/>
          <w:sz w:val="32"/>
          <w:szCs w:val="32"/>
        </w:rPr>
        <w:t>助力</w:t>
      </w:r>
      <w:r w:rsidR="00C32D18">
        <w:rPr>
          <w:rFonts w:eastAsia="仿宋_GB2312" w:hint="eastAsia"/>
          <w:b/>
          <w:sz w:val="32"/>
          <w:szCs w:val="32"/>
        </w:rPr>
        <w:t>乡村振兴</w:t>
      </w:r>
    </w:p>
    <w:p w:rsidR="002133DB" w:rsidRDefault="002133DB" w:rsidP="009C3F57">
      <w:pPr>
        <w:spacing w:afterLines="0" w:line="440" w:lineRule="exact"/>
        <w:ind w:firstLineChars="196" w:firstLine="630"/>
        <w:rPr>
          <w:rFonts w:ascii="仿宋_GB2312" w:eastAsia="仿宋_GB2312"/>
          <w:b/>
          <w:sz w:val="32"/>
          <w:szCs w:val="32"/>
        </w:rPr>
      </w:pPr>
      <w:r>
        <w:rPr>
          <w:rFonts w:ascii="仿宋_GB2312" w:eastAsia="仿宋_GB2312" w:hint="eastAsia"/>
          <w:b/>
          <w:sz w:val="32"/>
          <w:szCs w:val="32"/>
        </w:rPr>
        <w:t>四</w:t>
      </w:r>
      <w:r w:rsidRPr="00EC7D8D">
        <w:rPr>
          <w:rFonts w:ascii="仿宋_GB2312" w:eastAsia="仿宋_GB2312" w:hint="eastAsia"/>
          <w:b/>
          <w:sz w:val="32"/>
          <w:szCs w:val="32"/>
        </w:rPr>
        <w:t>、会议内容</w:t>
      </w:r>
    </w:p>
    <w:p w:rsidR="008F0996" w:rsidRP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1.</w:t>
      </w:r>
      <w:r w:rsidRPr="008F0996">
        <w:rPr>
          <w:rFonts w:ascii="仿宋_GB2312" w:eastAsia="仿宋_GB2312" w:hint="eastAsia"/>
          <w:sz w:val="32"/>
          <w:szCs w:val="32"/>
        </w:rPr>
        <w:t>羊业发展高层论坛</w:t>
      </w:r>
    </w:p>
    <w:p w:rsidR="008F0996" w:rsidRP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2.</w:t>
      </w:r>
      <w:r w:rsidRPr="008F0996">
        <w:rPr>
          <w:rFonts w:ascii="仿宋_GB2312" w:eastAsia="仿宋_GB2312" w:hint="eastAsia"/>
          <w:sz w:val="32"/>
          <w:szCs w:val="32"/>
        </w:rPr>
        <w:t>互动交流</w:t>
      </w:r>
    </w:p>
    <w:p w:rsid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3.</w:t>
      </w:r>
      <w:r w:rsidR="00C32D18">
        <w:rPr>
          <w:rFonts w:ascii="仿宋_GB2312" w:eastAsia="仿宋_GB2312" w:hint="eastAsia"/>
          <w:sz w:val="32"/>
          <w:szCs w:val="32"/>
        </w:rPr>
        <w:t>扶贫攻坚成果展</w:t>
      </w:r>
    </w:p>
    <w:p w:rsidR="00494919" w:rsidRDefault="00494919"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3.羊产业优秀扶贫模式发布</w:t>
      </w:r>
    </w:p>
    <w:p w:rsid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4.</w:t>
      </w:r>
      <w:r w:rsidR="00C32D18" w:rsidRPr="008F0996">
        <w:rPr>
          <w:rFonts w:ascii="仿宋_GB2312" w:eastAsia="仿宋_GB2312" w:hint="eastAsia"/>
          <w:sz w:val="32"/>
          <w:szCs w:val="32"/>
        </w:rPr>
        <w:t>羊</w:t>
      </w:r>
      <w:r w:rsidR="00C32D18">
        <w:rPr>
          <w:rFonts w:ascii="仿宋_GB2312" w:eastAsia="仿宋_GB2312" w:hint="eastAsia"/>
          <w:sz w:val="32"/>
          <w:szCs w:val="32"/>
        </w:rPr>
        <w:t>业发展展览会</w:t>
      </w:r>
    </w:p>
    <w:p w:rsid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5.</w:t>
      </w:r>
      <w:r w:rsidR="00C32D18">
        <w:rPr>
          <w:rFonts w:ascii="仿宋_GB2312" w:eastAsia="仿宋_GB2312" w:hint="eastAsia"/>
          <w:sz w:val="32"/>
          <w:szCs w:val="32"/>
        </w:rPr>
        <w:t>种羊展销</w:t>
      </w:r>
    </w:p>
    <w:p w:rsidR="008F0996" w:rsidRP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6.</w:t>
      </w:r>
      <w:r w:rsidR="00C32D18">
        <w:rPr>
          <w:rFonts w:ascii="仿宋_GB2312" w:eastAsia="仿宋_GB2312" w:hint="eastAsia"/>
          <w:sz w:val="32"/>
          <w:szCs w:val="32"/>
        </w:rPr>
        <w:t>剪羊毛大赛</w:t>
      </w:r>
    </w:p>
    <w:p w:rsid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7.</w:t>
      </w:r>
      <w:r w:rsidR="00C32D18" w:rsidRPr="008F0996">
        <w:rPr>
          <w:rFonts w:ascii="仿宋_GB2312" w:eastAsia="仿宋_GB2312" w:hint="eastAsia"/>
          <w:sz w:val="32"/>
          <w:szCs w:val="32"/>
        </w:rPr>
        <w:t>羊肉美食狂欢节</w:t>
      </w:r>
    </w:p>
    <w:p w:rsidR="008F0996" w:rsidRPr="008F0996" w:rsidRDefault="008F0996" w:rsidP="009C3F57">
      <w:pPr>
        <w:spacing w:afterLines="0" w:line="440" w:lineRule="exact"/>
        <w:ind w:firstLineChars="196" w:firstLine="627"/>
        <w:rPr>
          <w:rFonts w:ascii="仿宋_GB2312" w:eastAsia="仿宋_GB2312"/>
          <w:sz w:val="32"/>
          <w:szCs w:val="32"/>
        </w:rPr>
      </w:pPr>
      <w:r>
        <w:rPr>
          <w:rFonts w:ascii="仿宋_GB2312" w:eastAsia="仿宋_GB2312" w:hint="eastAsia"/>
          <w:sz w:val="32"/>
          <w:szCs w:val="32"/>
        </w:rPr>
        <w:t>8.兰考县羊产业</w:t>
      </w:r>
      <w:r w:rsidRPr="008F0996">
        <w:rPr>
          <w:rFonts w:ascii="仿宋_GB2312" w:eastAsia="仿宋_GB2312" w:hint="eastAsia"/>
          <w:sz w:val="32"/>
          <w:szCs w:val="32"/>
        </w:rPr>
        <w:t>考察</w:t>
      </w:r>
    </w:p>
    <w:p w:rsidR="002133DB" w:rsidRPr="00EC7D8D" w:rsidRDefault="002133DB" w:rsidP="009C3F57">
      <w:pPr>
        <w:spacing w:afterLines="0" w:line="440" w:lineRule="exact"/>
        <w:ind w:firstLineChars="200" w:firstLine="643"/>
        <w:rPr>
          <w:rFonts w:ascii="仿宋_GB2312" w:eastAsia="仿宋_GB2312"/>
          <w:b/>
          <w:sz w:val="32"/>
          <w:szCs w:val="32"/>
        </w:rPr>
      </w:pPr>
      <w:r>
        <w:rPr>
          <w:rFonts w:ascii="仿宋_GB2312" w:eastAsia="仿宋_GB2312" w:hint="eastAsia"/>
          <w:b/>
          <w:sz w:val="32"/>
          <w:szCs w:val="32"/>
        </w:rPr>
        <w:t>五</w:t>
      </w:r>
      <w:r w:rsidRPr="00EC7D8D">
        <w:rPr>
          <w:rFonts w:ascii="仿宋_GB2312" w:eastAsia="仿宋_GB2312" w:hint="eastAsia"/>
          <w:b/>
          <w:sz w:val="32"/>
          <w:szCs w:val="32"/>
        </w:rPr>
        <w:t>、联系方式</w:t>
      </w:r>
    </w:p>
    <w:p w:rsidR="008F0996" w:rsidRPr="008F0996" w:rsidRDefault="008F0996" w:rsidP="009C3F57">
      <w:pPr>
        <w:spacing w:after="120" w:line="440" w:lineRule="exact"/>
        <w:ind w:firstLineChars="200" w:firstLine="640"/>
        <w:rPr>
          <w:rFonts w:ascii="仿宋_GB2312" w:eastAsia="仿宋_GB2312"/>
          <w:sz w:val="32"/>
          <w:szCs w:val="32"/>
        </w:rPr>
      </w:pPr>
      <w:r w:rsidRPr="008F0996">
        <w:rPr>
          <w:rFonts w:ascii="仿宋_GB2312" w:eastAsia="仿宋_GB2312"/>
          <w:sz w:val="32"/>
          <w:szCs w:val="32"/>
        </w:rPr>
        <w:t>地址</w:t>
      </w:r>
      <w:r w:rsidRPr="008F0996">
        <w:rPr>
          <w:rFonts w:ascii="仿宋_GB2312" w:eastAsia="仿宋_GB2312" w:hint="eastAsia"/>
          <w:sz w:val="32"/>
          <w:szCs w:val="32"/>
        </w:rPr>
        <w:t xml:space="preserve">: 北京市西城区西直门外大街112号阳光大厦306室  </w:t>
      </w:r>
    </w:p>
    <w:p w:rsidR="008F0996" w:rsidRPr="008F0996" w:rsidRDefault="008F0996" w:rsidP="009C3F57">
      <w:pPr>
        <w:spacing w:after="120" w:line="440" w:lineRule="exact"/>
        <w:ind w:firstLineChars="200" w:firstLine="640"/>
        <w:rPr>
          <w:rFonts w:ascii="仿宋_GB2312" w:eastAsia="仿宋_GB2312"/>
          <w:sz w:val="32"/>
          <w:szCs w:val="32"/>
        </w:rPr>
      </w:pPr>
      <w:r w:rsidRPr="008F0996">
        <w:rPr>
          <w:rFonts w:ascii="仿宋_GB2312" w:eastAsia="仿宋_GB2312" w:hint="eastAsia"/>
          <w:sz w:val="32"/>
          <w:szCs w:val="32"/>
        </w:rPr>
        <w:t xml:space="preserve">邮编: </w:t>
      </w:r>
      <w:r w:rsidRPr="008F0996">
        <w:rPr>
          <w:rFonts w:ascii="仿宋_GB2312" w:eastAsia="仿宋_GB2312"/>
          <w:sz w:val="32"/>
          <w:szCs w:val="32"/>
        </w:rPr>
        <w:t>1000</w:t>
      </w:r>
      <w:r w:rsidRPr="008F0996">
        <w:rPr>
          <w:rFonts w:ascii="仿宋_GB2312" w:eastAsia="仿宋_GB2312" w:hint="eastAsia"/>
          <w:sz w:val="32"/>
          <w:szCs w:val="32"/>
        </w:rPr>
        <w:t>44</w:t>
      </w:r>
    </w:p>
    <w:p w:rsidR="008F0996" w:rsidRPr="008F0996" w:rsidRDefault="008F0996" w:rsidP="009C3F57">
      <w:pPr>
        <w:spacing w:after="120" w:line="440" w:lineRule="exact"/>
        <w:ind w:firstLineChars="200" w:firstLine="640"/>
        <w:rPr>
          <w:rFonts w:ascii="仿宋_GB2312" w:eastAsia="仿宋_GB2312"/>
          <w:sz w:val="32"/>
          <w:szCs w:val="32"/>
        </w:rPr>
      </w:pPr>
      <w:r w:rsidRPr="008F0996">
        <w:rPr>
          <w:rFonts w:ascii="仿宋_GB2312" w:eastAsia="仿宋_GB2312" w:hint="eastAsia"/>
          <w:sz w:val="32"/>
          <w:szCs w:val="32"/>
        </w:rPr>
        <w:t>联系人: 赵印（15901236766）     刘强德（13601097030）</w:t>
      </w:r>
    </w:p>
    <w:p w:rsidR="008F0996" w:rsidRPr="008F0996" w:rsidRDefault="008F0996" w:rsidP="009C3F57">
      <w:pPr>
        <w:spacing w:after="120" w:line="440" w:lineRule="exact"/>
        <w:ind w:firstLineChars="200" w:firstLine="640"/>
        <w:rPr>
          <w:rFonts w:ascii="仿宋_GB2312" w:eastAsia="仿宋_GB2312"/>
          <w:sz w:val="32"/>
          <w:szCs w:val="32"/>
        </w:rPr>
      </w:pPr>
      <w:r w:rsidRPr="008F0996">
        <w:rPr>
          <w:rFonts w:ascii="仿宋_GB2312" w:eastAsia="仿宋_GB2312" w:hint="eastAsia"/>
          <w:sz w:val="32"/>
          <w:szCs w:val="32"/>
        </w:rPr>
        <w:t xml:space="preserve">电话: 010-88388699-856 </w:t>
      </w:r>
      <w:r w:rsidRPr="008F0996">
        <w:rPr>
          <w:rFonts w:ascii="仿宋_GB2312" w:eastAsia="仿宋_GB2312" w:hint="eastAsia"/>
          <w:sz w:val="32"/>
          <w:szCs w:val="32"/>
        </w:rPr>
        <w:tab/>
        <w:t xml:space="preserve">    </w:t>
      </w:r>
      <w:r w:rsidR="005A1E38">
        <w:rPr>
          <w:rFonts w:ascii="仿宋_GB2312" w:eastAsia="仿宋_GB2312" w:hint="eastAsia"/>
          <w:sz w:val="32"/>
          <w:szCs w:val="32"/>
        </w:rPr>
        <w:t xml:space="preserve"> </w:t>
      </w:r>
      <w:r w:rsidRPr="008F0996">
        <w:rPr>
          <w:rFonts w:ascii="仿宋_GB2312" w:eastAsia="仿宋_GB2312" w:hint="eastAsia"/>
          <w:sz w:val="32"/>
          <w:szCs w:val="32"/>
        </w:rPr>
        <w:t xml:space="preserve">  传真：010-88388300</w:t>
      </w:r>
    </w:p>
    <w:p w:rsidR="008F0996" w:rsidRPr="008F0996" w:rsidRDefault="008F0996" w:rsidP="009C3F57">
      <w:pPr>
        <w:spacing w:after="120" w:line="440" w:lineRule="exact"/>
        <w:ind w:firstLineChars="200" w:firstLine="640"/>
        <w:rPr>
          <w:rFonts w:ascii="仿宋_GB2312" w:eastAsia="仿宋_GB2312"/>
          <w:sz w:val="32"/>
          <w:szCs w:val="32"/>
        </w:rPr>
      </w:pPr>
      <w:proofErr w:type="spellStart"/>
      <w:r w:rsidRPr="008F0996">
        <w:rPr>
          <w:rFonts w:ascii="仿宋_GB2312" w:eastAsia="仿宋_GB2312" w:hint="eastAsia"/>
          <w:sz w:val="32"/>
          <w:szCs w:val="32"/>
        </w:rPr>
        <w:t>E-</w:t>
      </w:r>
      <w:r w:rsidRPr="008F0996">
        <w:rPr>
          <w:rFonts w:ascii="仿宋_GB2312" w:eastAsia="仿宋_GB2312"/>
          <w:sz w:val="32"/>
          <w:szCs w:val="32"/>
        </w:rPr>
        <w:t>mail:</w:t>
      </w:r>
      <w:r w:rsidRPr="008F0996">
        <w:rPr>
          <w:rFonts w:ascii="仿宋_GB2312" w:eastAsia="仿宋_GB2312" w:hint="eastAsia"/>
          <w:sz w:val="32"/>
          <w:szCs w:val="32"/>
        </w:rPr>
        <w:t>sheep</w:t>
      </w:r>
      <w:r w:rsidRPr="008F0996">
        <w:rPr>
          <w:rFonts w:ascii="仿宋_GB2312" w:eastAsia="仿宋_GB2312"/>
          <w:sz w:val="32"/>
          <w:szCs w:val="32"/>
        </w:rPr>
        <w:t>@caaa.cn</w:t>
      </w:r>
      <w:proofErr w:type="spellEnd"/>
      <w:r w:rsidRPr="008F0996">
        <w:rPr>
          <w:rFonts w:ascii="仿宋_GB2312" w:eastAsia="仿宋_GB2312"/>
          <w:sz w:val="32"/>
          <w:szCs w:val="32"/>
        </w:rPr>
        <w:t xml:space="preserve">   </w:t>
      </w:r>
      <w:r w:rsidRPr="008F0996">
        <w:rPr>
          <w:rFonts w:ascii="仿宋_GB2312" w:eastAsia="仿宋_GB2312" w:hint="eastAsia"/>
          <w:sz w:val="32"/>
          <w:szCs w:val="32"/>
        </w:rPr>
        <w:t xml:space="preserve">         网址：</w:t>
      </w:r>
      <w:hyperlink r:id="rId7" w:history="1"/>
      <w:hyperlink r:id="rId8" w:history="1">
        <w:r w:rsidRPr="008F0996">
          <w:rPr>
            <w:rFonts w:ascii="仿宋_GB2312" w:eastAsia="仿宋_GB2312"/>
            <w:sz w:val="32"/>
            <w:szCs w:val="32"/>
          </w:rPr>
          <w:t>www.caaa.cn</w:t>
        </w:r>
      </w:hyperlink>
    </w:p>
    <w:p w:rsidR="005A1E38" w:rsidRPr="005F0F5B" w:rsidRDefault="005A1E38" w:rsidP="009C3F57">
      <w:pPr>
        <w:spacing w:after="120" w:line="440" w:lineRule="exact"/>
        <w:ind w:firstLineChars="200" w:firstLine="640"/>
        <w:rPr>
          <w:rFonts w:ascii="仿宋_GB2312" w:eastAsia="仿宋_GB2312"/>
          <w:sz w:val="32"/>
          <w:szCs w:val="32"/>
        </w:rPr>
      </w:pPr>
      <w:r w:rsidRPr="005F0F5B">
        <w:rPr>
          <w:rFonts w:ascii="仿宋_GB2312" w:eastAsia="仿宋_GB2312" w:hint="eastAsia"/>
          <w:sz w:val="32"/>
          <w:szCs w:val="32"/>
        </w:rPr>
        <w:t>2.兰考县会议负责人：</w:t>
      </w:r>
      <w:r w:rsidRPr="005F0F5B">
        <w:rPr>
          <w:rFonts w:ascii="仿宋_GB2312" w:eastAsia="仿宋_GB2312" w:hint="eastAsia"/>
          <w:sz w:val="32"/>
          <w:szCs w:val="32"/>
        </w:rPr>
        <w:t>     </w:t>
      </w:r>
      <w:r w:rsidRPr="005F0F5B">
        <w:rPr>
          <w:rFonts w:ascii="仿宋_GB2312" w:eastAsia="仿宋_GB2312" w:hint="eastAsia"/>
          <w:sz w:val="32"/>
          <w:szCs w:val="32"/>
        </w:rPr>
        <w:t xml:space="preserve"> </w:t>
      </w:r>
    </w:p>
    <w:p w:rsidR="005A1E38" w:rsidRPr="005F0F5B" w:rsidRDefault="005A1E38" w:rsidP="00B317E9">
      <w:pPr>
        <w:spacing w:after="120" w:line="440" w:lineRule="exact"/>
        <w:ind w:firstLineChars="200" w:firstLine="640"/>
        <w:rPr>
          <w:rFonts w:ascii="仿宋_GB2312" w:eastAsia="仿宋_GB2312"/>
          <w:sz w:val="32"/>
          <w:szCs w:val="32"/>
        </w:rPr>
      </w:pPr>
      <w:r w:rsidRPr="005F0F5B">
        <w:rPr>
          <w:rFonts w:ascii="仿宋_GB2312" w:eastAsia="仿宋_GB2312" w:hint="eastAsia"/>
          <w:sz w:val="32"/>
          <w:szCs w:val="32"/>
        </w:rPr>
        <w:t xml:space="preserve">地址： </w:t>
      </w:r>
      <w:r w:rsidR="005F0F5B" w:rsidRPr="005F0F5B">
        <w:rPr>
          <w:rFonts w:ascii="仿宋_GB2312" w:eastAsia="仿宋_GB2312" w:hint="eastAsia"/>
          <w:sz w:val="32"/>
          <w:szCs w:val="32"/>
        </w:rPr>
        <w:t>兰考县农林大厦</w:t>
      </w:r>
    </w:p>
    <w:p w:rsidR="005A1E38" w:rsidRPr="005F0F5B" w:rsidRDefault="005A1E38" w:rsidP="009C3F57">
      <w:pPr>
        <w:spacing w:after="120" w:line="440" w:lineRule="exact"/>
        <w:ind w:firstLineChars="200" w:firstLine="640"/>
        <w:rPr>
          <w:rFonts w:ascii="仿宋_GB2312" w:eastAsia="仿宋_GB2312"/>
          <w:sz w:val="32"/>
          <w:szCs w:val="32"/>
        </w:rPr>
      </w:pPr>
      <w:r w:rsidRPr="005F0F5B">
        <w:rPr>
          <w:rFonts w:ascii="仿宋_GB2312" w:eastAsia="仿宋_GB2312" w:hint="eastAsia"/>
          <w:sz w:val="32"/>
          <w:szCs w:val="32"/>
        </w:rPr>
        <w:t>联系人：</w:t>
      </w:r>
      <w:r w:rsidR="005F0F5B" w:rsidRPr="005F0F5B">
        <w:rPr>
          <w:rFonts w:ascii="仿宋_GB2312" w:eastAsia="仿宋_GB2312" w:hint="eastAsia"/>
          <w:sz w:val="32"/>
          <w:szCs w:val="32"/>
        </w:rPr>
        <w:t>张玉虎（13937833086） 袁建忠（13569548555）</w:t>
      </w:r>
      <w:r w:rsidR="005F0F5B" w:rsidRPr="005F0F5B">
        <w:rPr>
          <w:rFonts w:ascii="仿宋_GB2312" w:eastAsia="仿宋_GB2312"/>
          <w:sz w:val="32"/>
          <w:szCs w:val="32"/>
        </w:rPr>
        <w:br/>
      </w:r>
      <w:r w:rsidR="005F0F5B" w:rsidRPr="005F0F5B">
        <w:rPr>
          <w:rFonts w:ascii="仿宋_GB2312" w:eastAsia="仿宋_GB2312" w:hint="eastAsia"/>
          <w:sz w:val="32"/>
          <w:szCs w:val="32"/>
        </w:rPr>
        <w:t xml:space="preserve">            魏  巍（13598769877）</w:t>
      </w:r>
    </w:p>
    <w:p w:rsidR="002133DB" w:rsidRDefault="002133DB" w:rsidP="009C3F57">
      <w:pPr>
        <w:spacing w:after="120" w:line="440" w:lineRule="exact"/>
        <w:rPr>
          <w:rFonts w:ascii="仿宋_GB2312" w:eastAsia="仿宋_GB2312"/>
          <w:sz w:val="32"/>
          <w:szCs w:val="32"/>
        </w:rPr>
      </w:pPr>
      <w:r w:rsidRPr="008047B5">
        <w:rPr>
          <w:rFonts w:ascii="仿宋_GB2312" w:eastAsia="仿宋_GB2312" w:hint="eastAsia"/>
          <w:b/>
          <w:sz w:val="32"/>
          <w:szCs w:val="32"/>
        </w:rPr>
        <w:t>附件：</w:t>
      </w:r>
      <w:r>
        <w:rPr>
          <w:rFonts w:ascii="仿宋_GB2312" w:eastAsia="仿宋_GB2312" w:hint="eastAsia"/>
          <w:sz w:val="32"/>
          <w:szCs w:val="32"/>
        </w:rPr>
        <w:t>第</w:t>
      </w:r>
      <w:r w:rsidR="00E05F6B">
        <w:rPr>
          <w:rFonts w:ascii="仿宋_GB2312" w:eastAsia="仿宋_GB2312" w:hint="eastAsia"/>
          <w:sz w:val="32"/>
          <w:szCs w:val="32"/>
        </w:rPr>
        <w:t>十五届</w:t>
      </w:r>
      <w:r>
        <w:rPr>
          <w:rFonts w:ascii="仿宋_GB2312" w:eastAsia="仿宋_GB2312" w:hint="eastAsia"/>
          <w:sz w:val="32"/>
          <w:szCs w:val="32"/>
        </w:rPr>
        <w:t>(2018)</w:t>
      </w:r>
      <w:r w:rsidR="00E05F6B">
        <w:rPr>
          <w:rFonts w:ascii="仿宋_GB2312" w:eastAsia="仿宋_GB2312" w:hint="eastAsia"/>
          <w:sz w:val="32"/>
          <w:szCs w:val="32"/>
        </w:rPr>
        <w:t>中国羊</w:t>
      </w:r>
      <w:r>
        <w:rPr>
          <w:rFonts w:ascii="仿宋_GB2312" w:eastAsia="仿宋_GB2312" w:hint="eastAsia"/>
          <w:sz w:val="32"/>
          <w:szCs w:val="32"/>
        </w:rPr>
        <w:t>业发展大会</w:t>
      </w:r>
      <w:r w:rsidRPr="00FD5F60">
        <w:rPr>
          <w:rFonts w:ascii="仿宋_GB2312" w:eastAsia="仿宋_GB2312" w:hint="eastAsia"/>
          <w:sz w:val="32"/>
          <w:szCs w:val="32"/>
        </w:rPr>
        <w:t>会议指南</w:t>
      </w:r>
    </w:p>
    <w:p w:rsidR="005F0F5B" w:rsidRPr="000675A8" w:rsidRDefault="005F0F5B" w:rsidP="005A1E38">
      <w:pPr>
        <w:spacing w:after="120" w:line="440" w:lineRule="exact"/>
        <w:rPr>
          <w:rFonts w:ascii="仿宋_GB2312" w:eastAsia="仿宋_GB2312"/>
          <w:sz w:val="32"/>
          <w:szCs w:val="32"/>
        </w:rPr>
      </w:pPr>
    </w:p>
    <w:p w:rsidR="002133DB" w:rsidRDefault="002133DB" w:rsidP="005A1E38">
      <w:pPr>
        <w:tabs>
          <w:tab w:val="left" w:pos="1418"/>
        </w:tabs>
        <w:spacing w:afterLines="0" w:line="440" w:lineRule="exact"/>
        <w:ind w:firstLineChars="1600" w:firstLine="5120"/>
        <w:rPr>
          <w:rFonts w:ascii="仿宋_GB2312" w:eastAsia="仿宋_GB2312"/>
          <w:sz w:val="32"/>
          <w:szCs w:val="32"/>
        </w:rPr>
      </w:pPr>
      <w:r>
        <w:rPr>
          <w:rFonts w:ascii="仿宋_GB2312" w:eastAsia="仿宋_GB2312" w:hint="eastAsia"/>
          <w:sz w:val="32"/>
          <w:szCs w:val="32"/>
        </w:rPr>
        <w:t>中国畜牧业协会</w:t>
      </w:r>
    </w:p>
    <w:p w:rsidR="002133DB" w:rsidRDefault="002133DB" w:rsidP="005A1E38">
      <w:pPr>
        <w:spacing w:afterLines="0" w:line="440" w:lineRule="exact"/>
        <w:ind w:firstLineChars="1600" w:firstLine="5120"/>
        <w:rPr>
          <w:rFonts w:ascii="仿宋_GB2312" w:eastAsia="仿宋_GB2312"/>
          <w:sz w:val="32"/>
          <w:szCs w:val="32"/>
        </w:rPr>
      </w:pPr>
      <w:r>
        <w:rPr>
          <w:rFonts w:ascii="仿宋_GB2312" w:eastAsia="仿宋_GB2312" w:hint="eastAsia"/>
          <w:sz w:val="32"/>
          <w:szCs w:val="32"/>
        </w:rPr>
        <w:t>2018</w:t>
      </w:r>
      <w:r w:rsidRPr="00FD5F60">
        <w:rPr>
          <w:rFonts w:ascii="仿宋_GB2312" w:eastAsia="仿宋_GB2312" w:hint="eastAsia"/>
          <w:sz w:val="32"/>
          <w:szCs w:val="32"/>
        </w:rPr>
        <w:t>年</w:t>
      </w:r>
      <w:r w:rsidR="008F0996">
        <w:rPr>
          <w:rFonts w:ascii="仿宋_GB2312" w:eastAsia="仿宋_GB2312" w:hint="eastAsia"/>
          <w:sz w:val="32"/>
          <w:szCs w:val="32"/>
        </w:rPr>
        <w:t>8</w:t>
      </w:r>
      <w:r w:rsidRPr="00FD5F60">
        <w:rPr>
          <w:rFonts w:ascii="仿宋_GB2312" w:eastAsia="仿宋_GB2312" w:hint="eastAsia"/>
          <w:sz w:val="32"/>
          <w:szCs w:val="32"/>
        </w:rPr>
        <w:t>月</w:t>
      </w:r>
      <w:r w:rsidR="005538A3">
        <w:rPr>
          <w:rFonts w:ascii="仿宋_GB2312" w:eastAsia="仿宋_GB2312" w:hint="eastAsia"/>
          <w:sz w:val="32"/>
          <w:szCs w:val="32"/>
        </w:rPr>
        <w:t>20</w:t>
      </w:r>
      <w:r w:rsidRPr="00FD5F60">
        <w:rPr>
          <w:rFonts w:ascii="仿宋_GB2312" w:eastAsia="仿宋_GB2312" w:hint="eastAsia"/>
          <w:sz w:val="32"/>
          <w:szCs w:val="32"/>
        </w:rPr>
        <w:t>日</w:t>
      </w:r>
    </w:p>
    <w:p w:rsidR="005A1E38" w:rsidRPr="008047B5" w:rsidRDefault="005A1E38" w:rsidP="002133DB">
      <w:pPr>
        <w:spacing w:afterLines="0" w:line="560" w:lineRule="exact"/>
        <w:ind w:firstLineChars="1450" w:firstLine="4640"/>
        <w:rPr>
          <w:rFonts w:ascii="仿宋_GB2312" w:eastAsia="仿宋_GB2312"/>
          <w:sz w:val="32"/>
          <w:szCs w:val="32"/>
        </w:rPr>
      </w:pPr>
    </w:p>
    <w:p w:rsidR="002133DB" w:rsidRPr="00FD5F60" w:rsidRDefault="002133DB" w:rsidP="002133DB">
      <w:pPr>
        <w:spacing w:afterLines="0" w:line="520" w:lineRule="exact"/>
        <w:rPr>
          <w:rFonts w:ascii="仿宋_GB2312" w:eastAsia="仿宋_GB2312"/>
          <w:sz w:val="32"/>
          <w:szCs w:val="32"/>
        </w:rPr>
      </w:pPr>
      <w:r>
        <w:rPr>
          <w:rFonts w:ascii="仿宋_GB2312" w:eastAsia="仿宋_GB2312" w:hint="eastAsia"/>
          <w:b/>
          <w:noProof/>
          <w:sz w:val="32"/>
          <w:szCs w:val="32"/>
        </w:rPr>
        <mc:AlternateContent>
          <mc:Choice Requires="wps">
            <w:drawing>
              <wp:anchor distT="0" distB="0" distL="114300" distR="114300" simplePos="0" relativeHeight="251659264" behindDoc="0" locked="0" layoutInCell="1" allowOverlap="1" wp14:anchorId="7A978990" wp14:editId="22855BEA">
                <wp:simplePos x="0" y="0"/>
                <wp:positionH relativeFrom="column">
                  <wp:posOffset>0</wp:posOffset>
                </wp:positionH>
                <wp:positionV relativeFrom="paragraph">
                  <wp:posOffset>48895</wp:posOffset>
                </wp:positionV>
                <wp:extent cx="5734050" cy="0"/>
                <wp:effectExtent l="5080" t="10795" r="13970" b="82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5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"/>
            </w:pict>
          </mc:Fallback>
        </mc:AlternateContent>
      </w:r>
      <w:r w:rsidRPr="00FD5F60">
        <w:rPr>
          <w:rFonts w:ascii="仿宋_GB2312" w:eastAsia="仿宋_GB2312" w:hint="eastAsia"/>
          <w:sz w:val="32"/>
          <w:szCs w:val="32"/>
        </w:rPr>
        <w:t>抄</w:t>
      </w:r>
      <w:r w:rsidR="001C035E">
        <w:rPr>
          <w:rFonts w:ascii="仿宋_GB2312" w:eastAsia="仿宋_GB2312" w:hint="eastAsia"/>
          <w:sz w:val="32"/>
          <w:szCs w:val="32"/>
        </w:rPr>
        <w:t>报：农业农村部畜牧兽医局、</w:t>
      </w:r>
      <w:r w:rsidRPr="00FD5F60">
        <w:rPr>
          <w:rFonts w:ascii="仿宋_GB2312" w:eastAsia="仿宋_GB2312" w:hint="eastAsia"/>
          <w:sz w:val="32"/>
          <w:szCs w:val="32"/>
        </w:rPr>
        <w:t xml:space="preserve">全国畜牧总站 </w:t>
      </w:r>
    </w:p>
    <w:p w:rsidR="002133DB" w:rsidRPr="00215AAA" w:rsidRDefault="002133DB" w:rsidP="002133DB">
      <w:pPr>
        <w:spacing w:afterLines="0" w:line="520" w:lineRule="exact"/>
        <w:ind w:firstLineChars="150" w:firstLine="420"/>
        <w:rPr>
          <w:rFonts w:ascii="仿宋_GB2312" w:eastAsia="仿宋_GB2312"/>
          <w:sz w:val="32"/>
          <w:szCs w:val="32"/>
        </w:rPr>
      </w:pP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14:anchorId="7123EA8F" wp14:editId="09EA65E4">
                <wp:simplePos x="0" y="0"/>
                <wp:positionH relativeFrom="column">
                  <wp:posOffset>0</wp:posOffset>
                </wp:positionH>
                <wp:positionV relativeFrom="paragraph">
                  <wp:posOffset>403225</wp:posOffset>
                </wp:positionV>
                <wp:extent cx="5734050" cy="0"/>
                <wp:effectExtent l="5080" t="9525" r="1397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45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00538B90" wp14:editId="201DBB7A">
                <wp:simplePos x="0" y="0"/>
                <wp:positionH relativeFrom="column">
                  <wp:posOffset>0</wp:posOffset>
                </wp:positionH>
                <wp:positionV relativeFrom="paragraph">
                  <wp:posOffset>43180</wp:posOffset>
                </wp:positionV>
                <wp:extent cx="5734050" cy="0"/>
                <wp:effectExtent l="5080" t="11430" r="13970"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"/>
            </w:pict>
          </mc:Fallback>
        </mc:AlternateContent>
      </w:r>
      <w:r w:rsidRPr="00FD5F60">
        <w:rPr>
          <w:rFonts w:ascii="仿宋_GB2312" w:eastAsia="仿宋_GB2312" w:hint="eastAsia"/>
          <w:sz w:val="32"/>
          <w:szCs w:val="32"/>
        </w:rPr>
        <w:t xml:space="preserve">中国畜牧业协会秘书处   </w:t>
      </w:r>
      <w:r>
        <w:rPr>
          <w:rFonts w:ascii="仿宋_GB2312" w:eastAsia="仿宋_GB2312" w:hint="eastAsia"/>
          <w:sz w:val="32"/>
          <w:szCs w:val="32"/>
        </w:rPr>
        <w:t xml:space="preserve">   </w:t>
      </w:r>
      <w:r w:rsidRPr="00FD5F60">
        <w:rPr>
          <w:rFonts w:ascii="仿宋_GB2312" w:eastAsia="仿宋_GB2312" w:hint="eastAsia"/>
          <w:sz w:val="32"/>
          <w:szCs w:val="32"/>
        </w:rPr>
        <w:t xml:space="preserve">   201</w:t>
      </w:r>
      <w:r>
        <w:rPr>
          <w:rFonts w:ascii="仿宋_GB2312" w:eastAsia="仿宋_GB2312" w:hint="eastAsia"/>
          <w:sz w:val="32"/>
          <w:szCs w:val="32"/>
        </w:rPr>
        <w:t>8</w:t>
      </w:r>
      <w:r w:rsidRPr="00FD5F60">
        <w:rPr>
          <w:rFonts w:ascii="仿宋_GB2312" w:eastAsia="仿宋_GB2312" w:hint="eastAsia"/>
          <w:sz w:val="32"/>
          <w:szCs w:val="32"/>
        </w:rPr>
        <w:t>年</w:t>
      </w:r>
      <w:r w:rsidR="008F0996">
        <w:rPr>
          <w:rFonts w:ascii="仿宋_GB2312" w:eastAsia="仿宋_GB2312" w:hint="eastAsia"/>
          <w:sz w:val="32"/>
          <w:szCs w:val="32"/>
        </w:rPr>
        <w:t>8</w:t>
      </w:r>
      <w:r w:rsidRPr="00FD5F60">
        <w:rPr>
          <w:rFonts w:ascii="仿宋_GB2312" w:eastAsia="仿宋_GB2312" w:hint="eastAsia"/>
          <w:sz w:val="32"/>
          <w:szCs w:val="32"/>
        </w:rPr>
        <w:t>月</w:t>
      </w:r>
      <w:r w:rsidR="005538A3">
        <w:rPr>
          <w:rFonts w:ascii="仿宋_GB2312" w:eastAsia="仿宋_GB2312" w:hint="eastAsia"/>
          <w:sz w:val="32"/>
          <w:szCs w:val="32"/>
        </w:rPr>
        <w:t>20</w:t>
      </w:r>
      <w:r w:rsidRPr="00FD5F60">
        <w:rPr>
          <w:rFonts w:ascii="仿宋_GB2312" w:eastAsia="仿宋_GB2312" w:hint="eastAsia"/>
          <w:sz w:val="32"/>
          <w:szCs w:val="32"/>
        </w:rPr>
        <w:t xml:space="preserve">日 印发 </w:t>
      </w:r>
    </w:p>
    <w:p w:rsidR="002133DB" w:rsidRDefault="002133DB" w:rsidP="002133DB">
      <w:pPr>
        <w:spacing w:afterLines="0" w:line="400" w:lineRule="exact"/>
        <w:rPr>
          <w:rFonts w:ascii="仿宋_GB2312" w:eastAsia="仿宋_GB2312"/>
          <w:sz w:val="28"/>
          <w:szCs w:val="28"/>
        </w:rPr>
      </w:pPr>
    </w:p>
    <w:p w:rsidR="002133DB" w:rsidRPr="00B60DC9" w:rsidRDefault="002133DB" w:rsidP="002133DB">
      <w:pPr>
        <w:spacing w:afterLines="0" w:line="400" w:lineRule="exact"/>
        <w:rPr>
          <w:rFonts w:ascii="仿宋_GB2312" w:eastAsia="仿宋_GB2312"/>
          <w:sz w:val="28"/>
          <w:szCs w:val="28"/>
        </w:rPr>
      </w:pPr>
      <w:r w:rsidRPr="00B60DC9">
        <w:rPr>
          <w:rFonts w:ascii="仿宋_GB2312" w:eastAsia="仿宋_GB2312" w:hint="eastAsia"/>
          <w:sz w:val="28"/>
          <w:szCs w:val="28"/>
        </w:rPr>
        <w:t>附件</w:t>
      </w:r>
    </w:p>
    <w:p w:rsidR="002133DB" w:rsidRPr="00487FE3" w:rsidRDefault="002133DB" w:rsidP="002133DB">
      <w:pPr>
        <w:spacing w:after="120" w:line="560" w:lineRule="exact"/>
        <w:jc w:val="center"/>
        <w:rPr>
          <w:rFonts w:ascii="华文中宋" w:eastAsia="华文中宋" w:hAnsi="华文中宋"/>
          <w:b/>
          <w:color w:val="FF0000"/>
          <w:sz w:val="36"/>
          <w:szCs w:val="36"/>
        </w:rPr>
      </w:pPr>
      <w:r>
        <w:rPr>
          <w:rFonts w:ascii="华文中宋" w:eastAsia="华文中宋" w:hAnsi="华文中宋" w:hint="eastAsia"/>
          <w:b/>
          <w:color w:val="FF0000"/>
          <w:sz w:val="48"/>
          <w:szCs w:val="48"/>
        </w:rPr>
        <w:t>第</w:t>
      </w:r>
      <w:r w:rsidR="008F0996">
        <w:rPr>
          <w:rFonts w:ascii="华文中宋" w:eastAsia="华文中宋" w:hAnsi="华文中宋" w:hint="eastAsia"/>
          <w:b/>
          <w:color w:val="FF0000"/>
          <w:sz w:val="48"/>
          <w:szCs w:val="48"/>
        </w:rPr>
        <w:t>十五</w:t>
      </w:r>
      <w:r>
        <w:rPr>
          <w:rFonts w:ascii="华文中宋" w:eastAsia="华文中宋" w:hAnsi="华文中宋" w:hint="eastAsia"/>
          <w:b/>
          <w:color w:val="FF0000"/>
          <w:sz w:val="48"/>
          <w:szCs w:val="48"/>
        </w:rPr>
        <w:t>届(2018)</w:t>
      </w:r>
      <w:r w:rsidR="008F0996">
        <w:rPr>
          <w:rFonts w:ascii="华文中宋" w:eastAsia="华文中宋" w:hAnsi="华文中宋" w:hint="eastAsia"/>
          <w:b/>
          <w:color w:val="FF0000"/>
          <w:sz w:val="48"/>
          <w:szCs w:val="48"/>
        </w:rPr>
        <w:t>中国羊</w:t>
      </w:r>
      <w:r>
        <w:rPr>
          <w:rFonts w:ascii="华文中宋" w:eastAsia="华文中宋" w:hAnsi="华文中宋" w:hint="eastAsia"/>
          <w:b/>
          <w:color w:val="FF0000"/>
          <w:sz w:val="48"/>
          <w:szCs w:val="48"/>
        </w:rPr>
        <w:t>业发展大会</w:t>
      </w:r>
    </w:p>
    <w:p w:rsidR="002133DB" w:rsidRPr="0027418D" w:rsidRDefault="002133DB" w:rsidP="002133DB">
      <w:pPr>
        <w:spacing w:afterLines="0" w:line="560" w:lineRule="exact"/>
        <w:jc w:val="center"/>
        <w:rPr>
          <w:rFonts w:ascii="华文行楷" w:eastAsia="华文行楷" w:hAnsi="华文中宋"/>
          <w:b/>
          <w:color w:val="FF0000"/>
          <w:sz w:val="48"/>
          <w:szCs w:val="48"/>
        </w:rPr>
      </w:pPr>
      <w:r w:rsidRPr="0027418D">
        <w:rPr>
          <w:rFonts w:ascii="华文行楷" w:eastAsia="华文行楷" w:hAnsi="华文中宋" w:hint="eastAsia"/>
          <w:b/>
          <w:color w:val="FF0000"/>
          <w:sz w:val="48"/>
          <w:szCs w:val="48"/>
        </w:rPr>
        <w:t>会议指南</w:t>
      </w:r>
    </w:p>
    <w:p w:rsidR="002133DB" w:rsidRPr="00FD5F60" w:rsidRDefault="002133DB" w:rsidP="002133DB">
      <w:pPr>
        <w:spacing w:after="120" w:line="520" w:lineRule="atLeast"/>
        <w:ind w:firstLineChars="400" w:firstLine="1280"/>
        <w:rPr>
          <w:rFonts w:ascii="仿宋_GB2312" w:eastAsia="仿宋_GB2312"/>
          <w:sz w:val="32"/>
          <w:szCs w:val="32"/>
        </w:rPr>
      </w:pPr>
    </w:p>
    <w:p w:rsidR="002133DB" w:rsidRPr="0027418D" w:rsidRDefault="002133DB" w:rsidP="002133DB">
      <w:pPr>
        <w:spacing w:afterLines="0" w:line="520" w:lineRule="exact"/>
        <w:ind w:firstLineChars="198" w:firstLine="596"/>
        <w:rPr>
          <w:rFonts w:ascii="黑体" w:eastAsia="黑体"/>
          <w:b/>
          <w:color w:val="FF0000"/>
          <w:sz w:val="30"/>
          <w:szCs w:val="30"/>
        </w:rPr>
      </w:pPr>
      <w:r w:rsidRPr="0027418D">
        <w:rPr>
          <w:rFonts w:ascii="黑体" w:eastAsia="黑体" w:hint="eastAsia"/>
          <w:b/>
          <w:color w:val="FF0000"/>
          <w:sz w:val="30"/>
          <w:szCs w:val="30"/>
        </w:rPr>
        <w:t>会议组织</w:t>
      </w:r>
    </w:p>
    <w:p w:rsidR="000B1ECC" w:rsidRDefault="002133DB" w:rsidP="009C3F57">
      <w:pPr>
        <w:spacing w:after="120" w:line="360" w:lineRule="auto"/>
        <w:ind w:firstLineChars="354" w:firstLine="1133"/>
        <w:rPr>
          <w:rFonts w:ascii="Times New Roman" w:eastAsia="仿宋_GB2312" w:hAnsi="Times New Roman"/>
          <w:sz w:val="32"/>
          <w:szCs w:val="32"/>
        </w:rPr>
      </w:pPr>
      <w:r w:rsidRPr="00E1422E">
        <w:rPr>
          <w:rFonts w:ascii="Times New Roman" w:eastAsia="仿宋_GB2312" w:hAnsi="Times New Roman" w:hint="eastAsia"/>
          <w:sz w:val="32"/>
          <w:szCs w:val="32"/>
        </w:rPr>
        <w:t>主办单位：中国畜牧业协会</w:t>
      </w:r>
    </w:p>
    <w:p w:rsidR="000B1ECC" w:rsidRPr="00E1422E" w:rsidRDefault="000B1ECC" w:rsidP="009C3F57">
      <w:pPr>
        <w:spacing w:after="120" w:line="360" w:lineRule="auto"/>
        <w:ind w:leftChars="660" w:left="1386" w:firstLineChars="454" w:firstLine="1453"/>
        <w:rPr>
          <w:rFonts w:ascii="Times New Roman" w:eastAsia="仿宋_GB2312" w:hAnsi="Times New Roman"/>
          <w:sz w:val="32"/>
          <w:szCs w:val="32"/>
        </w:rPr>
      </w:pPr>
      <w:r>
        <w:rPr>
          <w:rFonts w:ascii="Times New Roman" w:eastAsia="仿宋_GB2312" w:hAnsi="Times New Roman" w:hint="eastAsia"/>
          <w:sz w:val="32"/>
          <w:szCs w:val="32"/>
        </w:rPr>
        <w:t>兰考县人民政府</w:t>
      </w:r>
    </w:p>
    <w:p w:rsidR="002133DB" w:rsidRDefault="002133DB" w:rsidP="009C3F57">
      <w:pPr>
        <w:pStyle w:val="a6"/>
        <w:shd w:val="clear" w:color="auto" w:fill="FFFFFF"/>
        <w:spacing w:before="0" w:beforeAutospacing="0" w:after="0" w:afterAutospacing="0" w:line="360" w:lineRule="auto"/>
        <w:ind w:firstLineChars="354" w:firstLine="1133"/>
        <w:rPr>
          <w:rFonts w:ascii="Times New Roman" w:eastAsia="仿宋_GB2312" w:hAnsi="Times New Roman" w:cs="Times New Roman"/>
          <w:kern w:val="2"/>
          <w:sz w:val="32"/>
          <w:szCs w:val="32"/>
        </w:rPr>
      </w:pPr>
      <w:r w:rsidRPr="00E1422E">
        <w:rPr>
          <w:rFonts w:ascii="Times New Roman" w:eastAsia="仿宋_GB2312" w:hAnsi="Times New Roman" w:cs="Times New Roman" w:hint="eastAsia"/>
          <w:kern w:val="2"/>
          <w:sz w:val="32"/>
          <w:szCs w:val="32"/>
        </w:rPr>
        <w:t>承办单位：</w:t>
      </w:r>
      <w:r w:rsidR="00771DA1">
        <w:rPr>
          <w:rFonts w:ascii="Times New Roman" w:eastAsia="仿宋_GB2312" w:hAnsi="Times New Roman" w:cs="Times New Roman" w:hint="eastAsia"/>
          <w:kern w:val="2"/>
          <w:sz w:val="32"/>
          <w:szCs w:val="32"/>
        </w:rPr>
        <w:t xml:space="preserve"> </w:t>
      </w:r>
      <w:r w:rsidR="000B1ECC">
        <w:rPr>
          <w:rFonts w:ascii="Times New Roman" w:eastAsia="仿宋_GB2312" w:hAnsi="Times New Roman" w:cs="Times New Roman" w:hint="eastAsia"/>
          <w:kern w:val="2"/>
          <w:sz w:val="32"/>
          <w:szCs w:val="32"/>
        </w:rPr>
        <w:t>中国畜牧业协会羊业分会</w:t>
      </w:r>
    </w:p>
    <w:p w:rsidR="00544427" w:rsidRDefault="000B1ECC" w:rsidP="009C3F57">
      <w:pPr>
        <w:pStyle w:val="a6"/>
        <w:shd w:val="clear" w:color="auto" w:fill="FFFFFF"/>
        <w:spacing w:before="0" w:beforeAutospacing="0" w:after="0" w:afterAutospacing="0" w:line="360" w:lineRule="auto"/>
        <w:ind w:firstLineChars="354" w:firstLine="113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00771DA1">
        <w:rPr>
          <w:rFonts w:ascii="Times New Roman" w:eastAsia="仿宋_GB2312" w:hAnsi="Times New Roman" w:cs="Times New Roman" w:hint="eastAsia"/>
          <w:kern w:val="2"/>
          <w:sz w:val="32"/>
          <w:szCs w:val="32"/>
        </w:rPr>
        <w:t xml:space="preserve"> </w:t>
      </w:r>
      <w:r w:rsidR="00544427">
        <w:rPr>
          <w:rFonts w:ascii="Times New Roman" w:eastAsia="仿宋_GB2312" w:hAnsi="Times New Roman" w:cs="Times New Roman" w:hint="eastAsia"/>
          <w:kern w:val="2"/>
          <w:sz w:val="32"/>
          <w:szCs w:val="32"/>
        </w:rPr>
        <w:t>兰考县</w:t>
      </w:r>
      <w:r w:rsidR="00544427" w:rsidRPr="00E1422E">
        <w:rPr>
          <w:rFonts w:ascii="Times New Roman" w:eastAsia="仿宋_GB2312" w:hAnsi="Times New Roman" w:cs="Times New Roman" w:hint="eastAsia"/>
          <w:kern w:val="2"/>
          <w:sz w:val="32"/>
          <w:szCs w:val="32"/>
        </w:rPr>
        <w:t>畜牧局</w:t>
      </w:r>
    </w:p>
    <w:p w:rsidR="00CE1AB0" w:rsidRDefault="000B1ECC" w:rsidP="00CE1AB0">
      <w:pPr>
        <w:pStyle w:val="a6"/>
        <w:shd w:val="clear" w:color="auto" w:fill="FFFFFF"/>
        <w:spacing w:before="0" w:beforeAutospacing="0" w:after="0" w:afterAutospacing="0" w:line="360" w:lineRule="auto"/>
        <w:ind w:firstLineChars="904" w:firstLine="2893"/>
        <w:rPr>
          <w:rFonts w:ascii="Times New Roman" w:eastAsia="仿宋_GB2312" w:hAnsi="Times New Roman" w:cs="Times New Roman"/>
          <w:kern w:val="2"/>
          <w:sz w:val="32"/>
          <w:szCs w:val="32"/>
        </w:rPr>
      </w:pPr>
      <w:r w:rsidRPr="00E1422E">
        <w:rPr>
          <w:rFonts w:ascii="Times New Roman" w:eastAsia="仿宋_GB2312" w:hAnsi="Times New Roman" w:cs="Times New Roman"/>
          <w:kern w:val="2"/>
          <w:sz w:val="32"/>
          <w:szCs w:val="32"/>
        </w:rPr>
        <w:t>内蒙古青青草原牧业有限公司</w:t>
      </w:r>
    </w:p>
    <w:p w:rsidR="000B1ECC" w:rsidRPr="000B1ECC" w:rsidRDefault="00CE1AB0" w:rsidP="009C3F57">
      <w:pPr>
        <w:pStyle w:val="a6"/>
        <w:shd w:val="clear" w:color="auto" w:fill="FFFFFF"/>
        <w:spacing w:before="0" w:beforeAutospacing="0" w:after="0" w:afterAutospacing="0" w:line="360" w:lineRule="auto"/>
        <w:ind w:firstLineChars="904" w:firstLine="289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河南中羊牧业有限公司</w:t>
      </w:r>
    </w:p>
    <w:p w:rsidR="00E1422E" w:rsidRPr="00E1422E" w:rsidRDefault="00E1422E" w:rsidP="009C3F57">
      <w:pPr>
        <w:pStyle w:val="a6"/>
        <w:shd w:val="clear" w:color="auto" w:fill="FFFFFF"/>
        <w:spacing w:before="0" w:beforeAutospacing="0" w:after="0" w:afterAutospacing="0" w:line="360" w:lineRule="auto"/>
        <w:ind w:firstLineChars="354" w:firstLine="1133"/>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 xml:space="preserve">           </w:t>
      </w:r>
      <w:r w:rsidR="00544427">
        <w:rPr>
          <w:rFonts w:ascii="Times New Roman" w:eastAsia="仿宋_GB2312" w:hAnsi="Times New Roman" w:cs="Times New Roman" w:hint="eastAsia"/>
          <w:kern w:val="2"/>
          <w:sz w:val="32"/>
          <w:szCs w:val="32"/>
        </w:rPr>
        <w:t>内蒙古哈木格文化传媒有限公司</w:t>
      </w:r>
    </w:p>
    <w:p w:rsidR="00E1422E" w:rsidRPr="00E1422E" w:rsidRDefault="002133DB" w:rsidP="009C3F57">
      <w:pPr>
        <w:spacing w:after="120" w:line="360" w:lineRule="auto"/>
        <w:ind w:firstLineChars="354" w:firstLine="1133"/>
        <w:rPr>
          <w:rFonts w:ascii="Times New Roman" w:eastAsia="仿宋_GB2312" w:hAnsi="Times New Roman"/>
          <w:sz w:val="32"/>
          <w:szCs w:val="32"/>
        </w:rPr>
      </w:pPr>
      <w:r w:rsidRPr="00E1422E">
        <w:rPr>
          <w:rFonts w:ascii="Times New Roman" w:eastAsia="仿宋_GB2312" w:hAnsi="Times New Roman" w:hint="eastAsia"/>
          <w:sz w:val="32"/>
          <w:szCs w:val="32"/>
        </w:rPr>
        <w:t>支持单位：</w:t>
      </w:r>
      <w:r w:rsidR="00771DA1">
        <w:rPr>
          <w:rFonts w:ascii="Times New Roman" w:eastAsia="仿宋_GB2312" w:hAnsi="Times New Roman" w:hint="eastAsia"/>
          <w:sz w:val="32"/>
          <w:szCs w:val="32"/>
        </w:rPr>
        <w:t xml:space="preserve"> </w:t>
      </w:r>
      <w:r w:rsidR="00E1422E" w:rsidRPr="00E1422E">
        <w:rPr>
          <w:rFonts w:ascii="Times New Roman" w:eastAsia="仿宋_GB2312" w:hAnsi="Times New Roman" w:hint="eastAsia"/>
          <w:sz w:val="32"/>
          <w:szCs w:val="32"/>
        </w:rPr>
        <w:t>国家绒毛用羊产业技术体系</w:t>
      </w:r>
    </w:p>
    <w:p w:rsidR="00E1422E" w:rsidRPr="00E1422E" w:rsidRDefault="00E1422E" w:rsidP="009C3F57">
      <w:pPr>
        <w:spacing w:after="120" w:line="360" w:lineRule="auto"/>
        <w:ind w:leftChars="770" w:left="1617" w:firstLineChars="404" w:firstLine="1293"/>
        <w:rPr>
          <w:rFonts w:ascii="Times New Roman" w:eastAsia="仿宋_GB2312" w:hAnsi="Times New Roman"/>
          <w:sz w:val="32"/>
          <w:szCs w:val="32"/>
        </w:rPr>
      </w:pPr>
      <w:r w:rsidRPr="00E1422E">
        <w:rPr>
          <w:rFonts w:ascii="Times New Roman" w:eastAsia="仿宋_GB2312" w:hAnsi="Times New Roman" w:hint="eastAsia"/>
          <w:sz w:val="32"/>
          <w:szCs w:val="32"/>
        </w:rPr>
        <w:t>国家肉羊产业技术体系</w:t>
      </w:r>
    </w:p>
    <w:p w:rsidR="00E1422E" w:rsidRPr="00E1422E" w:rsidRDefault="00E1422E" w:rsidP="009C3F57">
      <w:pPr>
        <w:spacing w:after="120" w:line="360" w:lineRule="auto"/>
        <w:ind w:leftChars="770" w:left="1617" w:firstLineChars="404" w:firstLine="1293"/>
        <w:rPr>
          <w:rFonts w:ascii="Times New Roman" w:eastAsia="仿宋_GB2312" w:hAnsi="Times New Roman"/>
          <w:sz w:val="32"/>
          <w:szCs w:val="32"/>
        </w:rPr>
      </w:pPr>
      <w:r w:rsidRPr="00E1422E">
        <w:rPr>
          <w:rFonts w:ascii="Times New Roman" w:eastAsia="仿宋_GB2312" w:hAnsi="Times New Roman" w:hint="eastAsia"/>
          <w:sz w:val="32"/>
          <w:szCs w:val="32"/>
        </w:rPr>
        <w:t>中国畜牧兽医学会养羊学分会</w:t>
      </w:r>
    </w:p>
    <w:p w:rsidR="002133DB" w:rsidRPr="00E1422E" w:rsidRDefault="002133DB" w:rsidP="00771DA1">
      <w:pPr>
        <w:pStyle w:val="a6"/>
        <w:shd w:val="clear" w:color="auto" w:fill="FFFFFF"/>
        <w:spacing w:before="0" w:beforeAutospacing="0" w:after="0" w:afterAutospacing="0" w:line="520" w:lineRule="exact"/>
        <w:ind w:firstLineChars="354" w:firstLine="1133"/>
        <w:rPr>
          <w:rFonts w:ascii="Times New Roman" w:eastAsia="仿宋_GB2312" w:hAnsi="Times New Roman" w:cs="Times New Roman"/>
          <w:kern w:val="2"/>
          <w:sz w:val="32"/>
          <w:szCs w:val="32"/>
        </w:rPr>
      </w:pPr>
      <w:r w:rsidRPr="00E1422E">
        <w:rPr>
          <w:rFonts w:ascii="Times New Roman" w:eastAsia="仿宋_GB2312" w:hAnsi="Times New Roman" w:cs="Times New Roman" w:hint="eastAsia"/>
          <w:kern w:val="2"/>
          <w:sz w:val="32"/>
          <w:szCs w:val="32"/>
        </w:rPr>
        <w:t>赞助单位：</w:t>
      </w:r>
      <w:r w:rsidR="00771DA1">
        <w:rPr>
          <w:rFonts w:ascii="Times New Roman" w:eastAsia="仿宋_GB2312" w:hAnsi="Times New Roman" w:cs="Times New Roman" w:hint="eastAsia"/>
          <w:kern w:val="2"/>
          <w:sz w:val="32"/>
          <w:szCs w:val="32"/>
        </w:rPr>
        <w:t xml:space="preserve"> </w:t>
      </w:r>
      <w:r w:rsidR="00E1422E">
        <w:rPr>
          <w:rFonts w:ascii="Times New Roman" w:eastAsia="仿宋_GB2312" w:hAnsi="Times New Roman" w:cs="Times New Roman" w:hint="eastAsia"/>
          <w:kern w:val="2"/>
          <w:sz w:val="32"/>
          <w:szCs w:val="32"/>
        </w:rPr>
        <w:t>招募中</w:t>
      </w:r>
      <w:r w:rsidRPr="00E1422E">
        <w:rPr>
          <w:rFonts w:ascii="Times New Roman" w:eastAsia="仿宋_GB2312" w:hAnsi="Times New Roman" w:cs="Times New Roman"/>
          <w:kern w:val="2"/>
          <w:sz w:val="32"/>
          <w:szCs w:val="32"/>
        </w:rPr>
        <w:t>……</w:t>
      </w:r>
    </w:p>
    <w:p w:rsidR="002133DB" w:rsidRDefault="002133DB" w:rsidP="002133DB">
      <w:pPr>
        <w:spacing w:afterLines="0" w:line="520" w:lineRule="exact"/>
        <w:ind w:firstLineChars="200" w:firstLine="602"/>
        <w:rPr>
          <w:rFonts w:ascii="黑体" w:eastAsia="黑体"/>
          <w:b/>
          <w:color w:val="FF0000"/>
          <w:sz w:val="30"/>
          <w:szCs w:val="30"/>
        </w:rPr>
      </w:pPr>
      <w:r w:rsidRPr="0027418D">
        <w:rPr>
          <w:rFonts w:ascii="黑体" w:eastAsia="黑体" w:hint="eastAsia"/>
          <w:b/>
          <w:color w:val="FF0000"/>
          <w:sz w:val="30"/>
          <w:szCs w:val="30"/>
        </w:rPr>
        <w:t>会议主题</w:t>
      </w:r>
    </w:p>
    <w:p w:rsidR="002133DB" w:rsidRPr="00F3234D" w:rsidRDefault="00E1422E" w:rsidP="00CD3254">
      <w:pPr>
        <w:spacing w:before="50" w:after="120" w:line="500" w:lineRule="exact"/>
        <w:ind w:firstLineChars="200" w:firstLine="643"/>
        <w:rPr>
          <w:rFonts w:ascii="仿宋_GB2312" w:eastAsia="仿宋_GB2312"/>
          <w:sz w:val="30"/>
          <w:szCs w:val="30"/>
        </w:rPr>
      </w:pPr>
      <w:r>
        <w:rPr>
          <w:rFonts w:eastAsia="仿宋_GB2312" w:hint="eastAsia"/>
          <w:b/>
          <w:sz w:val="32"/>
          <w:szCs w:val="32"/>
        </w:rPr>
        <w:t xml:space="preserve">     </w:t>
      </w:r>
      <w:r w:rsidR="005A1E38">
        <w:rPr>
          <w:rFonts w:eastAsia="仿宋_GB2312" w:hint="eastAsia"/>
          <w:b/>
          <w:sz w:val="32"/>
          <w:szCs w:val="32"/>
        </w:rPr>
        <w:t>创新引领产业绿色发展</w:t>
      </w:r>
      <w:r w:rsidR="005A1E38">
        <w:rPr>
          <w:rFonts w:eastAsia="仿宋_GB2312" w:hint="eastAsia"/>
          <w:b/>
          <w:sz w:val="32"/>
          <w:szCs w:val="32"/>
        </w:rPr>
        <w:t xml:space="preserve"> </w:t>
      </w:r>
      <w:r w:rsidR="005A1E38">
        <w:rPr>
          <w:rFonts w:eastAsia="仿宋_GB2312" w:hint="eastAsia"/>
          <w:b/>
          <w:sz w:val="32"/>
          <w:szCs w:val="32"/>
        </w:rPr>
        <w:t>精准扶贫助力乡村振兴</w:t>
      </w:r>
    </w:p>
    <w:p w:rsidR="002133DB" w:rsidRDefault="002133DB" w:rsidP="002133DB">
      <w:pPr>
        <w:spacing w:before="50" w:after="120" w:line="500" w:lineRule="exact"/>
        <w:ind w:firstLineChars="200" w:firstLine="602"/>
        <w:rPr>
          <w:rFonts w:eastAsia="黑体"/>
          <w:b/>
          <w:color w:val="FF0000"/>
          <w:sz w:val="30"/>
        </w:rPr>
      </w:pPr>
      <w:r w:rsidRPr="00166FA6">
        <w:rPr>
          <w:rFonts w:eastAsia="黑体" w:hint="eastAsia"/>
          <w:b/>
          <w:color w:val="FF0000"/>
          <w:sz w:val="30"/>
        </w:rPr>
        <w:t>会议内容</w:t>
      </w:r>
    </w:p>
    <w:p w:rsidR="00CD3254" w:rsidRPr="00097B96" w:rsidRDefault="00CD3254"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一、产业发展专题报告</w:t>
      </w:r>
    </w:p>
    <w:p w:rsidR="00CD3254" w:rsidRDefault="00CD3254" w:rsidP="00544427">
      <w:pPr>
        <w:spacing w:afterLines="0" w:line="360" w:lineRule="auto"/>
        <w:ind w:firstLineChars="200" w:firstLine="640"/>
        <w:rPr>
          <w:rFonts w:ascii="仿宋_GB2312" w:eastAsia="仿宋_GB2312"/>
          <w:sz w:val="32"/>
          <w:szCs w:val="32"/>
        </w:rPr>
      </w:pPr>
      <w:r w:rsidRPr="00097B96">
        <w:rPr>
          <w:rFonts w:ascii="仿宋_GB2312" w:eastAsia="仿宋_GB2312" w:hint="eastAsia"/>
          <w:sz w:val="32"/>
          <w:szCs w:val="32"/>
        </w:rPr>
        <w:t>邀请国内外在羊行业领域有影响力或经验丰富的专家、教授、</w:t>
      </w:r>
      <w:r w:rsidRPr="00097B96">
        <w:rPr>
          <w:rFonts w:ascii="仿宋_GB2312" w:eastAsia="仿宋_GB2312" w:hint="eastAsia"/>
          <w:sz w:val="32"/>
          <w:szCs w:val="32"/>
        </w:rPr>
        <w:lastRenderedPageBreak/>
        <w:t>企业代表作专题报告，内容涉及到当前我国养羊业的热点、难点、焦点问题，全面分析我国养羊业生产形势、展望发展趋势、科学规划羊产</w:t>
      </w:r>
      <w:r w:rsidR="00544427">
        <w:rPr>
          <w:rFonts w:ascii="仿宋_GB2312" w:eastAsia="仿宋_GB2312" w:hint="eastAsia"/>
          <w:sz w:val="32"/>
          <w:szCs w:val="32"/>
        </w:rPr>
        <w:t>业发展未来，积极应对羊产业发展面临的问题，提出解决方案与措施等。内容涉及到：</w:t>
      </w:r>
    </w:p>
    <w:p w:rsidR="00544427" w:rsidRPr="00544427" w:rsidRDefault="00544427" w:rsidP="00097B96">
      <w:pPr>
        <w:spacing w:afterLines="0" w:line="360" w:lineRule="auto"/>
        <w:ind w:firstLineChars="196" w:firstLine="627"/>
        <w:rPr>
          <w:rFonts w:ascii="仿宋_GB2312" w:eastAsia="仿宋_GB2312"/>
          <w:sz w:val="32"/>
          <w:szCs w:val="32"/>
        </w:rPr>
      </w:pPr>
      <w:r>
        <w:rPr>
          <w:rFonts w:ascii="仿宋_GB2312" w:eastAsia="仿宋_GB2312" w:hint="eastAsia"/>
          <w:sz w:val="32"/>
          <w:szCs w:val="32"/>
        </w:rPr>
        <w:t>1.产业发展</w:t>
      </w:r>
      <w:r w:rsidRPr="00544427">
        <w:rPr>
          <w:rFonts w:ascii="仿宋_GB2312" w:eastAsia="仿宋_GB2312" w:hint="eastAsia"/>
          <w:sz w:val="32"/>
          <w:szCs w:val="32"/>
        </w:rPr>
        <w:t>新动能，新趋势</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2.产业发展扶贫模式与扶贫经验</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3.进口种羊的与地方品种羊的选育与杂交利用</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4.规模化羊场的转型升级之路</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5.产业协会带动地方发展的经验分享</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6.全产业链追溯体系建设助推产品升级</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7.奶山羊、奶绵羊产业化发展潜力探寻</w:t>
      </w:r>
    </w:p>
    <w:p w:rsidR="00544427" w:rsidRPr="00544427" w:rsidRDefault="00544427" w:rsidP="00544427">
      <w:pPr>
        <w:spacing w:afterLines="0" w:line="360" w:lineRule="auto"/>
        <w:ind w:firstLineChars="196" w:firstLine="627"/>
        <w:rPr>
          <w:rFonts w:ascii="仿宋_GB2312" w:eastAsia="仿宋_GB2312"/>
          <w:sz w:val="32"/>
          <w:szCs w:val="32"/>
        </w:rPr>
      </w:pPr>
      <w:r w:rsidRPr="00544427">
        <w:rPr>
          <w:rFonts w:ascii="仿宋_GB2312" w:eastAsia="仿宋_GB2312" w:hint="eastAsia"/>
          <w:sz w:val="32"/>
          <w:szCs w:val="32"/>
        </w:rPr>
        <w:t>……</w:t>
      </w:r>
    </w:p>
    <w:p w:rsidR="00CD3254" w:rsidRPr="00097B96" w:rsidRDefault="00CD3254"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二、互动论坛交流</w:t>
      </w:r>
    </w:p>
    <w:p w:rsidR="00CD3254" w:rsidRPr="00097B96" w:rsidRDefault="00CD3254" w:rsidP="00097B96">
      <w:pPr>
        <w:spacing w:afterLines="0" w:line="360" w:lineRule="auto"/>
        <w:ind w:firstLineChars="196" w:firstLine="627"/>
        <w:rPr>
          <w:rFonts w:ascii="仿宋_GB2312" w:eastAsia="仿宋_GB2312"/>
          <w:sz w:val="32"/>
          <w:szCs w:val="32"/>
        </w:rPr>
      </w:pPr>
      <w:r w:rsidRPr="00097B96">
        <w:rPr>
          <w:rFonts w:ascii="仿宋_GB2312" w:eastAsia="仿宋_GB2312" w:hint="eastAsia"/>
          <w:sz w:val="32"/>
          <w:szCs w:val="32"/>
        </w:rPr>
        <w:t>论坛期间还将采用的互动论坛的方式，让参会代表可以与行业顶级专家、行业知名企业家互动交流，现场提问。</w:t>
      </w:r>
    </w:p>
    <w:p w:rsidR="00CD3254" w:rsidRPr="00097B96" w:rsidRDefault="00CD3254"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三、羊业发展</w:t>
      </w:r>
      <w:r w:rsidR="005F46BE">
        <w:rPr>
          <w:rFonts w:ascii="仿宋_GB2312" w:eastAsia="仿宋_GB2312" w:hint="eastAsia"/>
          <w:b/>
          <w:sz w:val="32"/>
          <w:szCs w:val="32"/>
        </w:rPr>
        <w:t>展览会</w:t>
      </w:r>
      <w:r w:rsidRPr="00097B96">
        <w:rPr>
          <w:rFonts w:ascii="仿宋_GB2312" w:eastAsia="仿宋_GB2312" w:hint="eastAsia"/>
          <w:b/>
          <w:sz w:val="32"/>
          <w:szCs w:val="32"/>
        </w:rPr>
        <w:t xml:space="preserve"> </w:t>
      </w:r>
    </w:p>
    <w:p w:rsidR="00CD3254" w:rsidRPr="00097B96" w:rsidRDefault="00CD3254" w:rsidP="00097B96">
      <w:pPr>
        <w:spacing w:afterLines="0" w:line="360" w:lineRule="auto"/>
        <w:ind w:firstLineChars="196" w:firstLine="627"/>
        <w:rPr>
          <w:rFonts w:ascii="仿宋_GB2312" w:eastAsia="仿宋_GB2312"/>
          <w:sz w:val="32"/>
          <w:szCs w:val="32"/>
        </w:rPr>
      </w:pPr>
      <w:r w:rsidRPr="00097B96">
        <w:rPr>
          <w:rFonts w:ascii="仿宋_GB2312" w:eastAsia="仿宋_GB2312" w:hint="eastAsia"/>
          <w:sz w:val="32"/>
          <w:szCs w:val="32"/>
        </w:rPr>
        <w:t>欢迎各地区羊业养殖企业、羊产品、及与羊产业有关的产品的企业现场进行展示宣传。</w:t>
      </w:r>
    </w:p>
    <w:p w:rsidR="00FF24DC" w:rsidRDefault="00FF24DC"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四、扶贫攻坚成果展</w:t>
      </w:r>
    </w:p>
    <w:p w:rsidR="00C44D62" w:rsidRPr="00C44D62" w:rsidRDefault="00C44D62" w:rsidP="00C44D62">
      <w:pPr>
        <w:spacing w:afterLines="0" w:line="360" w:lineRule="auto"/>
        <w:ind w:firstLineChars="196" w:firstLine="627"/>
        <w:rPr>
          <w:rFonts w:ascii="仿宋_GB2312" w:eastAsia="仿宋_GB2312"/>
          <w:sz w:val="32"/>
          <w:szCs w:val="32"/>
        </w:rPr>
      </w:pPr>
      <w:r w:rsidRPr="00C44D62">
        <w:rPr>
          <w:rFonts w:ascii="仿宋_GB2312" w:eastAsia="仿宋_GB2312" w:hint="eastAsia"/>
          <w:sz w:val="32"/>
          <w:szCs w:val="32"/>
        </w:rPr>
        <w:t>在兰考县人民广场举行扶贫攻坚成果展，并对协会征集的2018中国羊产业区域扶贫和企业扶贫先进模式在开幕式上进行颁奖和发布。</w:t>
      </w:r>
    </w:p>
    <w:p w:rsidR="00E87E90" w:rsidRPr="00097B96" w:rsidRDefault="00E87E90"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lastRenderedPageBreak/>
        <w:t>五、</w:t>
      </w:r>
      <w:r w:rsidR="000A2BF5" w:rsidRPr="00097B96">
        <w:rPr>
          <w:rFonts w:ascii="仿宋_GB2312" w:eastAsia="仿宋_GB2312" w:hint="eastAsia"/>
          <w:b/>
          <w:sz w:val="32"/>
          <w:szCs w:val="32"/>
        </w:rPr>
        <w:t>种羊展销</w:t>
      </w:r>
    </w:p>
    <w:p w:rsidR="000A2BF5" w:rsidRPr="00097B96" w:rsidRDefault="00097B96" w:rsidP="00097B96">
      <w:pPr>
        <w:spacing w:afterLines="0" w:line="360" w:lineRule="auto"/>
        <w:ind w:firstLineChars="196" w:firstLine="627"/>
        <w:rPr>
          <w:rFonts w:ascii="仿宋_GB2312" w:eastAsia="仿宋_GB2312"/>
          <w:sz w:val="32"/>
          <w:szCs w:val="32"/>
        </w:rPr>
      </w:pPr>
      <w:r>
        <w:rPr>
          <w:rFonts w:ascii="仿宋_GB2312" w:eastAsia="仿宋_GB2312" w:hint="eastAsia"/>
          <w:sz w:val="32"/>
          <w:szCs w:val="32"/>
        </w:rPr>
        <w:t>面向全国</w:t>
      </w:r>
      <w:r w:rsidR="000A2BF5" w:rsidRPr="00097B96">
        <w:rPr>
          <w:rFonts w:ascii="仿宋_GB2312" w:eastAsia="仿宋_GB2312" w:hint="eastAsia"/>
          <w:sz w:val="32"/>
          <w:szCs w:val="32"/>
        </w:rPr>
        <w:t>征集企业种羊进行现场参展，</w:t>
      </w:r>
      <w:r>
        <w:rPr>
          <w:rFonts w:ascii="仿宋_GB2312" w:eastAsia="仿宋_GB2312" w:hint="eastAsia"/>
          <w:sz w:val="32"/>
          <w:szCs w:val="32"/>
        </w:rPr>
        <w:t>并给于会员企业相应优惠条款，</w:t>
      </w:r>
      <w:r w:rsidR="000A2BF5" w:rsidRPr="00097B96">
        <w:rPr>
          <w:rFonts w:ascii="仿宋_GB2312" w:eastAsia="仿宋_GB2312" w:hint="eastAsia"/>
          <w:sz w:val="32"/>
          <w:szCs w:val="32"/>
        </w:rPr>
        <w:t>增加多品种种羊和杂交改良羊的现场展览，并在</w:t>
      </w:r>
      <w:r w:rsidR="005F46BE" w:rsidRPr="005F46BE">
        <w:rPr>
          <w:rFonts w:ascii="仿宋_GB2312" w:eastAsia="仿宋_GB2312" w:hint="eastAsia"/>
          <w:sz w:val="32"/>
          <w:szCs w:val="32"/>
        </w:rPr>
        <w:t>展览会</w:t>
      </w:r>
      <w:r w:rsidR="000A2BF5" w:rsidRPr="00097B96">
        <w:rPr>
          <w:rFonts w:ascii="仿宋_GB2312" w:eastAsia="仿宋_GB2312" w:hint="eastAsia"/>
          <w:sz w:val="32"/>
          <w:szCs w:val="32"/>
        </w:rPr>
        <w:t>上进行现场展销。</w:t>
      </w:r>
    </w:p>
    <w:p w:rsidR="00CD3254" w:rsidRPr="00097B96" w:rsidRDefault="00E87E90"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六、</w:t>
      </w:r>
      <w:r w:rsidR="000A2BF5" w:rsidRPr="00097B96">
        <w:rPr>
          <w:rFonts w:ascii="仿宋_GB2312" w:eastAsia="仿宋_GB2312" w:hint="eastAsia"/>
          <w:b/>
          <w:sz w:val="32"/>
          <w:szCs w:val="32"/>
        </w:rPr>
        <w:t>北元杯·剪羊毛大赛</w:t>
      </w:r>
    </w:p>
    <w:p w:rsidR="000A2BF5" w:rsidRDefault="000A2BF5" w:rsidP="00097B96">
      <w:pPr>
        <w:spacing w:afterLines="0" w:line="360" w:lineRule="auto"/>
        <w:ind w:firstLineChars="196" w:firstLine="627"/>
        <w:rPr>
          <w:rFonts w:ascii="仿宋_GB2312" w:eastAsia="仿宋_GB2312"/>
          <w:sz w:val="32"/>
          <w:szCs w:val="32"/>
        </w:rPr>
      </w:pPr>
      <w:r w:rsidRPr="00097B96">
        <w:rPr>
          <w:rFonts w:ascii="仿宋_GB2312" w:eastAsia="仿宋_GB2312" w:hint="eastAsia"/>
          <w:sz w:val="32"/>
          <w:szCs w:val="32"/>
        </w:rPr>
        <w:t>2016</w:t>
      </w:r>
      <w:r w:rsidR="000611C7">
        <w:rPr>
          <w:rFonts w:ascii="仿宋_GB2312" w:eastAsia="仿宋_GB2312" w:hint="eastAsia"/>
          <w:sz w:val="32"/>
          <w:szCs w:val="32"/>
        </w:rPr>
        <w:t>～</w:t>
      </w:r>
      <w:r w:rsidRPr="00097B96">
        <w:rPr>
          <w:rFonts w:ascii="仿宋_GB2312" w:eastAsia="仿宋_GB2312" w:hint="eastAsia"/>
          <w:sz w:val="32"/>
          <w:szCs w:val="32"/>
        </w:rPr>
        <w:t>2018年，羊业分会通过微信平台进行了三届全国剪羊毛大赛并在2017年成功举办线下剪羊毛大赛，旨在进一步普及电动剪羊毛的同时，提升国内剪羊毛水平。本次羊业大会将邀请前三届剪毛比赛的优秀选手莅临现场进行展示，并</w:t>
      </w:r>
      <w:r w:rsidRPr="005F46BE">
        <w:rPr>
          <w:rFonts w:ascii="仿宋_GB2312" w:eastAsia="仿宋_GB2312" w:hint="eastAsia"/>
          <w:sz w:val="32"/>
          <w:szCs w:val="32"/>
        </w:rPr>
        <w:t>在</w:t>
      </w:r>
      <w:r w:rsidR="005F46BE" w:rsidRPr="005F46BE">
        <w:rPr>
          <w:rFonts w:ascii="仿宋_GB2312" w:eastAsia="仿宋_GB2312" w:hint="eastAsia"/>
          <w:sz w:val="32"/>
          <w:szCs w:val="32"/>
        </w:rPr>
        <w:t>展览会</w:t>
      </w:r>
      <w:r w:rsidRPr="005F46BE">
        <w:rPr>
          <w:rFonts w:ascii="仿宋_GB2312" w:eastAsia="仿宋_GB2312" w:hint="eastAsia"/>
          <w:sz w:val="32"/>
          <w:szCs w:val="32"/>
        </w:rPr>
        <w:t>上进行</w:t>
      </w:r>
      <w:r w:rsidRPr="00097B96">
        <w:rPr>
          <w:rFonts w:ascii="仿宋_GB2312" w:eastAsia="仿宋_GB2312" w:hint="eastAsia"/>
          <w:sz w:val="32"/>
          <w:szCs w:val="32"/>
        </w:rPr>
        <w:t>现场表演。</w:t>
      </w:r>
    </w:p>
    <w:p w:rsidR="00CD3254" w:rsidRPr="00097B96" w:rsidRDefault="00E87E90"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七、</w:t>
      </w:r>
      <w:r w:rsidR="00CD3254" w:rsidRPr="00097B96">
        <w:rPr>
          <w:rFonts w:ascii="仿宋_GB2312" w:eastAsia="仿宋_GB2312" w:hint="eastAsia"/>
          <w:b/>
          <w:sz w:val="32"/>
          <w:szCs w:val="32"/>
        </w:rPr>
        <w:t>羊肉美食文化节</w:t>
      </w:r>
    </w:p>
    <w:p w:rsidR="000A2BF5" w:rsidRPr="00097B96" w:rsidRDefault="000A2BF5" w:rsidP="00097B96">
      <w:pPr>
        <w:spacing w:afterLines="0" w:line="360" w:lineRule="auto"/>
        <w:ind w:firstLineChars="196" w:firstLine="627"/>
        <w:rPr>
          <w:rFonts w:ascii="仿宋_GB2312" w:eastAsia="仿宋_GB2312"/>
          <w:sz w:val="32"/>
          <w:szCs w:val="32"/>
        </w:rPr>
      </w:pPr>
      <w:r w:rsidRPr="00097B96">
        <w:rPr>
          <w:rFonts w:ascii="仿宋_GB2312" w:eastAsia="仿宋_GB2312" w:hint="eastAsia"/>
          <w:sz w:val="32"/>
          <w:szCs w:val="32"/>
        </w:rPr>
        <w:t>让参会代表领略中原羊肉美食文化，并组织优质羊肉产品进行现场展览和品尝。</w:t>
      </w:r>
    </w:p>
    <w:p w:rsidR="00E87E90" w:rsidRPr="00097B96" w:rsidRDefault="00E87E90" w:rsidP="00097B96">
      <w:pPr>
        <w:spacing w:afterLines="0" w:line="360" w:lineRule="auto"/>
        <w:ind w:firstLineChars="196" w:firstLine="630"/>
        <w:rPr>
          <w:rFonts w:ascii="仿宋_GB2312" w:eastAsia="仿宋_GB2312"/>
          <w:b/>
          <w:sz w:val="32"/>
          <w:szCs w:val="32"/>
        </w:rPr>
      </w:pPr>
      <w:r w:rsidRPr="00097B96">
        <w:rPr>
          <w:rFonts w:ascii="仿宋_GB2312" w:eastAsia="仿宋_GB2312" w:hint="eastAsia"/>
          <w:b/>
          <w:sz w:val="32"/>
          <w:szCs w:val="32"/>
        </w:rPr>
        <w:t>八、兰考县羊产业考察</w:t>
      </w:r>
    </w:p>
    <w:p w:rsidR="00097B96" w:rsidRPr="00097B96" w:rsidRDefault="00097B96" w:rsidP="00097B96">
      <w:pPr>
        <w:spacing w:afterLines="0" w:line="360" w:lineRule="auto"/>
        <w:ind w:firstLineChars="196" w:firstLine="627"/>
        <w:rPr>
          <w:rFonts w:ascii="仿宋_GB2312" w:eastAsia="仿宋_GB2312"/>
          <w:sz w:val="32"/>
          <w:szCs w:val="32"/>
        </w:rPr>
      </w:pPr>
      <w:r w:rsidRPr="00097B96">
        <w:rPr>
          <w:rFonts w:ascii="仿宋_GB2312" w:eastAsia="仿宋_GB2312" w:hint="eastAsia"/>
          <w:sz w:val="32"/>
          <w:szCs w:val="32"/>
        </w:rPr>
        <w:t>羊业参观考察将重点考察兰考县羊产业精准扶贫等方面进行实地考察交流。</w:t>
      </w:r>
    </w:p>
    <w:p w:rsidR="002133DB" w:rsidRPr="00097B96" w:rsidRDefault="002133DB" w:rsidP="00097B96">
      <w:pPr>
        <w:spacing w:before="50" w:after="120" w:line="500" w:lineRule="exact"/>
        <w:ind w:firstLineChars="200" w:firstLine="643"/>
        <w:rPr>
          <w:rFonts w:eastAsia="黑体"/>
          <w:b/>
          <w:color w:val="FF0000"/>
          <w:sz w:val="32"/>
        </w:rPr>
      </w:pPr>
      <w:r w:rsidRPr="00097B96">
        <w:rPr>
          <w:rFonts w:eastAsia="黑体" w:hint="eastAsia"/>
          <w:b/>
          <w:color w:val="FF0000"/>
          <w:sz w:val="32"/>
        </w:rPr>
        <w:t>会议须知</w:t>
      </w:r>
    </w:p>
    <w:p w:rsidR="002133DB"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b/>
          <w:color w:val="000000"/>
          <w:sz w:val="32"/>
          <w:szCs w:val="32"/>
        </w:rPr>
        <w:t>一、会议日程</w:t>
      </w:r>
    </w:p>
    <w:p w:rsidR="00DD036C" w:rsidRPr="00097B96" w:rsidRDefault="002133DB" w:rsidP="00641204">
      <w:pPr>
        <w:spacing w:before="50" w:after="120" w:line="500" w:lineRule="exact"/>
        <w:ind w:firstLineChars="200" w:firstLine="640"/>
        <w:rPr>
          <w:rFonts w:eastAsia="仿宋_GB2312"/>
          <w:bCs/>
          <w:sz w:val="32"/>
          <w:szCs w:val="32"/>
        </w:rPr>
      </w:pPr>
      <w:r w:rsidRPr="00097B96">
        <w:rPr>
          <w:rFonts w:eastAsia="仿宋_GB2312" w:hint="eastAsia"/>
          <w:bCs/>
          <w:sz w:val="32"/>
          <w:szCs w:val="32"/>
        </w:rPr>
        <w:t>1</w:t>
      </w:r>
      <w:r w:rsidR="00CD3254" w:rsidRPr="00097B96">
        <w:rPr>
          <w:rFonts w:eastAsia="仿宋_GB2312" w:hint="eastAsia"/>
          <w:bCs/>
          <w:sz w:val="32"/>
          <w:szCs w:val="32"/>
        </w:rPr>
        <w:t>0</w:t>
      </w:r>
      <w:r w:rsidRPr="00097B96">
        <w:rPr>
          <w:rFonts w:eastAsia="仿宋_GB2312" w:hint="eastAsia"/>
          <w:bCs/>
          <w:sz w:val="32"/>
          <w:szCs w:val="32"/>
        </w:rPr>
        <w:t>月</w:t>
      </w:r>
      <w:r w:rsidR="00E71076">
        <w:rPr>
          <w:rFonts w:eastAsia="仿宋_GB2312" w:hint="eastAsia"/>
          <w:bCs/>
          <w:sz w:val="32"/>
          <w:szCs w:val="32"/>
        </w:rPr>
        <w:t>9</w:t>
      </w:r>
      <w:r w:rsidRPr="00097B96">
        <w:rPr>
          <w:rFonts w:eastAsia="仿宋_GB2312"/>
          <w:bCs/>
          <w:sz w:val="32"/>
          <w:szCs w:val="32"/>
        </w:rPr>
        <w:t>日</w:t>
      </w:r>
      <w:r w:rsidR="000B1ECC" w:rsidRPr="00097B96">
        <w:rPr>
          <w:rFonts w:eastAsia="仿宋_GB2312" w:hint="eastAsia"/>
          <w:bCs/>
          <w:sz w:val="32"/>
          <w:szCs w:val="32"/>
        </w:rPr>
        <w:t>：</w:t>
      </w:r>
      <w:r w:rsidRPr="00097B96">
        <w:rPr>
          <w:rFonts w:eastAsia="仿宋_GB2312" w:hint="eastAsia"/>
          <w:bCs/>
          <w:sz w:val="32"/>
          <w:szCs w:val="32"/>
        </w:rPr>
        <w:t>全天</w:t>
      </w:r>
      <w:r w:rsidRPr="00097B96">
        <w:rPr>
          <w:rFonts w:eastAsia="仿宋_GB2312"/>
          <w:bCs/>
          <w:sz w:val="32"/>
          <w:szCs w:val="32"/>
        </w:rPr>
        <w:t>报到</w:t>
      </w:r>
    </w:p>
    <w:p w:rsidR="000B1ECC" w:rsidRPr="00097B96" w:rsidRDefault="002133DB" w:rsidP="00641204">
      <w:pPr>
        <w:spacing w:before="50" w:after="120" w:line="500" w:lineRule="exact"/>
        <w:ind w:firstLineChars="200" w:firstLine="640"/>
        <w:rPr>
          <w:rFonts w:eastAsia="仿宋_GB2312"/>
          <w:bCs/>
          <w:sz w:val="32"/>
          <w:szCs w:val="32"/>
        </w:rPr>
      </w:pPr>
      <w:r w:rsidRPr="00097B96">
        <w:rPr>
          <w:rFonts w:eastAsia="仿宋_GB2312" w:hint="eastAsia"/>
          <w:bCs/>
          <w:sz w:val="32"/>
          <w:szCs w:val="32"/>
        </w:rPr>
        <w:t>1</w:t>
      </w:r>
      <w:r w:rsidR="00FF24DC" w:rsidRPr="00097B96">
        <w:rPr>
          <w:rFonts w:eastAsia="仿宋_GB2312" w:hint="eastAsia"/>
          <w:bCs/>
          <w:sz w:val="32"/>
          <w:szCs w:val="32"/>
        </w:rPr>
        <w:t>0</w:t>
      </w:r>
      <w:r w:rsidRPr="00097B96">
        <w:rPr>
          <w:rFonts w:eastAsia="仿宋_GB2312" w:hint="eastAsia"/>
          <w:bCs/>
          <w:sz w:val="32"/>
          <w:szCs w:val="32"/>
        </w:rPr>
        <w:t>月</w:t>
      </w:r>
      <w:r w:rsidR="00FF24DC" w:rsidRPr="00097B96">
        <w:rPr>
          <w:rFonts w:eastAsia="仿宋_GB2312" w:hint="eastAsia"/>
          <w:bCs/>
          <w:sz w:val="32"/>
          <w:szCs w:val="32"/>
        </w:rPr>
        <w:t>1</w:t>
      </w:r>
      <w:r w:rsidR="00E71076">
        <w:rPr>
          <w:rFonts w:eastAsia="仿宋_GB2312" w:hint="eastAsia"/>
          <w:bCs/>
          <w:sz w:val="32"/>
          <w:szCs w:val="32"/>
        </w:rPr>
        <w:t>0</w:t>
      </w:r>
      <w:r w:rsidRPr="00097B96">
        <w:rPr>
          <w:rFonts w:eastAsia="仿宋_GB2312"/>
          <w:bCs/>
          <w:sz w:val="32"/>
          <w:szCs w:val="32"/>
        </w:rPr>
        <w:t>日</w:t>
      </w:r>
      <w:r w:rsidR="000B1ECC" w:rsidRPr="00097B96">
        <w:rPr>
          <w:rFonts w:eastAsia="仿宋_GB2312" w:hint="eastAsia"/>
          <w:bCs/>
          <w:sz w:val="32"/>
          <w:szCs w:val="32"/>
        </w:rPr>
        <w:t>：</w:t>
      </w:r>
    </w:p>
    <w:p w:rsidR="002133DB" w:rsidRPr="00097B96" w:rsidRDefault="00FF24DC" w:rsidP="009C3F57">
      <w:pPr>
        <w:spacing w:before="50" w:after="120" w:line="500" w:lineRule="exact"/>
        <w:ind w:leftChars="641" w:left="2946" w:hangingChars="500" w:hanging="1600"/>
        <w:rPr>
          <w:rFonts w:ascii="仿宋_GB2312" w:eastAsia="仿宋_GB2312"/>
          <w:bCs/>
          <w:spacing w:val="-4"/>
          <w:sz w:val="32"/>
          <w:szCs w:val="32"/>
        </w:rPr>
      </w:pPr>
      <w:r w:rsidRPr="00097B96">
        <w:rPr>
          <w:rFonts w:eastAsia="仿宋_GB2312" w:hint="eastAsia"/>
          <w:bCs/>
          <w:sz w:val="32"/>
          <w:szCs w:val="32"/>
        </w:rPr>
        <w:t>上午</w:t>
      </w:r>
      <w:r w:rsidR="000B1ECC" w:rsidRPr="00097B96">
        <w:rPr>
          <w:rFonts w:ascii="仿宋_GB2312" w:eastAsia="仿宋_GB2312" w:hint="eastAsia"/>
          <w:bCs/>
          <w:spacing w:val="-4"/>
          <w:sz w:val="32"/>
          <w:szCs w:val="32"/>
        </w:rPr>
        <w:t>：</w:t>
      </w:r>
      <w:r w:rsidRPr="00097B96">
        <w:rPr>
          <w:rFonts w:eastAsia="仿宋_GB2312" w:hint="eastAsia"/>
          <w:bCs/>
          <w:sz w:val="32"/>
          <w:szCs w:val="32"/>
        </w:rPr>
        <w:t>开幕式、</w:t>
      </w:r>
      <w:r w:rsidR="000B1ECC" w:rsidRPr="00097B96">
        <w:rPr>
          <w:rFonts w:eastAsia="仿宋_GB2312" w:hint="eastAsia"/>
          <w:bCs/>
          <w:sz w:val="32"/>
          <w:szCs w:val="32"/>
        </w:rPr>
        <w:t>扶贫攻坚成果展、</w:t>
      </w:r>
      <w:r w:rsidRPr="00097B96">
        <w:rPr>
          <w:rFonts w:eastAsia="仿宋_GB2312" w:hint="eastAsia"/>
          <w:bCs/>
          <w:sz w:val="32"/>
          <w:szCs w:val="32"/>
        </w:rPr>
        <w:t>羊产业发展</w:t>
      </w:r>
      <w:r w:rsidR="005F46BE" w:rsidRPr="005F46BE">
        <w:rPr>
          <w:rFonts w:eastAsia="仿宋_GB2312" w:hint="eastAsia"/>
          <w:bCs/>
          <w:sz w:val="32"/>
          <w:szCs w:val="32"/>
        </w:rPr>
        <w:t>展览会</w:t>
      </w:r>
      <w:r w:rsidRPr="00097B96">
        <w:rPr>
          <w:rFonts w:eastAsia="仿宋_GB2312" w:hint="eastAsia"/>
          <w:bCs/>
          <w:sz w:val="32"/>
          <w:szCs w:val="32"/>
        </w:rPr>
        <w:t>、</w:t>
      </w:r>
      <w:r w:rsidR="000B1ECC" w:rsidRPr="00097B96">
        <w:rPr>
          <w:rFonts w:eastAsia="仿宋_GB2312" w:hint="eastAsia"/>
          <w:bCs/>
          <w:sz w:val="32"/>
          <w:szCs w:val="32"/>
        </w:rPr>
        <w:t>北元杯剪羊毛大赛、种羊展销</w:t>
      </w:r>
    </w:p>
    <w:p w:rsidR="002133DB" w:rsidRPr="00097B96" w:rsidRDefault="000B1ECC" w:rsidP="009C3F57">
      <w:pPr>
        <w:spacing w:before="50" w:after="120" w:line="500" w:lineRule="exact"/>
        <w:ind w:leftChars="641" w:left="2946" w:hangingChars="500" w:hanging="1600"/>
        <w:rPr>
          <w:rFonts w:ascii="仿宋_GB2312" w:eastAsia="仿宋_GB2312"/>
          <w:bCs/>
          <w:sz w:val="32"/>
          <w:szCs w:val="32"/>
        </w:rPr>
      </w:pPr>
      <w:bookmarkStart w:id="0" w:name="OLE_LINK9"/>
      <w:bookmarkStart w:id="1" w:name="OLE_LINK10"/>
      <w:r w:rsidRPr="00097B96">
        <w:rPr>
          <w:rFonts w:ascii="仿宋_GB2312" w:eastAsia="仿宋_GB2312" w:hint="eastAsia"/>
          <w:bCs/>
          <w:sz w:val="32"/>
          <w:szCs w:val="32"/>
        </w:rPr>
        <w:lastRenderedPageBreak/>
        <w:t>下午</w:t>
      </w:r>
      <w:bookmarkEnd w:id="0"/>
      <w:bookmarkEnd w:id="1"/>
      <w:r w:rsidRPr="00097B96">
        <w:rPr>
          <w:rFonts w:ascii="仿宋_GB2312" w:eastAsia="仿宋_GB2312" w:hint="eastAsia"/>
          <w:bCs/>
          <w:spacing w:val="-4"/>
          <w:sz w:val="32"/>
          <w:szCs w:val="32"/>
        </w:rPr>
        <w:t>：</w:t>
      </w:r>
      <w:r w:rsidRPr="00097B96">
        <w:rPr>
          <w:rFonts w:ascii="仿宋_GB2312" w:eastAsia="仿宋_GB2312" w:hint="eastAsia"/>
          <w:bCs/>
          <w:sz w:val="32"/>
          <w:szCs w:val="32"/>
        </w:rPr>
        <w:t>中国羊产业发展与精准扶贫高峰论坛</w:t>
      </w:r>
    </w:p>
    <w:p w:rsidR="002133DB" w:rsidRPr="00097B96" w:rsidRDefault="000B1ECC" w:rsidP="009C3F57">
      <w:pPr>
        <w:spacing w:before="50" w:after="120" w:line="500" w:lineRule="exact"/>
        <w:ind w:leftChars="641" w:left="2946" w:hangingChars="500" w:hanging="1600"/>
        <w:rPr>
          <w:rFonts w:ascii="仿宋_GB2312" w:eastAsia="仿宋_GB2312"/>
          <w:bCs/>
          <w:sz w:val="32"/>
          <w:szCs w:val="32"/>
        </w:rPr>
      </w:pPr>
      <w:r w:rsidRPr="00097B96">
        <w:rPr>
          <w:rFonts w:ascii="仿宋_GB2312" w:eastAsia="仿宋_GB2312" w:hint="eastAsia"/>
          <w:bCs/>
          <w:sz w:val="32"/>
          <w:szCs w:val="32"/>
        </w:rPr>
        <w:t>晚上</w:t>
      </w:r>
      <w:r w:rsidRPr="00097B96">
        <w:rPr>
          <w:rFonts w:ascii="仿宋_GB2312" w:eastAsia="仿宋_GB2312" w:hint="eastAsia"/>
          <w:bCs/>
          <w:spacing w:val="-4"/>
          <w:sz w:val="32"/>
          <w:szCs w:val="32"/>
        </w:rPr>
        <w:t>：</w:t>
      </w:r>
      <w:r w:rsidRPr="00097B96">
        <w:rPr>
          <w:rFonts w:ascii="仿宋_GB2312" w:eastAsia="仿宋_GB2312" w:hint="eastAsia"/>
          <w:bCs/>
          <w:sz w:val="32"/>
          <w:szCs w:val="32"/>
        </w:rPr>
        <w:t>印象·兰考晚宴</w:t>
      </w:r>
    </w:p>
    <w:p w:rsidR="000B1ECC" w:rsidRPr="00097B96" w:rsidRDefault="002133DB" w:rsidP="00097B96">
      <w:pPr>
        <w:spacing w:after="120" w:line="440" w:lineRule="exact"/>
        <w:ind w:firstLineChars="200" w:firstLine="640"/>
        <w:rPr>
          <w:rFonts w:ascii="仿宋_GB2312" w:eastAsia="仿宋_GB2312"/>
          <w:bCs/>
          <w:spacing w:val="-4"/>
          <w:sz w:val="32"/>
          <w:szCs w:val="32"/>
        </w:rPr>
      </w:pPr>
      <w:r w:rsidRPr="00097B96">
        <w:rPr>
          <w:rFonts w:eastAsia="仿宋_GB2312" w:hint="eastAsia"/>
          <w:bCs/>
          <w:sz w:val="32"/>
          <w:szCs w:val="32"/>
        </w:rPr>
        <w:t>1</w:t>
      </w:r>
      <w:r w:rsidR="000B1ECC" w:rsidRPr="00097B96">
        <w:rPr>
          <w:rFonts w:eastAsia="仿宋_GB2312" w:hint="eastAsia"/>
          <w:bCs/>
          <w:sz w:val="32"/>
          <w:szCs w:val="32"/>
        </w:rPr>
        <w:t>0</w:t>
      </w:r>
      <w:r w:rsidRPr="00097B96">
        <w:rPr>
          <w:rFonts w:eastAsia="仿宋_GB2312" w:hint="eastAsia"/>
          <w:bCs/>
          <w:sz w:val="32"/>
          <w:szCs w:val="32"/>
        </w:rPr>
        <w:t>月</w:t>
      </w:r>
      <w:r w:rsidR="00E71076">
        <w:rPr>
          <w:rFonts w:eastAsia="仿宋_GB2312" w:hint="eastAsia"/>
          <w:bCs/>
          <w:sz w:val="32"/>
          <w:szCs w:val="32"/>
        </w:rPr>
        <w:t>11</w:t>
      </w:r>
      <w:r w:rsidRPr="00097B96">
        <w:rPr>
          <w:rFonts w:ascii="仿宋_GB2312" w:eastAsia="仿宋_GB2312" w:hint="eastAsia"/>
          <w:bCs/>
          <w:spacing w:val="-4"/>
          <w:sz w:val="32"/>
          <w:szCs w:val="32"/>
        </w:rPr>
        <w:t>日</w:t>
      </w:r>
    </w:p>
    <w:p w:rsidR="002133DB" w:rsidRPr="00097B96" w:rsidRDefault="002133DB" w:rsidP="009C3F57">
      <w:pPr>
        <w:spacing w:after="120" w:line="440" w:lineRule="exact"/>
        <w:ind w:firstLineChars="458" w:firstLine="1429"/>
        <w:rPr>
          <w:rFonts w:ascii="仿宋_GB2312" w:eastAsia="仿宋_GB2312"/>
          <w:bCs/>
          <w:spacing w:val="-4"/>
          <w:sz w:val="32"/>
          <w:szCs w:val="32"/>
        </w:rPr>
      </w:pPr>
      <w:r w:rsidRPr="00097B96">
        <w:rPr>
          <w:rFonts w:ascii="仿宋_GB2312" w:eastAsia="仿宋_GB2312" w:hint="eastAsia"/>
          <w:bCs/>
          <w:spacing w:val="-4"/>
          <w:sz w:val="32"/>
          <w:szCs w:val="32"/>
        </w:rPr>
        <w:t>上午</w:t>
      </w:r>
      <w:r w:rsidR="000B1ECC" w:rsidRPr="00097B96">
        <w:rPr>
          <w:rFonts w:ascii="仿宋_GB2312" w:eastAsia="仿宋_GB2312" w:hint="eastAsia"/>
          <w:bCs/>
          <w:spacing w:val="-4"/>
          <w:sz w:val="32"/>
          <w:szCs w:val="32"/>
        </w:rPr>
        <w:t>：中国羊产业企业发展峰会</w:t>
      </w:r>
    </w:p>
    <w:p w:rsidR="000B1ECC" w:rsidRPr="00097B96" w:rsidRDefault="000B1ECC" w:rsidP="009C3F57">
      <w:pPr>
        <w:spacing w:after="120" w:line="440" w:lineRule="exact"/>
        <w:ind w:firstLineChars="458" w:firstLine="1429"/>
        <w:rPr>
          <w:rFonts w:ascii="仿宋_GB2312" w:eastAsia="仿宋_GB2312"/>
          <w:bCs/>
          <w:sz w:val="32"/>
          <w:szCs w:val="32"/>
        </w:rPr>
      </w:pPr>
      <w:r w:rsidRPr="00097B96">
        <w:rPr>
          <w:rFonts w:ascii="仿宋_GB2312" w:eastAsia="仿宋_GB2312" w:hint="eastAsia"/>
          <w:bCs/>
          <w:spacing w:val="-4"/>
          <w:sz w:val="32"/>
          <w:szCs w:val="32"/>
        </w:rPr>
        <w:t>下午：城市会客厅、焦裕禄纪念馆、考察羊业企业</w:t>
      </w:r>
    </w:p>
    <w:p w:rsidR="002133DB" w:rsidRPr="00097B96" w:rsidRDefault="002133DB" w:rsidP="00097B96">
      <w:pPr>
        <w:spacing w:before="50" w:after="120" w:line="500" w:lineRule="exact"/>
        <w:ind w:firstLineChars="200" w:firstLine="680"/>
        <w:rPr>
          <w:rFonts w:eastAsia="黑体"/>
          <w:spacing w:val="10"/>
          <w:sz w:val="32"/>
          <w:szCs w:val="32"/>
        </w:rPr>
      </w:pPr>
      <w:r w:rsidRPr="00097B96">
        <w:rPr>
          <w:rFonts w:eastAsia="黑体"/>
          <w:spacing w:val="10"/>
          <w:sz w:val="32"/>
          <w:szCs w:val="32"/>
        </w:rPr>
        <w:t>注：具体会议日程以报到时的会议</w:t>
      </w:r>
      <w:r w:rsidRPr="00097B96">
        <w:rPr>
          <w:rFonts w:eastAsia="黑体" w:hint="eastAsia"/>
          <w:spacing w:val="10"/>
          <w:sz w:val="32"/>
          <w:szCs w:val="32"/>
        </w:rPr>
        <w:t>代表证</w:t>
      </w:r>
      <w:r w:rsidRPr="00097B96">
        <w:rPr>
          <w:rFonts w:eastAsia="黑体"/>
          <w:spacing w:val="10"/>
          <w:sz w:val="32"/>
          <w:szCs w:val="32"/>
        </w:rPr>
        <w:t>为准</w:t>
      </w:r>
    </w:p>
    <w:p w:rsidR="002133DB"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b/>
          <w:color w:val="000000"/>
          <w:sz w:val="32"/>
          <w:szCs w:val="32"/>
        </w:rPr>
        <w:t>二、报到须知</w:t>
      </w:r>
    </w:p>
    <w:p w:rsidR="002133DB" w:rsidRPr="00097B96" w:rsidRDefault="00E71076" w:rsidP="00DB0E15">
      <w:pPr>
        <w:spacing w:before="50" w:after="120" w:line="500" w:lineRule="exact"/>
        <w:ind w:firstLineChars="350" w:firstLine="1120"/>
        <w:rPr>
          <w:rFonts w:ascii="仿宋_GB2312" w:eastAsia="仿宋_GB2312"/>
          <w:bCs/>
          <w:sz w:val="32"/>
          <w:szCs w:val="32"/>
        </w:rPr>
      </w:pPr>
      <w:r>
        <w:rPr>
          <w:rFonts w:ascii="仿宋_GB2312" w:eastAsia="仿宋_GB2312" w:hint="eastAsia"/>
          <w:bCs/>
          <w:sz w:val="32"/>
          <w:szCs w:val="32"/>
        </w:rPr>
        <w:t>1.</w:t>
      </w:r>
      <w:r w:rsidR="002133DB" w:rsidRPr="00097B96">
        <w:rPr>
          <w:rFonts w:ascii="仿宋_GB2312" w:eastAsia="仿宋_GB2312" w:hint="eastAsia"/>
          <w:bCs/>
          <w:sz w:val="32"/>
          <w:szCs w:val="32"/>
        </w:rPr>
        <w:t>报到时间：2018年1</w:t>
      </w:r>
      <w:r w:rsidR="000B1ECC" w:rsidRPr="00097B96">
        <w:rPr>
          <w:rFonts w:ascii="仿宋_GB2312" w:eastAsia="仿宋_GB2312" w:hint="eastAsia"/>
          <w:bCs/>
          <w:sz w:val="32"/>
          <w:szCs w:val="32"/>
        </w:rPr>
        <w:t>0</w:t>
      </w:r>
      <w:r w:rsidR="002133DB" w:rsidRPr="00097B96">
        <w:rPr>
          <w:rFonts w:ascii="仿宋_GB2312" w:eastAsia="仿宋_GB2312" w:hint="eastAsia"/>
          <w:bCs/>
          <w:sz w:val="32"/>
          <w:szCs w:val="32"/>
        </w:rPr>
        <w:t>月</w:t>
      </w:r>
      <w:r>
        <w:rPr>
          <w:rFonts w:ascii="仿宋_GB2312" w:eastAsia="仿宋_GB2312" w:hint="eastAsia"/>
          <w:bCs/>
          <w:sz w:val="32"/>
          <w:szCs w:val="32"/>
        </w:rPr>
        <w:t>9</w:t>
      </w:r>
      <w:r w:rsidR="002133DB" w:rsidRPr="00097B96">
        <w:rPr>
          <w:rFonts w:ascii="仿宋_GB2312" w:eastAsia="仿宋_GB2312" w:hint="eastAsia"/>
          <w:bCs/>
          <w:sz w:val="32"/>
          <w:szCs w:val="32"/>
        </w:rPr>
        <w:t>日</w:t>
      </w:r>
    </w:p>
    <w:p w:rsidR="002133DB" w:rsidRPr="00097B96" w:rsidRDefault="00E71076" w:rsidP="00DB0E15">
      <w:pPr>
        <w:spacing w:after="120" w:line="520" w:lineRule="exact"/>
        <w:ind w:firstLineChars="350" w:firstLine="1120"/>
        <w:rPr>
          <w:rFonts w:ascii="仿宋_GB2312" w:eastAsia="仿宋_GB2312"/>
          <w:bCs/>
          <w:sz w:val="32"/>
          <w:szCs w:val="32"/>
        </w:rPr>
      </w:pPr>
      <w:r>
        <w:rPr>
          <w:rFonts w:ascii="仿宋_GB2312" w:eastAsia="仿宋_GB2312" w:hint="eastAsia"/>
          <w:bCs/>
          <w:sz w:val="32"/>
          <w:szCs w:val="32"/>
        </w:rPr>
        <w:t>2.</w:t>
      </w:r>
      <w:r w:rsidR="002133DB" w:rsidRPr="00097B96">
        <w:rPr>
          <w:rFonts w:ascii="仿宋_GB2312" w:eastAsia="仿宋_GB2312" w:hint="eastAsia"/>
          <w:bCs/>
          <w:sz w:val="32"/>
          <w:szCs w:val="32"/>
        </w:rPr>
        <w:t>报到地点：</w:t>
      </w:r>
      <w:r w:rsidR="000B1ECC" w:rsidRPr="00097B96">
        <w:rPr>
          <w:rFonts w:ascii="仿宋_GB2312" w:eastAsia="仿宋_GB2312" w:hint="eastAsia"/>
          <w:bCs/>
          <w:sz w:val="32"/>
          <w:szCs w:val="32"/>
        </w:rPr>
        <w:t>焦裕禄干部管理学院</w:t>
      </w:r>
    </w:p>
    <w:p w:rsidR="002133DB" w:rsidRPr="00E71076" w:rsidRDefault="00E71076" w:rsidP="00DB0E15">
      <w:pPr>
        <w:spacing w:after="120" w:line="520" w:lineRule="exact"/>
        <w:ind w:firstLineChars="350" w:firstLine="1120"/>
        <w:rPr>
          <w:rFonts w:ascii="仿宋_GB2312" w:eastAsia="仿宋_GB2312"/>
          <w:bCs/>
          <w:sz w:val="32"/>
          <w:szCs w:val="32"/>
        </w:rPr>
      </w:pPr>
      <w:r>
        <w:rPr>
          <w:rFonts w:ascii="仿宋_GB2312" w:eastAsia="仿宋_GB2312" w:hint="eastAsia"/>
          <w:bCs/>
          <w:sz w:val="32"/>
          <w:szCs w:val="32"/>
        </w:rPr>
        <w:t>3.</w:t>
      </w:r>
      <w:r w:rsidR="002133DB" w:rsidRPr="00097B96">
        <w:rPr>
          <w:rFonts w:ascii="仿宋_GB2312" w:eastAsia="仿宋_GB2312" w:hint="eastAsia"/>
          <w:bCs/>
          <w:sz w:val="32"/>
          <w:szCs w:val="32"/>
        </w:rPr>
        <w:t>地址：</w:t>
      </w:r>
      <w:r w:rsidR="000B1ECC" w:rsidRPr="00E71076">
        <w:rPr>
          <w:rFonts w:ascii="仿宋_GB2312" w:eastAsia="仿宋_GB2312"/>
          <w:bCs/>
          <w:sz w:val="32"/>
          <w:szCs w:val="32"/>
        </w:rPr>
        <w:t>河南省兰考县焦桐路北段</w:t>
      </w:r>
    </w:p>
    <w:p w:rsidR="002133DB" w:rsidRPr="00097B96" w:rsidRDefault="000B1ECC" w:rsidP="00097B96">
      <w:pPr>
        <w:spacing w:afterLines="0"/>
        <w:ind w:firstLineChars="200" w:firstLine="640"/>
        <w:jc w:val="center"/>
        <w:rPr>
          <w:rFonts w:ascii="仿宋_GB2312" w:eastAsia="仿宋_GB2312"/>
          <w:sz w:val="32"/>
          <w:szCs w:val="32"/>
        </w:rPr>
      </w:pPr>
      <w:r w:rsidRPr="00097B96">
        <w:rPr>
          <w:rFonts w:ascii="仿宋_GB2312" w:eastAsia="仿宋_GB2312" w:hint="eastAsia"/>
          <w:noProof/>
          <w:sz w:val="32"/>
          <w:szCs w:val="32"/>
        </w:rPr>
        <w:drawing>
          <wp:inline distT="0" distB="0" distL="0" distR="0" wp14:anchorId="1336CDF4" wp14:editId="3887BB9E">
            <wp:extent cx="1639019" cy="163901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焦裕禄干部管理学院二维码.png"/>
                    <pic:cNvPicPr/>
                  </pic:nvPicPr>
                  <pic:blipFill>
                    <a:blip r:embed="rId9">
                      <a:extLst>
                        <a:ext uri="{28A0092B-C50C-407E-A947-70E740481C1C}">
                          <a14:useLocalDpi xmlns:a14="http://schemas.microsoft.com/office/drawing/2010/main" val="0"/>
                        </a:ext>
                      </a:extLst>
                    </a:blip>
                    <a:stretch>
                      <a:fillRect/>
                    </a:stretch>
                  </pic:blipFill>
                  <pic:spPr>
                    <a:xfrm>
                      <a:off x="0" y="0"/>
                      <a:ext cx="1639903" cy="1639903"/>
                    </a:xfrm>
                    <a:prstGeom prst="rect">
                      <a:avLst/>
                    </a:prstGeom>
                  </pic:spPr>
                </pic:pic>
              </a:graphicData>
            </a:graphic>
          </wp:inline>
        </w:drawing>
      </w:r>
    </w:p>
    <w:p w:rsidR="002133DB" w:rsidRDefault="002133DB" w:rsidP="00097B96">
      <w:pPr>
        <w:spacing w:afterLines="0"/>
        <w:ind w:firstLineChars="200" w:firstLine="640"/>
        <w:jc w:val="center"/>
        <w:rPr>
          <w:rFonts w:ascii="仿宋_GB2312" w:eastAsia="仿宋_GB2312"/>
          <w:color w:val="FF0000"/>
          <w:sz w:val="32"/>
          <w:szCs w:val="32"/>
        </w:rPr>
      </w:pPr>
      <w:r w:rsidRPr="00097B96">
        <w:rPr>
          <w:rFonts w:ascii="仿宋_GB2312" w:eastAsia="仿宋_GB2312" w:hint="eastAsia"/>
          <w:color w:val="FF0000"/>
          <w:sz w:val="32"/>
          <w:szCs w:val="32"/>
        </w:rPr>
        <w:t>扫描二维码进入酒店位置地图</w:t>
      </w:r>
    </w:p>
    <w:p w:rsidR="004E3A91"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b/>
          <w:color w:val="000000"/>
          <w:sz w:val="32"/>
          <w:szCs w:val="32"/>
        </w:rPr>
        <w:t>三、参会人员</w:t>
      </w:r>
    </w:p>
    <w:p w:rsidR="002133DB" w:rsidRPr="00097B96" w:rsidRDefault="000B1ECC" w:rsidP="00097B96">
      <w:pPr>
        <w:spacing w:before="50" w:after="120" w:line="500" w:lineRule="exact"/>
        <w:ind w:firstLineChars="200" w:firstLine="640"/>
        <w:rPr>
          <w:rFonts w:eastAsia="仿宋_GB2312"/>
          <w:bCs/>
          <w:sz w:val="32"/>
          <w:szCs w:val="32"/>
        </w:rPr>
      </w:pPr>
      <w:r w:rsidRPr="00097B96">
        <w:rPr>
          <w:rFonts w:eastAsia="仿宋_GB2312" w:hint="eastAsia"/>
          <w:bCs/>
          <w:sz w:val="32"/>
          <w:szCs w:val="32"/>
        </w:rPr>
        <w:t>羊</w:t>
      </w:r>
      <w:r w:rsidR="002133DB" w:rsidRPr="00097B96">
        <w:rPr>
          <w:rFonts w:eastAsia="仿宋_GB2312"/>
          <w:bCs/>
          <w:sz w:val="32"/>
          <w:szCs w:val="32"/>
        </w:rPr>
        <w:t>业及与之相关的兽药、生物制品、饲料、器械设备、用品、用具、餐饮等行业的生产、加工、贸易等企业的行政人员、管理人员、技术人员，畜牧行业管理、教学、科研人员等。</w:t>
      </w:r>
    </w:p>
    <w:p w:rsidR="002133DB"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hint="eastAsia"/>
          <w:b/>
          <w:color w:val="000000"/>
          <w:sz w:val="32"/>
          <w:szCs w:val="32"/>
        </w:rPr>
        <w:t>四、会刊征文</w:t>
      </w:r>
    </w:p>
    <w:p w:rsidR="002133DB" w:rsidRPr="00097B96" w:rsidRDefault="002133DB" w:rsidP="00097B96">
      <w:pPr>
        <w:spacing w:afterLines="0" w:line="520" w:lineRule="exact"/>
        <w:ind w:firstLineChars="200" w:firstLine="640"/>
        <w:rPr>
          <w:rFonts w:ascii="仿宋_GB2312" w:eastAsia="仿宋_GB2312"/>
          <w:sz w:val="32"/>
          <w:szCs w:val="32"/>
        </w:rPr>
      </w:pPr>
      <w:r w:rsidRPr="00097B96">
        <w:rPr>
          <w:rFonts w:ascii="仿宋_GB2312" w:eastAsia="仿宋_GB2312" w:hint="eastAsia"/>
          <w:sz w:val="32"/>
          <w:szCs w:val="32"/>
        </w:rPr>
        <w:t>本届大会将组织编印《</w:t>
      </w:r>
      <w:r w:rsidR="004E40CD" w:rsidRPr="00097B96">
        <w:rPr>
          <w:rFonts w:ascii="仿宋_GB2312" w:eastAsia="仿宋_GB2312" w:hint="eastAsia"/>
          <w:sz w:val="32"/>
          <w:szCs w:val="32"/>
        </w:rPr>
        <w:t>第十五届</w:t>
      </w:r>
      <w:r w:rsidRPr="00097B96">
        <w:rPr>
          <w:rFonts w:ascii="仿宋_GB2312" w:eastAsia="仿宋_GB2312" w:hint="eastAsia"/>
          <w:sz w:val="32"/>
          <w:szCs w:val="32"/>
        </w:rPr>
        <w:t>(2018)</w:t>
      </w:r>
      <w:r w:rsidR="004E40CD" w:rsidRPr="00097B96">
        <w:rPr>
          <w:rFonts w:ascii="仿宋_GB2312" w:eastAsia="仿宋_GB2312" w:hint="eastAsia"/>
          <w:sz w:val="32"/>
          <w:szCs w:val="32"/>
        </w:rPr>
        <w:t>中国羊</w:t>
      </w:r>
      <w:r w:rsidRPr="00097B96">
        <w:rPr>
          <w:rFonts w:ascii="仿宋_GB2312" w:eastAsia="仿宋_GB2312" w:hint="eastAsia"/>
          <w:sz w:val="32"/>
          <w:szCs w:val="32"/>
        </w:rPr>
        <w:t>业发展大会会刊》论文集，真诚欢迎</w:t>
      </w:r>
      <w:r w:rsidR="00E05F6B" w:rsidRPr="00097B96">
        <w:rPr>
          <w:rFonts w:ascii="仿宋_GB2312" w:eastAsia="仿宋_GB2312" w:hint="eastAsia"/>
          <w:sz w:val="32"/>
          <w:szCs w:val="32"/>
        </w:rPr>
        <w:t>羊</w:t>
      </w:r>
      <w:r w:rsidRPr="00097B96">
        <w:rPr>
          <w:rFonts w:ascii="仿宋_GB2312" w:eastAsia="仿宋_GB2312" w:hint="eastAsia"/>
          <w:sz w:val="32"/>
          <w:szCs w:val="32"/>
        </w:rPr>
        <w:t>业界专家、管理者、企业家踊跃投稿。要求文字精练，语言通俗易懂，数据真实可靠。每篇论文一般不</w:t>
      </w:r>
      <w:r w:rsidRPr="00097B96">
        <w:rPr>
          <w:rFonts w:ascii="仿宋_GB2312" w:eastAsia="仿宋_GB2312" w:hint="eastAsia"/>
          <w:sz w:val="32"/>
          <w:szCs w:val="32"/>
        </w:rPr>
        <w:lastRenderedPageBreak/>
        <w:t>超过5000字。投稿截止期2018年</w:t>
      </w:r>
      <w:r w:rsidR="004E40CD" w:rsidRPr="00097B96">
        <w:rPr>
          <w:rFonts w:ascii="仿宋_GB2312" w:eastAsia="仿宋_GB2312" w:hint="eastAsia"/>
          <w:sz w:val="32"/>
          <w:szCs w:val="32"/>
        </w:rPr>
        <w:t>8</w:t>
      </w:r>
      <w:r w:rsidRPr="00097B96">
        <w:rPr>
          <w:rFonts w:ascii="仿宋_GB2312" w:eastAsia="仿宋_GB2312" w:hint="eastAsia"/>
          <w:sz w:val="32"/>
          <w:szCs w:val="32"/>
        </w:rPr>
        <w:t>月</w:t>
      </w:r>
      <w:r w:rsidR="004E40CD" w:rsidRPr="00097B96">
        <w:rPr>
          <w:rFonts w:ascii="仿宋_GB2312" w:eastAsia="仿宋_GB2312" w:hint="eastAsia"/>
          <w:sz w:val="32"/>
          <w:szCs w:val="32"/>
        </w:rPr>
        <w:t>31</w:t>
      </w:r>
      <w:r w:rsidRPr="00097B96">
        <w:rPr>
          <w:rFonts w:ascii="仿宋_GB2312" w:eastAsia="仿宋_GB2312" w:hint="eastAsia"/>
          <w:sz w:val="32"/>
          <w:szCs w:val="32"/>
        </w:rPr>
        <w:t>日(收到日期)，请将稿件用电子邮件方式提交</w:t>
      </w:r>
      <w:r w:rsidR="004E40CD" w:rsidRPr="00097B96">
        <w:rPr>
          <w:rFonts w:ascii="仿宋_GB2312" w:eastAsia="仿宋_GB2312" w:hint="eastAsia"/>
          <w:sz w:val="32"/>
          <w:szCs w:val="32"/>
        </w:rPr>
        <w:t>羊</w:t>
      </w:r>
      <w:r w:rsidRPr="00097B96">
        <w:rPr>
          <w:rFonts w:ascii="仿宋_GB2312" w:eastAsia="仿宋_GB2312" w:hint="eastAsia"/>
          <w:sz w:val="32"/>
          <w:szCs w:val="32"/>
        </w:rPr>
        <w:t>业分会(</w:t>
      </w:r>
      <w:hyperlink r:id="rId10" w:history="1">
        <w:r w:rsidR="004E40CD" w:rsidRPr="00097B96">
          <w:rPr>
            <w:rStyle w:val="a5"/>
            <w:rFonts w:ascii="仿宋_GB2312" w:eastAsia="仿宋_GB2312" w:hint="eastAsia"/>
            <w:sz w:val="32"/>
            <w:szCs w:val="32"/>
          </w:rPr>
          <w:t>705075097@qq.com</w:t>
        </w:r>
      </w:hyperlink>
      <w:r w:rsidR="004E40CD" w:rsidRPr="00097B96">
        <w:rPr>
          <w:rFonts w:ascii="仿宋_GB2312" w:eastAsia="仿宋_GB2312" w:hint="eastAsia"/>
          <w:sz w:val="32"/>
          <w:szCs w:val="32"/>
        </w:rPr>
        <w:t xml:space="preserve"> ；</w:t>
      </w:r>
      <w:hyperlink r:id="rId11" w:history="1">
        <w:r w:rsidR="004E40CD" w:rsidRPr="00097B96">
          <w:rPr>
            <w:rStyle w:val="a5"/>
            <w:rFonts w:ascii="仿宋_GB2312" w:eastAsia="仿宋_GB2312" w:hint="eastAsia"/>
            <w:sz w:val="32"/>
            <w:szCs w:val="32"/>
          </w:rPr>
          <w:t>sheep@caaa.cn)，邮件主题设为“2018</w:t>
        </w:r>
      </w:hyperlink>
      <w:r w:rsidR="004E40CD" w:rsidRPr="00097B96">
        <w:rPr>
          <w:rFonts w:ascii="仿宋_GB2312" w:eastAsia="仿宋_GB2312" w:hint="eastAsia"/>
          <w:sz w:val="32"/>
          <w:szCs w:val="32"/>
        </w:rPr>
        <w:t>羊</w:t>
      </w:r>
      <w:r w:rsidRPr="00097B96">
        <w:rPr>
          <w:rFonts w:ascii="仿宋_GB2312" w:eastAsia="仿宋_GB2312" w:hint="eastAsia"/>
          <w:sz w:val="32"/>
          <w:szCs w:val="32"/>
        </w:rPr>
        <w:t>业发展大会征文”。来稿文责自负，编委会在不失原意的原则下，有权对来稿进行文字修改。若不同意修改者，请投稿时声明。稿件请自留底稿，未被采用恕不退稿。论文经专家审阅合格后择优刊登，免收版面费。</w:t>
      </w:r>
    </w:p>
    <w:p w:rsidR="002133DB"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hint="eastAsia"/>
          <w:b/>
          <w:color w:val="000000"/>
          <w:sz w:val="32"/>
          <w:szCs w:val="32"/>
        </w:rPr>
        <w:t>五、会议费用</w:t>
      </w:r>
    </w:p>
    <w:p w:rsidR="002133DB" w:rsidRPr="00097B96" w:rsidRDefault="002133DB" w:rsidP="007B45C6">
      <w:pPr>
        <w:pStyle w:val="style12"/>
        <w:spacing w:before="0" w:beforeAutospacing="0" w:afterAutospacing="0" w:line="520" w:lineRule="exact"/>
        <w:ind w:firstLine="615"/>
        <w:rPr>
          <w:rFonts w:ascii="仿宋_GB2312" w:eastAsia="仿宋_GB2312" w:hAnsi="Calibri" w:cs="Times New Roman"/>
          <w:kern w:val="2"/>
          <w:sz w:val="32"/>
          <w:szCs w:val="32"/>
        </w:rPr>
      </w:pPr>
      <w:r w:rsidRPr="00097B96">
        <w:rPr>
          <w:rFonts w:ascii="仿宋_GB2312" w:eastAsia="仿宋_GB2312" w:hAnsi="Calibri" w:cs="Times New Roman" w:hint="eastAsia"/>
          <w:kern w:val="2"/>
          <w:sz w:val="32"/>
          <w:szCs w:val="32"/>
        </w:rPr>
        <w:t>1.会务费：</w:t>
      </w:r>
      <w:r w:rsidR="004E40CD" w:rsidRPr="00097B96">
        <w:rPr>
          <w:rFonts w:ascii="仿宋_GB2312" w:eastAsia="仿宋_GB2312" w:hAnsi="Calibri" w:cs="Times New Roman" w:hint="eastAsia"/>
          <w:kern w:val="2"/>
          <w:sz w:val="32"/>
          <w:szCs w:val="32"/>
        </w:rPr>
        <w:t>提前报名缴费</w:t>
      </w:r>
      <w:r w:rsidR="007B45C6" w:rsidRPr="00097B96">
        <w:rPr>
          <w:rFonts w:ascii="仿宋_GB2312" w:eastAsia="仿宋_GB2312" w:hAnsi="Calibri" w:cs="Times New Roman" w:hint="eastAsia"/>
          <w:kern w:val="2"/>
          <w:sz w:val="32"/>
          <w:szCs w:val="32"/>
        </w:rPr>
        <w:t>80</w:t>
      </w:r>
      <w:r w:rsidRPr="00097B96">
        <w:rPr>
          <w:rFonts w:ascii="仿宋_GB2312" w:eastAsia="仿宋_GB2312" w:hAnsi="Calibri" w:cs="Times New Roman" w:hint="eastAsia"/>
          <w:kern w:val="2"/>
          <w:sz w:val="32"/>
          <w:szCs w:val="32"/>
        </w:rPr>
        <w:t>0元/</w:t>
      </w:r>
      <w:r w:rsidR="004E40CD" w:rsidRPr="00097B96">
        <w:rPr>
          <w:rFonts w:ascii="仿宋_GB2312" w:eastAsia="仿宋_GB2312" w:hAnsi="Calibri" w:cs="Times New Roman" w:hint="eastAsia"/>
          <w:kern w:val="2"/>
          <w:sz w:val="32"/>
          <w:szCs w:val="32"/>
        </w:rPr>
        <w:t>人，现场报名缴费1200</w:t>
      </w:r>
      <w:r w:rsidRPr="00097B96">
        <w:rPr>
          <w:rFonts w:ascii="仿宋_GB2312" w:eastAsia="仿宋_GB2312" w:hAnsi="Calibri" w:cs="Times New Roman" w:hint="eastAsia"/>
          <w:kern w:val="2"/>
          <w:sz w:val="32"/>
          <w:szCs w:val="32"/>
        </w:rPr>
        <w:t>元/人。会务费包括会议餐费、资料费、会场和参观车辆租费等费用。凡在</w:t>
      </w:r>
      <w:r w:rsidR="004E40CD" w:rsidRPr="00097B96">
        <w:rPr>
          <w:rFonts w:ascii="仿宋_GB2312" w:eastAsia="仿宋_GB2312" w:hAnsi="Calibri" w:cs="Times New Roman" w:hint="eastAsia"/>
          <w:kern w:val="2"/>
          <w:sz w:val="32"/>
          <w:szCs w:val="32"/>
        </w:rPr>
        <w:t>9</w:t>
      </w:r>
      <w:r w:rsidRPr="00097B96">
        <w:rPr>
          <w:rFonts w:ascii="仿宋_GB2312" w:eastAsia="仿宋_GB2312" w:hAnsi="Calibri" w:cs="Times New Roman" w:hint="eastAsia"/>
          <w:kern w:val="2"/>
          <w:sz w:val="32"/>
          <w:szCs w:val="32"/>
        </w:rPr>
        <w:t>月</w:t>
      </w:r>
      <w:r w:rsidR="004E40CD" w:rsidRPr="00097B96">
        <w:rPr>
          <w:rFonts w:ascii="仿宋_GB2312" w:eastAsia="仿宋_GB2312" w:hAnsi="Calibri" w:cs="Times New Roman" w:hint="eastAsia"/>
          <w:kern w:val="2"/>
          <w:sz w:val="32"/>
          <w:szCs w:val="32"/>
        </w:rPr>
        <w:t>25</w:t>
      </w:r>
      <w:r w:rsidRPr="00097B96">
        <w:rPr>
          <w:rFonts w:ascii="仿宋_GB2312" w:eastAsia="仿宋_GB2312" w:hAnsi="Calibri" w:cs="Times New Roman" w:hint="eastAsia"/>
          <w:kern w:val="2"/>
          <w:sz w:val="32"/>
          <w:szCs w:val="32"/>
        </w:rPr>
        <w:t>日前在公众微信或网站成功报名</w:t>
      </w:r>
      <w:r w:rsidR="004E40CD" w:rsidRPr="00097B96">
        <w:rPr>
          <w:rFonts w:ascii="仿宋_GB2312" w:eastAsia="仿宋_GB2312" w:hAnsi="Calibri" w:cs="Times New Roman" w:hint="eastAsia"/>
          <w:kern w:val="2"/>
          <w:sz w:val="32"/>
          <w:szCs w:val="32"/>
        </w:rPr>
        <w:t>且缴费</w:t>
      </w:r>
      <w:r w:rsidRPr="00097B96">
        <w:rPr>
          <w:rFonts w:ascii="仿宋_GB2312" w:eastAsia="仿宋_GB2312" w:hAnsi="Calibri" w:cs="Times New Roman" w:hint="eastAsia"/>
          <w:kern w:val="2"/>
          <w:sz w:val="32"/>
          <w:szCs w:val="32"/>
        </w:rPr>
        <w:t>的可享受</w:t>
      </w:r>
      <w:r w:rsidR="00870446" w:rsidRPr="00097B96">
        <w:rPr>
          <w:rFonts w:ascii="仿宋_GB2312" w:eastAsia="仿宋_GB2312" w:hAnsi="Calibri" w:cs="Times New Roman" w:hint="eastAsia"/>
          <w:kern w:val="2"/>
          <w:sz w:val="32"/>
          <w:szCs w:val="32"/>
        </w:rPr>
        <w:t>800</w:t>
      </w:r>
      <w:r w:rsidRPr="00097B96">
        <w:rPr>
          <w:rFonts w:ascii="仿宋_GB2312" w:eastAsia="仿宋_GB2312" w:hAnsi="Calibri" w:cs="Times New Roman" w:hint="eastAsia"/>
          <w:kern w:val="2"/>
          <w:sz w:val="32"/>
          <w:szCs w:val="32"/>
        </w:rPr>
        <w:t>元/人的优惠。</w:t>
      </w:r>
    </w:p>
    <w:p w:rsidR="00D31A97" w:rsidRPr="00097B96" w:rsidRDefault="00D31A97" w:rsidP="00D31A97">
      <w:pPr>
        <w:pStyle w:val="style12"/>
        <w:spacing w:before="0" w:beforeAutospacing="0" w:afterAutospacing="0" w:line="520" w:lineRule="exact"/>
        <w:ind w:left="602" w:firstLine="13"/>
        <w:rPr>
          <w:rFonts w:ascii="仿宋_GB2312" w:eastAsia="仿宋_GB2312" w:hAnsi="Calibri" w:cs="Times New Roman"/>
          <w:kern w:val="2"/>
          <w:sz w:val="32"/>
          <w:szCs w:val="32"/>
        </w:rPr>
      </w:pPr>
      <w:r w:rsidRPr="00097B96">
        <w:rPr>
          <w:rFonts w:ascii="仿宋_GB2312" w:eastAsia="仿宋_GB2312" w:hAnsi="Calibri" w:cs="Times New Roman" w:hint="eastAsia"/>
          <w:kern w:val="2"/>
          <w:sz w:val="32"/>
          <w:szCs w:val="32"/>
        </w:rPr>
        <w:t>户</w:t>
      </w:r>
      <w:r w:rsidRPr="00097B96">
        <w:rPr>
          <w:rFonts w:ascii="仿宋_GB2312" w:eastAsia="仿宋_GB2312" w:hAnsi="Calibri" w:cs="Times New Roman" w:hint="eastAsia"/>
          <w:kern w:val="2"/>
          <w:sz w:val="32"/>
          <w:szCs w:val="32"/>
        </w:rPr>
        <w:t>  </w:t>
      </w:r>
      <w:r w:rsidRPr="00097B96">
        <w:rPr>
          <w:rFonts w:ascii="仿宋_GB2312" w:eastAsia="仿宋_GB2312" w:hAnsi="Calibri" w:cs="Times New Roman" w:hint="eastAsia"/>
          <w:kern w:val="2"/>
          <w:sz w:val="32"/>
          <w:szCs w:val="32"/>
        </w:rPr>
        <w:t>名∶中国畜牧业协会</w:t>
      </w:r>
      <w:r w:rsidRPr="00097B96">
        <w:rPr>
          <w:rFonts w:ascii="仿宋_GB2312" w:eastAsia="仿宋_GB2312" w:hAnsi="Calibri" w:cs="Times New Roman" w:hint="eastAsia"/>
          <w:kern w:val="2"/>
          <w:sz w:val="32"/>
          <w:szCs w:val="32"/>
        </w:rPr>
        <w:t>         </w:t>
      </w:r>
      <w:r w:rsidRPr="00097B96">
        <w:rPr>
          <w:rFonts w:ascii="仿宋_GB2312" w:eastAsia="仿宋_GB2312" w:hAnsi="Calibri" w:cs="Times New Roman" w:hint="eastAsia"/>
          <w:kern w:val="2"/>
          <w:sz w:val="32"/>
          <w:szCs w:val="32"/>
        </w:rPr>
        <w:br/>
        <w:t>开 户 行∶中行北京三元桥支行</w:t>
      </w:r>
      <w:r w:rsidRPr="00097B96">
        <w:rPr>
          <w:rFonts w:ascii="仿宋_GB2312" w:eastAsia="仿宋_GB2312" w:hAnsi="Calibri" w:cs="Times New Roman" w:hint="eastAsia"/>
          <w:kern w:val="2"/>
          <w:sz w:val="32"/>
          <w:szCs w:val="32"/>
        </w:rPr>
        <w:br/>
        <w:t>账</w:t>
      </w:r>
      <w:r w:rsidRPr="00097B96">
        <w:rPr>
          <w:rFonts w:ascii="仿宋_GB2312" w:eastAsia="仿宋_GB2312" w:hAnsi="Calibri" w:cs="Times New Roman" w:hint="eastAsia"/>
          <w:kern w:val="2"/>
          <w:sz w:val="32"/>
          <w:szCs w:val="32"/>
        </w:rPr>
        <w:t>  </w:t>
      </w:r>
      <w:r w:rsidRPr="00097B96">
        <w:rPr>
          <w:rFonts w:ascii="仿宋_GB2312" w:eastAsia="仿宋_GB2312" w:hAnsi="Calibri" w:cs="Times New Roman" w:hint="eastAsia"/>
          <w:kern w:val="2"/>
          <w:sz w:val="32"/>
          <w:szCs w:val="32"/>
        </w:rPr>
        <w:t>号∶349356022214</w:t>
      </w:r>
      <w:r w:rsidRPr="00097B96">
        <w:rPr>
          <w:rFonts w:ascii="仿宋_GB2312" w:eastAsia="仿宋_GB2312" w:hAnsi="Calibri" w:cs="Times New Roman" w:hint="eastAsia"/>
          <w:kern w:val="2"/>
          <w:sz w:val="32"/>
          <w:szCs w:val="32"/>
        </w:rPr>
        <w:t> </w:t>
      </w:r>
    </w:p>
    <w:p w:rsidR="002133DB" w:rsidRPr="00097B96" w:rsidRDefault="002133DB" w:rsidP="007B45C6">
      <w:pPr>
        <w:pStyle w:val="style12"/>
        <w:spacing w:before="0" w:beforeAutospacing="0" w:afterAutospacing="0" w:line="520" w:lineRule="exact"/>
        <w:ind w:firstLine="615"/>
        <w:rPr>
          <w:rFonts w:ascii="仿宋_GB2312" w:eastAsia="仿宋_GB2312" w:hAnsi="Calibri" w:cs="Times New Roman"/>
          <w:kern w:val="2"/>
          <w:sz w:val="32"/>
          <w:szCs w:val="32"/>
        </w:rPr>
      </w:pPr>
      <w:r w:rsidRPr="00097B96">
        <w:rPr>
          <w:rFonts w:ascii="仿宋_GB2312" w:eastAsia="仿宋_GB2312" w:hAnsi="Calibri" w:cs="Times New Roman" w:hint="eastAsia"/>
          <w:kern w:val="2"/>
          <w:sz w:val="32"/>
          <w:szCs w:val="32"/>
        </w:rPr>
        <w:t>2.</w:t>
      </w:r>
      <w:r w:rsidR="007B45C6" w:rsidRPr="00097B96">
        <w:rPr>
          <w:rFonts w:ascii="仿宋_GB2312" w:eastAsia="仿宋_GB2312" w:hAnsi="Calibri" w:cs="Times New Roman" w:hint="eastAsia"/>
          <w:kern w:val="2"/>
          <w:sz w:val="32"/>
          <w:szCs w:val="32"/>
        </w:rPr>
        <w:t xml:space="preserve"> 住宿</w:t>
      </w:r>
      <w:r w:rsidR="002225D5">
        <w:rPr>
          <w:rFonts w:ascii="仿宋_GB2312" w:eastAsia="仿宋_GB2312" w:hAnsi="Calibri" w:cs="Times New Roman" w:hint="eastAsia"/>
          <w:kern w:val="2"/>
          <w:sz w:val="32"/>
          <w:szCs w:val="32"/>
        </w:rPr>
        <w:t>采用县内多个酒店入住，</w:t>
      </w:r>
      <w:r w:rsidRPr="00097B96">
        <w:rPr>
          <w:rFonts w:ascii="仿宋_GB2312" w:eastAsia="仿宋_GB2312" w:hAnsi="Calibri" w:cs="Times New Roman" w:hint="eastAsia"/>
          <w:kern w:val="2"/>
          <w:sz w:val="32"/>
          <w:szCs w:val="32"/>
        </w:rPr>
        <w:t>统一安排，费用自理。</w:t>
      </w:r>
      <w:r w:rsidR="007B45C6" w:rsidRPr="00097B96">
        <w:rPr>
          <w:rFonts w:ascii="仿宋_GB2312" w:eastAsia="仿宋_GB2312" w:hAnsi="Calibri" w:cs="Times New Roman" w:hint="eastAsia"/>
          <w:kern w:val="2"/>
          <w:sz w:val="32"/>
          <w:szCs w:val="32"/>
        </w:rPr>
        <w:t>房间价格</w:t>
      </w:r>
      <w:r w:rsidR="002225D5" w:rsidRPr="002225D5">
        <w:rPr>
          <w:rFonts w:ascii="仿宋_GB2312" w:eastAsia="仿宋_GB2312" w:hAnsi="Calibri" w:cs="Times New Roman" w:hint="eastAsia"/>
          <w:kern w:val="2"/>
          <w:sz w:val="32"/>
          <w:szCs w:val="32"/>
        </w:rPr>
        <w:t>在150～500</w:t>
      </w:r>
      <w:r w:rsidR="002225D5">
        <w:rPr>
          <w:rFonts w:ascii="仿宋_GB2312" w:eastAsia="仿宋_GB2312" w:hAnsi="Calibri" w:cs="Times New Roman" w:hint="eastAsia"/>
          <w:kern w:val="2"/>
          <w:sz w:val="32"/>
          <w:szCs w:val="32"/>
        </w:rPr>
        <w:t>元/间</w:t>
      </w:r>
      <w:r w:rsidR="002225D5" w:rsidRPr="002225D5">
        <w:rPr>
          <w:rFonts w:ascii="仿宋_GB2312" w:eastAsia="仿宋_GB2312" w:hAnsi="Calibri" w:cs="Times New Roman" w:hint="eastAsia"/>
          <w:kern w:val="2"/>
          <w:sz w:val="32"/>
          <w:szCs w:val="32"/>
        </w:rPr>
        <w:t>。</w:t>
      </w:r>
    </w:p>
    <w:p w:rsidR="002133DB"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hint="eastAsia"/>
          <w:b/>
          <w:color w:val="000000"/>
          <w:sz w:val="32"/>
          <w:szCs w:val="32"/>
        </w:rPr>
        <w:t>六、参会办法及回执</w:t>
      </w:r>
    </w:p>
    <w:p w:rsidR="002133DB" w:rsidRPr="00097B96" w:rsidRDefault="002133DB" w:rsidP="002133DB">
      <w:pPr>
        <w:pStyle w:val="style12"/>
        <w:spacing w:before="0" w:beforeAutospacing="0" w:afterAutospacing="0" w:line="520" w:lineRule="exact"/>
        <w:ind w:firstLine="615"/>
        <w:rPr>
          <w:rFonts w:ascii="仿宋_GB2312" w:eastAsia="仿宋_GB2312" w:hAnsi="Calibri" w:cs="Times New Roman"/>
          <w:kern w:val="2"/>
          <w:sz w:val="32"/>
          <w:szCs w:val="32"/>
        </w:rPr>
      </w:pPr>
      <w:r w:rsidRPr="00097B96">
        <w:rPr>
          <w:rFonts w:ascii="仿宋_GB2312" w:eastAsia="仿宋_GB2312" w:cs="Times New Roman" w:hint="eastAsia"/>
          <w:bCs/>
          <w:kern w:val="2"/>
          <w:sz w:val="32"/>
          <w:szCs w:val="32"/>
        </w:rPr>
        <w:t>1.微信报名：</w:t>
      </w:r>
      <w:r w:rsidRPr="00097B96">
        <w:rPr>
          <w:rFonts w:ascii="仿宋_GB2312" w:eastAsia="仿宋_GB2312" w:hAnsi="Calibri" w:cs="Times New Roman" w:hint="eastAsia"/>
          <w:kern w:val="2"/>
          <w:sz w:val="32"/>
          <w:szCs w:val="32"/>
        </w:rPr>
        <w:t>微信搜索中国畜牧业协会</w:t>
      </w:r>
      <w:r w:rsidR="004E40CD" w:rsidRPr="00097B96">
        <w:rPr>
          <w:rFonts w:ascii="仿宋_GB2312" w:eastAsia="仿宋_GB2312" w:hAnsi="Calibri" w:cs="Times New Roman" w:hint="eastAsia"/>
          <w:kern w:val="2"/>
          <w:sz w:val="32"/>
          <w:szCs w:val="32"/>
        </w:rPr>
        <w:t>羊</w:t>
      </w:r>
      <w:r w:rsidRPr="00097B96">
        <w:rPr>
          <w:rFonts w:ascii="仿宋_GB2312" w:eastAsia="仿宋_GB2312" w:hAnsi="Calibri" w:cs="Times New Roman" w:hint="eastAsia"/>
          <w:kern w:val="2"/>
          <w:sz w:val="32"/>
          <w:szCs w:val="32"/>
        </w:rPr>
        <w:t>业分会（</w:t>
      </w:r>
      <w:r w:rsidR="004E40CD" w:rsidRPr="00097B96">
        <w:rPr>
          <w:rFonts w:ascii="仿宋_GB2312" w:eastAsia="仿宋_GB2312" w:hAnsi="Calibri" w:cs="Times New Roman" w:hint="eastAsia"/>
          <w:kern w:val="2"/>
          <w:sz w:val="32"/>
          <w:szCs w:val="32"/>
        </w:rPr>
        <w:t>sheep</w:t>
      </w:r>
      <w:r w:rsidRPr="00097B96">
        <w:rPr>
          <w:rFonts w:ascii="仿宋_GB2312" w:eastAsia="仿宋_GB2312" w:hAnsi="Calibri" w:cs="Times New Roman" w:hint="eastAsia"/>
          <w:kern w:val="2"/>
          <w:sz w:val="32"/>
          <w:szCs w:val="32"/>
        </w:rPr>
        <w:t>-caaa），关注该公众号，然后</w:t>
      </w:r>
      <w:r w:rsidR="004E3A91">
        <w:rPr>
          <w:rFonts w:ascii="仿宋_GB2312" w:eastAsia="仿宋_GB2312" w:hAnsi="Calibri" w:cs="Times New Roman" w:hint="eastAsia"/>
          <w:kern w:val="2"/>
          <w:sz w:val="32"/>
          <w:szCs w:val="32"/>
        </w:rPr>
        <w:t>点击右下角羊业大会，选择会议报名点击</w:t>
      </w:r>
      <w:r w:rsidRPr="00097B96">
        <w:rPr>
          <w:rFonts w:ascii="仿宋_GB2312" w:eastAsia="仿宋_GB2312" w:hAnsi="Calibri" w:cs="Times New Roman" w:hint="eastAsia"/>
          <w:kern w:val="2"/>
          <w:sz w:val="32"/>
          <w:szCs w:val="32"/>
        </w:rPr>
        <w:t>即可</w:t>
      </w:r>
      <w:r w:rsidR="004E3A91">
        <w:rPr>
          <w:rFonts w:ascii="仿宋_GB2312" w:eastAsia="仿宋_GB2312" w:hAnsi="Calibri" w:cs="Times New Roman" w:hint="eastAsia"/>
          <w:kern w:val="2"/>
          <w:sz w:val="32"/>
          <w:szCs w:val="32"/>
        </w:rPr>
        <w:t>进入</w:t>
      </w:r>
      <w:r w:rsidRPr="00097B96">
        <w:rPr>
          <w:rFonts w:ascii="仿宋_GB2312" w:eastAsia="仿宋_GB2312" w:hAnsi="Calibri" w:cs="Times New Roman" w:hint="eastAsia"/>
          <w:kern w:val="2"/>
          <w:sz w:val="32"/>
          <w:szCs w:val="32"/>
        </w:rPr>
        <w:t>微信报名，报名时请准确填写相关信息，以确保大会通讯录准确无误。</w:t>
      </w:r>
    </w:p>
    <w:p w:rsidR="004E40CD" w:rsidRPr="00097B96" w:rsidRDefault="00700DEC" w:rsidP="002133DB">
      <w:pPr>
        <w:pStyle w:val="style12"/>
        <w:spacing w:before="0" w:beforeAutospacing="0" w:afterAutospacing="0"/>
        <w:ind w:firstLine="601"/>
        <w:jc w:val="center"/>
        <w:rPr>
          <w:rFonts w:ascii="仿宋_GB2312" w:eastAsia="仿宋_GB2312" w:hAnsi="Calibri" w:cs="Times New Roman"/>
          <w:noProof/>
          <w:kern w:val="2"/>
          <w:sz w:val="32"/>
          <w:szCs w:val="32"/>
        </w:rPr>
      </w:pPr>
      <w:r>
        <w:rPr>
          <w:rFonts w:ascii="仿宋_GB2312" w:eastAsia="仿宋_GB2312" w:hAnsi="Calibri" w:cs="Times New Roman" w:hint="eastAsia"/>
          <w:noProof/>
          <w:kern w:val="2"/>
          <w:sz w:val="32"/>
          <w:szCs w:val="32"/>
        </w:rPr>
        <w:lastRenderedPageBreak/>
        <w:drawing>
          <wp:inline distT="0" distB="0" distL="0" distR="0" wp14:anchorId="5D1976A0" wp14:editId="34E8CA51">
            <wp:extent cx="1819275" cy="1819275"/>
            <wp:effectExtent l="0" t="0" r="9525" b="9525"/>
            <wp:docPr id="1" name="图片 1" descr="C:\Users\Administrator\Desktop\报名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报名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4E40CD" w:rsidRDefault="00700DEC" w:rsidP="002133DB">
      <w:pPr>
        <w:pStyle w:val="style12"/>
        <w:spacing w:before="0" w:beforeAutospacing="0" w:afterAutospacing="0"/>
        <w:ind w:firstLine="601"/>
        <w:jc w:val="center"/>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扫描二维码直接进入微信报名页面在线报名</w:t>
      </w:r>
    </w:p>
    <w:p w:rsidR="001C035E" w:rsidRDefault="001C035E" w:rsidP="002133DB">
      <w:pPr>
        <w:pStyle w:val="style12"/>
        <w:spacing w:before="0" w:beforeAutospacing="0" w:afterAutospacing="0" w:line="520" w:lineRule="exact"/>
        <w:ind w:firstLine="615"/>
        <w:rPr>
          <w:rFonts w:ascii="仿宋_GB2312" w:eastAsia="仿宋_GB2312" w:cs="Times New Roman"/>
          <w:bCs/>
          <w:kern w:val="2"/>
          <w:sz w:val="32"/>
          <w:szCs w:val="32"/>
        </w:rPr>
      </w:pPr>
    </w:p>
    <w:p w:rsidR="002133DB" w:rsidRPr="00097B96" w:rsidRDefault="002133DB" w:rsidP="002133DB">
      <w:pPr>
        <w:pStyle w:val="style12"/>
        <w:spacing w:before="0" w:beforeAutospacing="0" w:afterAutospacing="0" w:line="520" w:lineRule="exact"/>
        <w:ind w:firstLine="615"/>
        <w:rPr>
          <w:rFonts w:ascii="仿宋_GB2312" w:eastAsia="仿宋_GB2312" w:hAnsi="Calibri" w:cs="Times New Roman"/>
          <w:kern w:val="2"/>
          <w:sz w:val="32"/>
          <w:szCs w:val="32"/>
        </w:rPr>
      </w:pPr>
      <w:r w:rsidRPr="00097B96">
        <w:rPr>
          <w:rFonts w:ascii="仿宋_GB2312" w:eastAsia="仿宋_GB2312" w:cs="Times New Roman" w:hint="eastAsia"/>
          <w:bCs/>
          <w:kern w:val="2"/>
          <w:sz w:val="32"/>
          <w:szCs w:val="32"/>
        </w:rPr>
        <w:t>2.回执报名：</w:t>
      </w:r>
      <w:r w:rsidRPr="00097B96">
        <w:rPr>
          <w:rFonts w:ascii="仿宋_GB2312" w:eastAsia="仿宋_GB2312" w:hAnsi="Calibri" w:cs="Times New Roman" w:hint="eastAsia"/>
          <w:kern w:val="2"/>
          <w:sz w:val="32"/>
          <w:szCs w:val="32"/>
        </w:rPr>
        <w:t>通过填写参会回执，并用邮件</w:t>
      </w:r>
      <w:r w:rsidR="004E40CD" w:rsidRPr="00097B96">
        <w:rPr>
          <w:rFonts w:ascii="仿宋_GB2312" w:eastAsia="仿宋_GB2312" w:hAnsi="Calibri" w:cs="Times New Roman" w:hint="eastAsia"/>
          <w:kern w:val="2"/>
          <w:sz w:val="32"/>
          <w:szCs w:val="32"/>
        </w:rPr>
        <w:t>(</w:t>
      </w:r>
      <w:hyperlink r:id="rId13" w:history="1">
        <w:r w:rsidR="004E40CD" w:rsidRPr="00097B96">
          <w:rPr>
            <w:rStyle w:val="a5"/>
            <w:rFonts w:ascii="仿宋_GB2312" w:eastAsia="仿宋_GB2312" w:hint="eastAsia"/>
            <w:sz w:val="32"/>
            <w:szCs w:val="32"/>
          </w:rPr>
          <w:t>sheep</w:t>
        </w:r>
        <w:r w:rsidR="004E40CD" w:rsidRPr="00097B96">
          <w:rPr>
            <w:rStyle w:val="a5"/>
            <w:rFonts w:ascii="华文中宋" w:eastAsia="华文中宋" w:hAnsi="华文中宋" w:hint="eastAsia"/>
            <w:sz w:val="32"/>
            <w:szCs w:val="32"/>
          </w:rPr>
          <w:t>@</w:t>
        </w:r>
        <w:r w:rsidR="004E40CD" w:rsidRPr="00097B96">
          <w:rPr>
            <w:rStyle w:val="a5"/>
            <w:rFonts w:ascii="仿宋_GB2312" w:eastAsia="仿宋_GB2312" w:hAnsi="Times New Roman" w:hint="eastAsia"/>
            <w:sz w:val="32"/>
            <w:szCs w:val="32"/>
          </w:rPr>
          <w:t>caaa.cn</w:t>
        </w:r>
      </w:hyperlink>
      <w:r w:rsidR="004E40CD" w:rsidRPr="00097B96">
        <w:rPr>
          <w:rFonts w:ascii="仿宋_GB2312" w:eastAsia="仿宋_GB2312" w:hAnsi="Calibri" w:cs="Times New Roman" w:hint="eastAsia"/>
          <w:kern w:val="2"/>
          <w:sz w:val="32"/>
          <w:szCs w:val="32"/>
        </w:rPr>
        <w:t>)</w:t>
      </w:r>
      <w:r w:rsidRPr="00097B96">
        <w:rPr>
          <w:rFonts w:ascii="仿宋_GB2312" w:eastAsia="仿宋_GB2312" w:hAnsi="Calibri" w:cs="Times New Roman" w:hint="eastAsia"/>
          <w:kern w:val="2"/>
          <w:sz w:val="32"/>
          <w:szCs w:val="32"/>
        </w:rPr>
        <w:t>或</w:t>
      </w:r>
      <w:r w:rsidR="004E40CD" w:rsidRPr="00097B96">
        <w:rPr>
          <w:rFonts w:ascii="仿宋_GB2312" w:eastAsia="仿宋_GB2312" w:hAnsi="Calibri" w:cs="Times New Roman" w:hint="eastAsia"/>
          <w:kern w:val="2"/>
          <w:sz w:val="32"/>
          <w:szCs w:val="32"/>
        </w:rPr>
        <w:t>微信（</w:t>
      </w:r>
      <w:proofErr w:type="gramStart"/>
      <w:r w:rsidR="004E40CD" w:rsidRPr="00097B96">
        <w:rPr>
          <w:rFonts w:ascii="仿宋_GB2312" w:eastAsia="仿宋_GB2312" w:hAnsi="Calibri" w:cs="Times New Roman" w:hint="eastAsia"/>
          <w:kern w:val="2"/>
          <w:sz w:val="32"/>
          <w:szCs w:val="32"/>
        </w:rPr>
        <w:t>赵印微</w:t>
      </w:r>
      <w:proofErr w:type="gramEnd"/>
      <w:r w:rsidR="004E40CD" w:rsidRPr="00097B96">
        <w:rPr>
          <w:rFonts w:ascii="仿宋_GB2312" w:eastAsia="仿宋_GB2312" w:hAnsi="Calibri" w:cs="Times New Roman" w:hint="eastAsia"/>
          <w:kern w:val="2"/>
          <w:sz w:val="32"/>
          <w:szCs w:val="32"/>
        </w:rPr>
        <w:t>信号:15901236766）方式发到中国畜牧业协会羊</w:t>
      </w:r>
      <w:r w:rsidRPr="00097B96">
        <w:rPr>
          <w:rFonts w:ascii="仿宋_GB2312" w:eastAsia="仿宋_GB2312" w:hAnsi="Calibri" w:cs="Times New Roman" w:hint="eastAsia"/>
          <w:kern w:val="2"/>
          <w:sz w:val="32"/>
          <w:szCs w:val="32"/>
        </w:rPr>
        <w:t>业分会</w:t>
      </w:r>
      <w:r w:rsidR="004E40CD" w:rsidRPr="00097B96">
        <w:rPr>
          <w:rFonts w:ascii="仿宋_GB2312" w:eastAsia="仿宋_GB2312" w:hAnsi="Calibri" w:cs="Times New Roman" w:hint="eastAsia"/>
          <w:kern w:val="2"/>
          <w:sz w:val="32"/>
          <w:szCs w:val="32"/>
        </w:rPr>
        <w:t>秘书处</w:t>
      </w:r>
      <w:r w:rsidRPr="00097B96">
        <w:rPr>
          <w:rFonts w:ascii="仿宋_GB2312" w:eastAsia="仿宋_GB2312" w:hAnsi="Calibri" w:cs="Times New Roman" w:hint="eastAsia"/>
          <w:kern w:val="2"/>
          <w:sz w:val="32"/>
          <w:szCs w:val="32"/>
        </w:rPr>
        <w:t>。</w:t>
      </w:r>
    </w:p>
    <w:p w:rsidR="002133DB" w:rsidRPr="00097B96" w:rsidRDefault="002133DB" w:rsidP="002133DB">
      <w:pPr>
        <w:pStyle w:val="style12"/>
        <w:spacing w:before="0" w:beforeAutospacing="0" w:afterAutospacing="0" w:line="520" w:lineRule="exact"/>
        <w:ind w:firstLine="615"/>
        <w:rPr>
          <w:rFonts w:ascii="仿宋_GB2312" w:eastAsia="仿宋_GB2312"/>
          <w:sz w:val="32"/>
          <w:szCs w:val="32"/>
        </w:rPr>
      </w:pPr>
      <w:r w:rsidRPr="00097B96">
        <w:rPr>
          <w:rFonts w:ascii="仿宋_GB2312" w:eastAsia="仿宋_GB2312" w:hint="eastAsia"/>
          <w:sz w:val="32"/>
          <w:szCs w:val="32"/>
        </w:rPr>
        <w:t>3.报名参会截止于2018年</w:t>
      </w:r>
      <w:r w:rsidR="004E40CD" w:rsidRPr="00097B96">
        <w:rPr>
          <w:rFonts w:ascii="仿宋_GB2312" w:eastAsia="仿宋_GB2312" w:hint="eastAsia"/>
          <w:sz w:val="32"/>
          <w:szCs w:val="32"/>
        </w:rPr>
        <w:t>9</w:t>
      </w:r>
      <w:r w:rsidRPr="00097B96">
        <w:rPr>
          <w:rFonts w:ascii="仿宋_GB2312" w:eastAsia="仿宋_GB2312" w:hint="eastAsia"/>
          <w:sz w:val="32"/>
          <w:szCs w:val="32"/>
        </w:rPr>
        <w:t>月</w:t>
      </w:r>
      <w:r w:rsidR="004E40CD" w:rsidRPr="00097B96">
        <w:rPr>
          <w:rFonts w:ascii="仿宋_GB2312" w:eastAsia="仿宋_GB2312" w:hint="eastAsia"/>
          <w:sz w:val="32"/>
          <w:szCs w:val="32"/>
        </w:rPr>
        <w:t>3</w:t>
      </w:r>
      <w:r w:rsidR="00E05F6B" w:rsidRPr="00097B96">
        <w:rPr>
          <w:rFonts w:ascii="仿宋_GB2312" w:eastAsia="仿宋_GB2312" w:hint="eastAsia"/>
          <w:sz w:val="32"/>
          <w:szCs w:val="32"/>
        </w:rPr>
        <w:t>0</w:t>
      </w:r>
      <w:r w:rsidRPr="00097B96">
        <w:rPr>
          <w:rFonts w:ascii="仿宋_GB2312" w:eastAsia="仿宋_GB2312" w:hint="eastAsia"/>
          <w:sz w:val="32"/>
          <w:szCs w:val="32"/>
        </w:rPr>
        <w:t>日。</w:t>
      </w:r>
    </w:p>
    <w:p w:rsidR="002133DB" w:rsidRPr="00097B96" w:rsidRDefault="002133DB" w:rsidP="00097B96">
      <w:pPr>
        <w:spacing w:before="50" w:after="120" w:line="500" w:lineRule="exact"/>
        <w:ind w:firstLineChars="200" w:firstLine="643"/>
        <w:rPr>
          <w:rFonts w:ascii="仿宋_GB2312" w:eastAsia="仿宋_GB2312"/>
          <w:b/>
          <w:color w:val="000000"/>
          <w:sz w:val="32"/>
          <w:szCs w:val="32"/>
        </w:rPr>
      </w:pPr>
      <w:r w:rsidRPr="00097B96">
        <w:rPr>
          <w:rFonts w:ascii="仿宋_GB2312" w:eastAsia="仿宋_GB2312" w:hint="eastAsia"/>
          <w:b/>
          <w:color w:val="000000"/>
          <w:sz w:val="32"/>
          <w:szCs w:val="32"/>
        </w:rPr>
        <w:t>七、会议接(送)站</w:t>
      </w:r>
    </w:p>
    <w:p w:rsidR="002133DB" w:rsidRPr="00097B96" w:rsidRDefault="002133DB" w:rsidP="00097B96">
      <w:pPr>
        <w:spacing w:afterLines="0" w:line="520" w:lineRule="exact"/>
        <w:ind w:firstLineChars="200" w:firstLine="640"/>
        <w:rPr>
          <w:rFonts w:ascii="仿宋_GB2312" w:eastAsia="仿宋_GB2312"/>
          <w:sz w:val="32"/>
          <w:szCs w:val="32"/>
        </w:rPr>
      </w:pPr>
      <w:r w:rsidRPr="00097B96">
        <w:rPr>
          <w:rFonts w:ascii="仿宋_GB2312" w:eastAsia="仿宋_GB2312" w:hint="eastAsia"/>
          <w:sz w:val="32"/>
          <w:szCs w:val="32"/>
        </w:rPr>
        <w:t>1.接站：2018年</w:t>
      </w:r>
      <w:r w:rsidR="004E40CD" w:rsidRPr="00097B96">
        <w:rPr>
          <w:rFonts w:ascii="仿宋_GB2312" w:eastAsia="仿宋_GB2312" w:hint="eastAsia"/>
          <w:sz w:val="32"/>
          <w:szCs w:val="32"/>
        </w:rPr>
        <w:t>10</w:t>
      </w:r>
      <w:r w:rsidRPr="00097B96">
        <w:rPr>
          <w:rFonts w:ascii="仿宋_GB2312" w:eastAsia="仿宋_GB2312" w:hint="eastAsia"/>
          <w:sz w:val="32"/>
          <w:szCs w:val="32"/>
        </w:rPr>
        <w:t>月</w:t>
      </w:r>
      <w:r w:rsidR="00E71076">
        <w:rPr>
          <w:rFonts w:ascii="仿宋_GB2312" w:eastAsia="仿宋_GB2312" w:hint="eastAsia"/>
          <w:sz w:val="32"/>
          <w:szCs w:val="32"/>
        </w:rPr>
        <w:t>9</w:t>
      </w:r>
      <w:r w:rsidRPr="00097B96">
        <w:rPr>
          <w:rFonts w:ascii="仿宋_GB2312" w:eastAsia="仿宋_GB2312" w:hint="eastAsia"/>
          <w:sz w:val="32"/>
          <w:szCs w:val="32"/>
        </w:rPr>
        <w:t>日，组委会提供接站服务(</w:t>
      </w:r>
      <w:r w:rsidR="004E40CD" w:rsidRPr="00097B96">
        <w:rPr>
          <w:rFonts w:ascii="仿宋_GB2312" w:eastAsia="仿宋_GB2312" w:hint="eastAsia"/>
          <w:sz w:val="32"/>
          <w:szCs w:val="32"/>
        </w:rPr>
        <w:t>郑州新郑国际机场、</w:t>
      </w:r>
      <w:r w:rsidR="007B45C6" w:rsidRPr="00097B96">
        <w:rPr>
          <w:rFonts w:ascii="仿宋_GB2312" w:eastAsia="仿宋_GB2312" w:hint="eastAsia"/>
          <w:sz w:val="32"/>
          <w:szCs w:val="32"/>
        </w:rPr>
        <w:t>兰考高铁站</w:t>
      </w:r>
      <w:r w:rsidRPr="00097B96">
        <w:rPr>
          <w:rFonts w:ascii="仿宋_GB2312" w:eastAsia="仿宋_GB2312" w:hint="eastAsia"/>
          <w:sz w:val="32"/>
          <w:szCs w:val="32"/>
        </w:rPr>
        <w:t>) 。</w:t>
      </w:r>
      <w:r w:rsidR="00544427">
        <w:rPr>
          <w:rFonts w:ascii="仿宋_GB2312" w:eastAsia="仿宋_GB2312" w:hint="eastAsia"/>
          <w:sz w:val="32"/>
          <w:szCs w:val="32"/>
        </w:rPr>
        <w:t>开车的代表，在</w:t>
      </w:r>
      <w:r w:rsidR="00544427" w:rsidRPr="00544427">
        <w:rPr>
          <w:rFonts w:ascii="仿宋_GB2312" w:eastAsia="仿宋_GB2312" w:hint="eastAsia"/>
          <w:sz w:val="32"/>
          <w:szCs w:val="32"/>
        </w:rPr>
        <w:t>连霍高速兰考南高速口</w:t>
      </w:r>
      <w:r w:rsidR="00544427">
        <w:rPr>
          <w:rFonts w:ascii="仿宋_GB2312" w:eastAsia="仿宋_GB2312" w:hint="eastAsia"/>
          <w:sz w:val="32"/>
          <w:szCs w:val="32"/>
        </w:rPr>
        <w:t>有工作人员负责接待并指引。</w:t>
      </w:r>
    </w:p>
    <w:p w:rsidR="002133DB" w:rsidRPr="00097B96" w:rsidRDefault="002133DB" w:rsidP="00097B96">
      <w:pPr>
        <w:spacing w:afterLines="0" w:line="520" w:lineRule="exact"/>
        <w:ind w:firstLineChars="200" w:firstLine="640"/>
        <w:rPr>
          <w:rFonts w:ascii="仿宋_GB2312" w:eastAsia="仿宋_GB2312"/>
          <w:sz w:val="32"/>
          <w:szCs w:val="32"/>
        </w:rPr>
      </w:pPr>
      <w:r w:rsidRPr="00097B96">
        <w:rPr>
          <w:rFonts w:ascii="仿宋_GB2312" w:eastAsia="仿宋_GB2312" w:hint="eastAsia"/>
          <w:sz w:val="32"/>
          <w:szCs w:val="32"/>
        </w:rPr>
        <w:t>2.送站：2018年</w:t>
      </w:r>
      <w:r w:rsidR="004E40CD" w:rsidRPr="00097B96">
        <w:rPr>
          <w:rFonts w:ascii="仿宋_GB2312" w:eastAsia="仿宋_GB2312" w:hint="eastAsia"/>
          <w:sz w:val="32"/>
          <w:szCs w:val="32"/>
        </w:rPr>
        <w:t>10</w:t>
      </w:r>
      <w:r w:rsidRPr="00097B96">
        <w:rPr>
          <w:rFonts w:ascii="仿宋_GB2312" w:eastAsia="仿宋_GB2312" w:hint="eastAsia"/>
          <w:sz w:val="32"/>
          <w:szCs w:val="32"/>
        </w:rPr>
        <w:t>月</w:t>
      </w:r>
      <w:r w:rsidR="00E71076">
        <w:rPr>
          <w:rFonts w:ascii="仿宋_GB2312" w:eastAsia="仿宋_GB2312" w:hint="eastAsia"/>
          <w:sz w:val="32"/>
          <w:szCs w:val="32"/>
        </w:rPr>
        <w:t>12</w:t>
      </w:r>
      <w:r w:rsidRPr="00097B96">
        <w:rPr>
          <w:rFonts w:ascii="仿宋_GB2312" w:eastAsia="仿宋_GB2312" w:hint="eastAsia"/>
          <w:sz w:val="32"/>
          <w:szCs w:val="32"/>
        </w:rPr>
        <w:t>日，组委会提供送站服</w:t>
      </w:r>
      <w:r w:rsidR="004E40CD" w:rsidRPr="00097B96">
        <w:rPr>
          <w:rFonts w:ascii="仿宋_GB2312" w:eastAsia="仿宋_GB2312" w:hint="eastAsia"/>
          <w:sz w:val="32"/>
          <w:szCs w:val="32"/>
        </w:rPr>
        <w:t>务，统一送至</w:t>
      </w:r>
      <w:r w:rsidR="007B45C6" w:rsidRPr="00097B96">
        <w:rPr>
          <w:rFonts w:ascii="仿宋_GB2312" w:eastAsia="仿宋_GB2312" w:hint="eastAsia"/>
          <w:sz w:val="32"/>
          <w:szCs w:val="32"/>
        </w:rPr>
        <w:t>郑州新郑国际机场</w:t>
      </w:r>
      <w:r w:rsidR="004E40CD" w:rsidRPr="00097B96">
        <w:rPr>
          <w:rFonts w:ascii="仿宋_GB2312" w:eastAsia="仿宋_GB2312" w:hint="eastAsia"/>
          <w:sz w:val="32"/>
          <w:szCs w:val="32"/>
        </w:rPr>
        <w:t>、兰考</w:t>
      </w:r>
      <w:r w:rsidR="007B45C6" w:rsidRPr="00097B96">
        <w:rPr>
          <w:rFonts w:ascii="仿宋_GB2312" w:eastAsia="仿宋_GB2312" w:hint="eastAsia"/>
          <w:sz w:val="32"/>
          <w:szCs w:val="32"/>
        </w:rPr>
        <w:t>高铁</w:t>
      </w:r>
      <w:r w:rsidR="004E40CD" w:rsidRPr="00097B96">
        <w:rPr>
          <w:rFonts w:ascii="仿宋_GB2312" w:eastAsia="仿宋_GB2312" w:hint="eastAsia"/>
          <w:sz w:val="32"/>
          <w:szCs w:val="32"/>
        </w:rPr>
        <w:t>站</w:t>
      </w:r>
      <w:r w:rsidRPr="00097B96">
        <w:rPr>
          <w:rFonts w:ascii="仿宋_GB2312" w:eastAsia="仿宋_GB2312" w:hint="eastAsia"/>
          <w:sz w:val="32"/>
          <w:szCs w:val="32"/>
        </w:rPr>
        <w:t>。</w:t>
      </w:r>
    </w:p>
    <w:p w:rsidR="005A1E38" w:rsidRDefault="005A1E38">
      <w:pPr>
        <w:widowControl/>
        <w:spacing w:afterLines="0"/>
        <w:jc w:val="left"/>
        <w:rPr>
          <w:rFonts w:eastAsia="黑体"/>
          <w:b/>
          <w:color w:val="FF0000"/>
          <w:sz w:val="32"/>
          <w:szCs w:val="32"/>
        </w:rPr>
      </w:pPr>
      <w:r>
        <w:rPr>
          <w:rFonts w:eastAsia="黑体"/>
          <w:b/>
          <w:color w:val="FF0000"/>
          <w:sz w:val="32"/>
          <w:szCs w:val="32"/>
        </w:rPr>
        <w:br w:type="page"/>
      </w:r>
    </w:p>
    <w:p w:rsidR="002133DB" w:rsidRPr="00097B96" w:rsidRDefault="002133DB" w:rsidP="00097B96">
      <w:pPr>
        <w:spacing w:before="50" w:after="120" w:line="500" w:lineRule="exact"/>
        <w:ind w:firstLineChars="200" w:firstLine="643"/>
        <w:rPr>
          <w:rFonts w:eastAsia="黑体"/>
          <w:b/>
          <w:color w:val="FF0000"/>
          <w:sz w:val="32"/>
          <w:szCs w:val="32"/>
        </w:rPr>
      </w:pPr>
      <w:r w:rsidRPr="00097B96">
        <w:rPr>
          <w:rFonts w:eastAsia="黑体" w:hint="eastAsia"/>
          <w:b/>
          <w:color w:val="FF0000"/>
          <w:sz w:val="32"/>
          <w:szCs w:val="32"/>
        </w:rPr>
        <w:lastRenderedPageBreak/>
        <w:t>会议宣传服务</w:t>
      </w:r>
    </w:p>
    <w:p w:rsidR="002133DB" w:rsidRPr="00097B96" w:rsidRDefault="002133DB" w:rsidP="00097B96">
      <w:pPr>
        <w:spacing w:afterLines="0" w:line="520" w:lineRule="exact"/>
        <w:ind w:firstLineChars="200" w:firstLine="643"/>
        <w:rPr>
          <w:rFonts w:ascii="仿宋_GB2312" w:eastAsia="仿宋_GB2312" w:hAnsi="宋体"/>
          <w:b/>
          <w:bCs/>
          <w:sz w:val="32"/>
          <w:szCs w:val="32"/>
        </w:rPr>
      </w:pPr>
      <w:r w:rsidRPr="00097B96">
        <w:rPr>
          <w:rFonts w:ascii="仿宋_GB2312" w:eastAsia="仿宋_GB2312" w:hAnsi="宋体" w:hint="eastAsia"/>
          <w:b/>
          <w:bCs/>
          <w:sz w:val="32"/>
          <w:szCs w:val="32"/>
        </w:rPr>
        <w:t>一、诚招赞助单位</w:t>
      </w:r>
    </w:p>
    <w:p w:rsidR="002133DB" w:rsidRPr="00097B96" w:rsidRDefault="002133DB" w:rsidP="002133DB">
      <w:pPr>
        <w:spacing w:afterLines="0" w:line="560" w:lineRule="exact"/>
        <w:jc w:val="left"/>
        <w:rPr>
          <w:rFonts w:ascii="仿宋_GB2312" w:eastAsia="仿宋_GB2312" w:hAnsi="宋体"/>
          <w:bCs/>
          <w:sz w:val="32"/>
          <w:szCs w:val="32"/>
        </w:rPr>
      </w:pPr>
      <w:r w:rsidRPr="00097B96">
        <w:rPr>
          <w:rFonts w:ascii="仿宋_GB2312" w:eastAsia="仿宋_GB2312" w:hAnsi="宋体" w:hint="eastAsia"/>
          <w:b/>
          <w:bCs/>
          <w:sz w:val="32"/>
          <w:szCs w:val="32"/>
        </w:rPr>
        <w:t xml:space="preserve">   </w:t>
      </w:r>
      <w:r w:rsidRPr="00097B96">
        <w:rPr>
          <w:rFonts w:ascii="仿宋_GB2312" w:eastAsia="仿宋_GB2312" w:hAnsi="宋体" w:hint="eastAsia"/>
          <w:bCs/>
          <w:sz w:val="32"/>
          <w:szCs w:val="32"/>
        </w:rPr>
        <w:t>本届大会设置赞助计划，有意参与的企业请与</w:t>
      </w:r>
      <w:r w:rsidR="00A2149D" w:rsidRPr="00097B96">
        <w:rPr>
          <w:rFonts w:ascii="仿宋_GB2312" w:eastAsia="仿宋_GB2312" w:hint="eastAsia"/>
          <w:bCs/>
          <w:sz w:val="32"/>
          <w:szCs w:val="32"/>
        </w:rPr>
        <w:t>羊业分会赵印</w:t>
      </w:r>
      <w:r w:rsidRPr="00097B96">
        <w:rPr>
          <w:rFonts w:ascii="仿宋_GB2312" w:eastAsia="仿宋_GB2312" w:hAnsi="宋体" w:hint="eastAsia"/>
          <w:bCs/>
          <w:sz w:val="32"/>
          <w:szCs w:val="32"/>
        </w:rPr>
        <w:t>联系。会务组将通过会议现场、网站、会刊、微信公众平台等载体对赞助企业提供个性化宣传服务。单项赞助服务项目见表</w:t>
      </w:r>
      <w:r w:rsidR="00F42F6B">
        <w:rPr>
          <w:rFonts w:ascii="仿宋_GB2312" w:eastAsia="仿宋_GB2312" w:hAnsi="宋体" w:hint="eastAsia"/>
          <w:bCs/>
          <w:sz w:val="32"/>
          <w:szCs w:val="32"/>
        </w:rPr>
        <w:t>2</w:t>
      </w:r>
      <w:r w:rsidRPr="00097B96">
        <w:rPr>
          <w:rFonts w:ascii="仿宋_GB2312" w:eastAsia="仿宋_GB2312" w:hAnsi="宋体" w:hint="eastAsia"/>
          <w:bCs/>
          <w:sz w:val="32"/>
          <w:szCs w:val="32"/>
        </w:rPr>
        <w:t>，综合服务项目条款见表</w:t>
      </w:r>
      <w:r w:rsidR="00F42F6B">
        <w:rPr>
          <w:rFonts w:ascii="仿宋_GB2312" w:eastAsia="仿宋_GB2312" w:hAnsi="宋体" w:hint="eastAsia"/>
          <w:bCs/>
          <w:sz w:val="32"/>
          <w:szCs w:val="32"/>
        </w:rPr>
        <w:t>3</w:t>
      </w:r>
      <w:r w:rsidRPr="00097B96">
        <w:rPr>
          <w:rFonts w:ascii="仿宋_GB2312" w:eastAsia="仿宋_GB2312" w:hAnsi="宋体" w:hint="eastAsia"/>
          <w:bCs/>
          <w:sz w:val="32"/>
          <w:szCs w:val="32"/>
        </w:rPr>
        <w:t>。</w:t>
      </w:r>
    </w:p>
    <w:p w:rsidR="002133DB" w:rsidRPr="00097B96" w:rsidRDefault="002133DB" w:rsidP="00097B96">
      <w:pPr>
        <w:spacing w:before="50" w:after="120" w:line="500" w:lineRule="exact"/>
        <w:ind w:firstLineChars="200" w:firstLine="643"/>
        <w:rPr>
          <w:rFonts w:ascii="仿宋_GB2312" w:eastAsia="仿宋_GB2312" w:hAnsi="宋体"/>
          <w:b/>
          <w:bCs/>
          <w:sz w:val="32"/>
          <w:szCs w:val="32"/>
        </w:rPr>
      </w:pPr>
      <w:r w:rsidRPr="00097B96">
        <w:rPr>
          <w:rFonts w:ascii="仿宋_GB2312" w:eastAsia="仿宋_GB2312" w:hAnsi="宋体" w:hint="eastAsia"/>
          <w:b/>
          <w:bCs/>
          <w:sz w:val="32"/>
          <w:szCs w:val="32"/>
        </w:rPr>
        <w:t>二、会刊广告征集</w:t>
      </w:r>
    </w:p>
    <w:p w:rsidR="002133DB" w:rsidRPr="00097B96" w:rsidRDefault="002133DB" w:rsidP="005B3E2D">
      <w:pPr>
        <w:pStyle w:val="style12"/>
        <w:spacing w:before="0" w:beforeAutospacing="0" w:afterAutospacing="0" w:line="520" w:lineRule="exact"/>
        <w:ind w:firstLineChars="200" w:firstLine="640"/>
        <w:rPr>
          <w:rFonts w:ascii="仿宋_GB2312" w:eastAsia="仿宋_GB2312" w:cs="Times New Roman"/>
          <w:bCs/>
          <w:kern w:val="2"/>
          <w:sz w:val="32"/>
          <w:szCs w:val="32"/>
        </w:rPr>
      </w:pPr>
      <w:r w:rsidRPr="00097B96">
        <w:rPr>
          <w:rFonts w:ascii="仿宋_GB2312" w:eastAsia="仿宋_GB2312" w:cs="Times New Roman" w:hint="eastAsia"/>
          <w:bCs/>
          <w:kern w:val="2"/>
          <w:sz w:val="32"/>
          <w:szCs w:val="32"/>
        </w:rPr>
        <w:t>1.为确保广告质量，请将广告文件(JPG格式)发至</w:t>
      </w:r>
      <w:r w:rsidR="007B45C6" w:rsidRPr="00097B96">
        <w:rPr>
          <w:rFonts w:ascii="仿宋_GB2312" w:eastAsia="仿宋_GB2312" w:hint="eastAsia"/>
          <w:sz w:val="32"/>
          <w:szCs w:val="32"/>
        </w:rPr>
        <w:t>羊</w:t>
      </w:r>
      <w:r w:rsidRPr="00097B96">
        <w:rPr>
          <w:rFonts w:ascii="仿宋_GB2312" w:eastAsia="仿宋_GB2312" w:hint="eastAsia"/>
          <w:sz w:val="32"/>
          <w:szCs w:val="32"/>
        </w:rPr>
        <w:t>业分会</w:t>
      </w:r>
      <w:r w:rsidRPr="00097B96">
        <w:rPr>
          <w:rFonts w:ascii="仿宋_GB2312" w:eastAsia="仿宋_GB2312" w:cs="Times New Roman" w:hint="eastAsia"/>
          <w:bCs/>
          <w:kern w:val="2"/>
          <w:sz w:val="32"/>
          <w:szCs w:val="32"/>
        </w:rPr>
        <w:t>邮箱。</w:t>
      </w:r>
    </w:p>
    <w:p w:rsidR="002133DB" w:rsidRPr="00097B96" w:rsidRDefault="002133DB" w:rsidP="00097B96">
      <w:pPr>
        <w:pStyle w:val="style12"/>
        <w:spacing w:before="0" w:beforeAutospacing="0" w:afterAutospacing="0" w:line="520" w:lineRule="exact"/>
        <w:ind w:firstLineChars="200" w:firstLine="640"/>
        <w:rPr>
          <w:rFonts w:ascii="仿宋_GB2312" w:eastAsia="仿宋_GB2312" w:cs="Times New Roman"/>
          <w:bCs/>
          <w:kern w:val="2"/>
          <w:sz w:val="32"/>
          <w:szCs w:val="32"/>
        </w:rPr>
      </w:pPr>
      <w:r w:rsidRPr="00097B96">
        <w:rPr>
          <w:rFonts w:ascii="仿宋_GB2312" w:eastAsia="仿宋_GB2312" w:cs="Times New Roman" w:hint="eastAsia"/>
          <w:bCs/>
          <w:kern w:val="2"/>
          <w:sz w:val="32"/>
          <w:szCs w:val="32"/>
        </w:rPr>
        <w:t>2.广告文件分辨率不低于300像素，单页广告规格为210×</w:t>
      </w:r>
      <w:smartTag w:uri="urn:schemas-microsoft-com:office:smarttags" w:element="chmetcnv">
        <w:smartTagPr>
          <w:attr w:name="TCSC" w:val="0"/>
          <w:attr w:name="NumberType" w:val="1"/>
          <w:attr w:name="Negative" w:val="False"/>
          <w:attr w:name="HasSpace" w:val="False"/>
          <w:attr w:name="SourceValue" w:val="285"/>
          <w:attr w:name="UnitName" w:val="mm"/>
        </w:smartTagPr>
        <w:r w:rsidRPr="00097B96">
          <w:rPr>
            <w:rFonts w:ascii="仿宋_GB2312" w:eastAsia="仿宋_GB2312" w:cs="Times New Roman" w:hint="eastAsia"/>
            <w:bCs/>
            <w:kern w:val="2"/>
            <w:sz w:val="32"/>
            <w:szCs w:val="32"/>
          </w:rPr>
          <w:t>285mm</w:t>
        </w:r>
      </w:smartTag>
      <w:r w:rsidRPr="00097B96">
        <w:rPr>
          <w:rFonts w:ascii="仿宋_GB2312" w:eastAsia="仿宋_GB2312" w:cs="Times New Roman" w:hint="eastAsia"/>
          <w:bCs/>
          <w:kern w:val="2"/>
          <w:sz w:val="32"/>
          <w:szCs w:val="32"/>
          <w:vertAlign w:val="superscript"/>
        </w:rPr>
        <w:t>2</w:t>
      </w:r>
      <w:r w:rsidRPr="00097B96">
        <w:rPr>
          <w:rFonts w:ascii="仿宋_GB2312" w:eastAsia="仿宋_GB2312" w:cs="Times New Roman" w:hint="eastAsia"/>
          <w:bCs/>
          <w:kern w:val="2"/>
          <w:sz w:val="32"/>
          <w:szCs w:val="32"/>
        </w:rPr>
        <w:t>，双页广告规格(通栏)为420×</w:t>
      </w:r>
      <w:smartTag w:uri="urn:schemas-microsoft-com:office:smarttags" w:element="chmetcnv">
        <w:smartTagPr>
          <w:attr w:name="TCSC" w:val="0"/>
          <w:attr w:name="NumberType" w:val="1"/>
          <w:attr w:name="Negative" w:val="False"/>
          <w:attr w:name="HasSpace" w:val="True"/>
          <w:attr w:name="SourceValue" w:val="285"/>
          <w:attr w:name="UnitName" w:val="mm"/>
        </w:smartTagPr>
        <w:r w:rsidRPr="00097B96">
          <w:rPr>
            <w:rFonts w:ascii="仿宋_GB2312" w:eastAsia="仿宋_GB2312" w:cs="Times New Roman" w:hint="eastAsia"/>
            <w:bCs/>
            <w:kern w:val="2"/>
            <w:sz w:val="32"/>
            <w:szCs w:val="32"/>
          </w:rPr>
          <w:t>285 mm</w:t>
        </w:r>
      </w:smartTag>
      <w:r w:rsidRPr="00097B96">
        <w:rPr>
          <w:rFonts w:ascii="仿宋_GB2312" w:eastAsia="仿宋_GB2312" w:cs="Times New Roman" w:hint="eastAsia"/>
          <w:bCs/>
          <w:kern w:val="2"/>
          <w:sz w:val="32"/>
          <w:szCs w:val="32"/>
          <w:vertAlign w:val="superscript"/>
        </w:rPr>
        <w:t>2</w:t>
      </w:r>
      <w:r w:rsidRPr="00097B96">
        <w:rPr>
          <w:rFonts w:ascii="仿宋_GB2312" w:eastAsia="仿宋_GB2312" w:cs="Times New Roman" w:hint="eastAsia"/>
          <w:bCs/>
          <w:kern w:val="2"/>
          <w:sz w:val="32"/>
          <w:szCs w:val="32"/>
        </w:rPr>
        <w:t xml:space="preserve"> (不包括“出血”)。</w:t>
      </w:r>
    </w:p>
    <w:p w:rsidR="002133DB" w:rsidRPr="00097B96" w:rsidRDefault="002133DB" w:rsidP="005B3E2D">
      <w:pPr>
        <w:pStyle w:val="style12"/>
        <w:spacing w:before="0" w:beforeAutospacing="0" w:afterAutospacing="0" w:line="520" w:lineRule="exact"/>
        <w:ind w:firstLineChars="200" w:firstLine="640"/>
        <w:rPr>
          <w:rFonts w:ascii="仿宋_GB2312" w:eastAsia="仿宋_GB2312" w:cs="Times New Roman"/>
          <w:bCs/>
          <w:kern w:val="2"/>
          <w:sz w:val="32"/>
          <w:szCs w:val="32"/>
        </w:rPr>
      </w:pPr>
      <w:r w:rsidRPr="00097B96">
        <w:rPr>
          <w:rFonts w:ascii="仿宋_GB2312" w:eastAsia="仿宋_GB2312" w:cs="Times New Roman" w:hint="eastAsia"/>
          <w:bCs/>
          <w:kern w:val="2"/>
          <w:sz w:val="32"/>
          <w:szCs w:val="32"/>
        </w:rPr>
        <w:t>3.请将广告文件及费</w:t>
      </w:r>
      <w:bookmarkStart w:id="2" w:name="_GoBack"/>
      <w:r w:rsidRPr="00097B96">
        <w:rPr>
          <w:rFonts w:ascii="仿宋_GB2312" w:eastAsia="仿宋_GB2312" w:cs="Times New Roman" w:hint="eastAsia"/>
          <w:bCs/>
          <w:kern w:val="2"/>
          <w:sz w:val="32"/>
          <w:szCs w:val="32"/>
        </w:rPr>
        <w:t>用(广</w:t>
      </w:r>
      <w:bookmarkEnd w:id="2"/>
      <w:r w:rsidRPr="00097B96">
        <w:rPr>
          <w:rFonts w:ascii="仿宋_GB2312" w:eastAsia="仿宋_GB2312" w:cs="Times New Roman" w:hint="eastAsia"/>
          <w:bCs/>
          <w:kern w:val="2"/>
          <w:sz w:val="32"/>
          <w:szCs w:val="32"/>
        </w:rPr>
        <w:t>告收费标准见附表1)于2018年</w:t>
      </w:r>
      <w:r w:rsidR="007B45C6" w:rsidRPr="00097B96">
        <w:rPr>
          <w:rFonts w:ascii="仿宋_GB2312" w:eastAsia="仿宋_GB2312" w:cs="Times New Roman" w:hint="eastAsia"/>
          <w:bCs/>
          <w:kern w:val="2"/>
          <w:sz w:val="32"/>
          <w:szCs w:val="32"/>
        </w:rPr>
        <w:t>9</w:t>
      </w:r>
      <w:r w:rsidRPr="00097B96">
        <w:rPr>
          <w:rFonts w:ascii="仿宋_GB2312" w:eastAsia="仿宋_GB2312" w:cs="Times New Roman" w:hint="eastAsia"/>
          <w:bCs/>
          <w:kern w:val="2"/>
          <w:sz w:val="32"/>
          <w:szCs w:val="32"/>
        </w:rPr>
        <w:t>月</w:t>
      </w:r>
      <w:r w:rsidR="007B45C6" w:rsidRPr="00097B96">
        <w:rPr>
          <w:rFonts w:ascii="仿宋_GB2312" w:eastAsia="仿宋_GB2312" w:cs="Times New Roman" w:hint="eastAsia"/>
          <w:bCs/>
          <w:kern w:val="2"/>
          <w:sz w:val="32"/>
          <w:szCs w:val="32"/>
        </w:rPr>
        <w:t>1</w:t>
      </w:r>
      <w:r w:rsidR="00A2149D">
        <w:rPr>
          <w:rFonts w:ascii="仿宋_GB2312" w:eastAsia="仿宋_GB2312" w:cs="Times New Roman" w:hint="eastAsia"/>
          <w:bCs/>
          <w:kern w:val="2"/>
          <w:sz w:val="32"/>
          <w:szCs w:val="32"/>
        </w:rPr>
        <w:t>0</w:t>
      </w:r>
      <w:r w:rsidRPr="00097B96">
        <w:rPr>
          <w:rFonts w:ascii="仿宋_GB2312" w:eastAsia="仿宋_GB2312" w:cs="Times New Roman" w:hint="eastAsia"/>
          <w:bCs/>
          <w:kern w:val="2"/>
          <w:sz w:val="32"/>
          <w:szCs w:val="32"/>
        </w:rPr>
        <w:t>日前提交</w:t>
      </w:r>
      <w:r w:rsidR="007B45C6" w:rsidRPr="00097B96">
        <w:rPr>
          <w:rFonts w:ascii="仿宋_GB2312" w:eastAsia="仿宋_GB2312" w:cs="Times New Roman" w:hint="eastAsia"/>
          <w:bCs/>
          <w:kern w:val="2"/>
          <w:sz w:val="32"/>
          <w:szCs w:val="32"/>
        </w:rPr>
        <w:t>羊</w:t>
      </w:r>
      <w:r w:rsidRPr="00097B96">
        <w:rPr>
          <w:rFonts w:ascii="仿宋_GB2312" w:eastAsia="仿宋_GB2312" w:cs="Times New Roman" w:hint="eastAsia"/>
          <w:bCs/>
          <w:kern w:val="2"/>
          <w:sz w:val="32"/>
          <w:szCs w:val="32"/>
        </w:rPr>
        <w:t xml:space="preserve">业分会。 </w:t>
      </w:r>
    </w:p>
    <w:p w:rsidR="002133DB" w:rsidRPr="00097B96" w:rsidRDefault="002133DB" w:rsidP="005B3E2D">
      <w:pPr>
        <w:pStyle w:val="style12"/>
        <w:spacing w:before="0" w:beforeAutospacing="0" w:afterAutospacing="0" w:line="520" w:lineRule="exact"/>
        <w:ind w:firstLineChars="200" w:firstLine="643"/>
        <w:rPr>
          <w:rFonts w:ascii="仿宋_GB2312" w:eastAsia="仿宋_GB2312" w:cs="Times New Roman"/>
          <w:b/>
          <w:bCs/>
          <w:kern w:val="2"/>
          <w:sz w:val="32"/>
          <w:szCs w:val="32"/>
        </w:rPr>
      </w:pPr>
      <w:r w:rsidRPr="00097B96">
        <w:rPr>
          <w:rFonts w:ascii="仿宋_GB2312" w:eastAsia="仿宋_GB2312" w:cs="Times New Roman" w:hint="eastAsia"/>
          <w:b/>
          <w:bCs/>
          <w:kern w:val="2"/>
          <w:sz w:val="32"/>
          <w:szCs w:val="32"/>
        </w:rPr>
        <w:t>三、</w:t>
      </w:r>
      <w:r w:rsidR="007B45C6" w:rsidRPr="00097B96">
        <w:rPr>
          <w:rFonts w:ascii="仿宋_GB2312" w:eastAsia="仿宋_GB2312" w:cs="Times New Roman" w:hint="eastAsia"/>
          <w:b/>
          <w:bCs/>
          <w:kern w:val="2"/>
          <w:sz w:val="32"/>
          <w:szCs w:val="32"/>
        </w:rPr>
        <w:t>羊</w:t>
      </w:r>
      <w:r w:rsidRPr="00097B96">
        <w:rPr>
          <w:rFonts w:ascii="仿宋_GB2312" w:eastAsia="仿宋_GB2312" w:cs="Times New Roman" w:hint="eastAsia"/>
          <w:b/>
          <w:bCs/>
          <w:kern w:val="2"/>
          <w:sz w:val="32"/>
          <w:szCs w:val="32"/>
        </w:rPr>
        <w:t>相关产品展位、会场广告</w:t>
      </w:r>
    </w:p>
    <w:p w:rsidR="002133DB" w:rsidRPr="00097B96" w:rsidRDefault="002133DB" w:rsidP="005B3E2D">
      <w:pPr>
        <w:pStyle w:val="style12"/>
        <w:spacing w:before="0" w:beforeAutospacing="0" w:afterAutospacing="0" w:line="520" w:lineRule="exact"/>
        <w:ind w:firstLineChars="150" w:firstLine="482"/>
        <w:rPr>
          <w:rFonts w:ascii="仿宋_GB2312" w:eastAsia="仿宋_GB2312" w:cs="Times New Roman"/>
          <w:bCs/>
          <w:kern w:val="2"/>
          <w:sz w:val="32"/>
          <w:szCs w:val="32"/>
        </w:rPr>
      </w:pPr>
      <w:r w:rsidRPr="00097B96">
        <w:rPr>
          <w:rFonts w:ascii="仿宋_GB2312" w:eastAsia="仿宋_GB2312" w:cs="Times New Roman" w:hint="eastAsia"/>
          <w:b/>
          <w:bCs/>
          <w:kern w:val="2"/>
          <w:sz w:val="32"/>
          <w:szCs w:val="32"/>
        </w:rPr>
        <w:t xml:space="preserve"> </w:t>
      </w:r>
      <w:r w:rsidRPr="00097B96">
        <w:rPr>
          <w:rFonts w:ascii="仿宋_GB2312" w:eastAsia="仿宋_GB2312" w:cs="Times New Roman" w:hint="eastAsia"/>
          <w:bCs/>
          <w:kern w:val="2"/>
          <w:sz w:val="32"/>
          <w:szCs w:val="32"/>
        </w:rPr>
        <w:t>本届大会主会场外提供展位(3×</w:t>
      </w:r>
      <w:smartTag w:uri="urn:schemas-microsoft-com:office:smarttags" w:element="chmetcnv">
        <w:smartTagPr>
          <w:attr w:name="TCSC" w:val="0"/>
          <w:attr w:name="NumberType" w:val="1"/>
          <w:attr w:name="Negative" w:val="False"/>
          <w:attr w:name="HasSpace" w:val="False"/>
          <w:attr w:name="SourceValue" w:val="3"/>
          <w:attr w:name="UnitName" w:val="m2"/>
        </w:smartTagPr>
        <w:r w:rsidRPr="00097B96">
          <w:rPr>
            <w:rFonts w:ascii="仿宋_GB2312" w:eastAsia="仿宋_GB2312" w:cs="Times New Roman" w:hint="eastAsia"/>
            <w:bCs/>
            <w:kern w:val="2"/>
            <w:sz w:val="32"/>
            <w:szCs w:val="32"/>
          </w:rPr>
          <w:t>3m</w:t>
        </w:r>
        <w:r w:rsidRPr="00097B96">
          <w:rPr>
            <w:rFonts w:ascii="仿宋_GB2312" w:eastAsia="仿宋_GB2312" w:cs="Times New Roman" w:hint="eastAsia"/>
            <w:bCs/>
            <w:kern w:val="2"/>
            <w:sz w:val="32"/>
            <w:szCs w:val="32"/>
            <w:vertAlign w:val="superscript"/>
          </w:rPr>
          <w:t>2</w:t>
        </w:r>
      </w:smartTag>
      <w:r w:rsidRPr="00097B96">
        <w:rPr>
          <w:rFonts w:ascii="仿宋_GB2312" w:eastAsia="仿宋_GB2312" w:cs="Times New Roman" w:hint="eastAsia"/>
          <w:bCs/>
          <w:kern w:val="2"/>
          <w:sz w:val="32"/>
          <w:szCs w:val="32"/>
        </w:rPr>
        <w:t>个)室外广告服务，如需要请直接与</w:t>
      </w:r>
      <w:r w:rsidR="007B45C6" w:rsidRPr="00097B96">
        <w:rPr>
          <w:rFonts w:ascii="仿宋_GB2312" w:eastAsia="仿宋_GB2312" w:cs="Times New Roman" w:hint="eastAsia"/>
          <w:bCs/>
          <w:kern w:val="2"/>
          <w:sz w:val="32"/>
          <w:szCs w:val="32"/>
        </w:rPr>
        <w:t>羊业分会赵印</w:t>
      </w:r>
      <w:r w:rsidRPr="00097B96">
        <w:rPr>
          <w:rFonts w:ascii="仿宋_GB2312" w:eastAsia="仿宋_GB2312" w:cs="Times New Roman" w:hint="eastAsia"/>
          <w:bCs/>
          <w:kern w:val="2"/>
          <w:sz w:val="32"/>
          <w:szCs w:val="32"/>
        </w:rPr>
        <w:t>联系。</w:t>
      </w:r>
    </w:p>
    <w:p w:rsidR="007B45C6" w:rsidRPr="00097B96" w:rsidRDefault="007B45C6" w:rsidP="005B3E2D">
      <w:pPr>
        <w:pStyle w:val="style12"/>
        <w:spacing w:before="50" w:beforeAutospacing="0" w:after="120" w:afterAutospacing="0" w:line="520" w:lineRule="exact"/>
        <w:ind w:firstLineChars="200" w:firstLine="643"/>
        <w:rPr>
          <w:rFonts w:ascii="Times New Roman" w:eastAsia="仿宋_GB2312" w:hAnsi="Times New Roman" w:cs="Times New Roman"/>
          <w:b/>
          <w:bCs/>
          <w:color w:val="000000" w:themeColor="text1"/>
          <w:kern w:val="2"/>
          <w:sz w:val="32"/>
          <w:szCs w:val="32"/>
        </w:rPr>
      </w:pPr>
      <w:r w:rsidRPr="00097B96">
        <w:rPr>
          <w:rFonts w:ascii="Times New Roman" w:eastAsia="仿宋_GB2312" w:hAnsi="Times New Roman" w:cs="Times New Roman"/>
          <w:b/>
          <w:bCs/>
          <w:color w:val="000000" w:themeColor="text1"/>
          <w:kern w:val="2"/>
          <w:sz w:val="32"/>
          <w:szCs w:val="32"/>
        </w:rPr>
        <w:t>广告菲林片或广告文件及费用请于</w:t>
      </w:r>
      <w:r w:rsidR="00A2149D">
        <w:rPr>
          <w:rFonts w:ascii="Times New Roman" w:eastAsia="仿宋_GB2312" w:hAnsi="Times New Roman" w:cs="Times New Roman" w:hint="eastAsia"/>
          <w:b/>
          <w:bCs/>
          <w:color w:val="000000" w:themeColor="text1"/>
          <w:kern w:val="2"/>
          <w:sz w:val="32"/>
          <w:szCs w:val="32"/>
        </w:rPr>
        <w:t>9</w:t>
      </w:r>
      <w:r w:rsidRPr="00097B96">
        <w:rPr>
          <w:rFonts w:ascii="Times New Roman" w:eastAsia="仿宋_GB2312" w:hAnsi="Times New Roman" w:cs="Times New Roman"/>
          <w:b/>
          <w:bCs/>
          <w:color w:val="000000" w:themeColor="text1"/>
          <w:kern w:val="2"/>
          <w:sz w:val="32"/>
          <w:szCs w:val="32"/>
        </w:rPr>
        <w:t>月</w:t>
      </w:r>
      <w:r w:rsidR="00A2149D">
        <w:rPr>
          <w:rFonts w:ascii="Times New Roman" w:eastAsia="仿宋_GB2312" w:hAnsi="Times New Roman" w:cs="Times New Roman" w:hint="eastAsia"/>
          <w:b/>
          <w:bCs/>
          <w:color w:val="000000" w:themeColor="text1"/>
          <w:kern w:val="2"/>
          <w:sz w:val="32"/>
          <w:szCs w:val="32"/>
        </w:rPr>
        <w:t>10</w:t>
      </w:r>
      <w:r w:rsidRPr="00097B96">
        <w:rPr>
          <w:rFonts w:ascii="Times New Roman" w:eastAsia="仿宋_GB2312" w:hAnsi="Times New Roman" w:cs="Times New Roman"/>
          <w:b/>
          <w:bCs/>
          <w:color w:val="000000" w:themeColor="text1"/>
          <w:kern w:val="2"/>
          <w:sz w:val="32"/>
          <w:szCs w:val="32"/>
        </w:rPr>
        <w:t>日之前寄到组委会。</w:t>
      </w:r>
    </w:p>
    <w:p w:rsidR="007B45C6" w:rsidRPr="005B3E2D" w:rsidRDefault="005B3E2D" w:rsidP="005B3E2D">
      <w:pPr>
        <w:spacing w:before="50" w:after="120" w:line="520" w:lineRule="exact"/>
        <w:ind w:firstLineChars="200" w:firstLine="643"/>
        <w:rPr>
          <w:rFonts w:ascii="仿宋_GB2312" w:eastAsia="仿宋_GB2312" w:hAnsi="宋体"/>
          <w:b/>
          <w:bCs/>
          <w:sz w:val="32"/>
          <w:szCs w:val="32"/>
        </w:rPr>
      </w:pPr>
      <w:r w:rsidRPr="005B3E2D">
        <w:rPr>
          <w:rFonts w:ascii="仿宋_GB2312" w:eastAsia="仿宋_GB2312" w:hAnsi="宋体" w:hint="eastAsia"/>
          <w:b/>
          <w:bCs/>
          <w:sz w:val="32"/>
          <w:szCs w:val="32"/>
        </w:rPr>
        <w:t>四</w:t>
      </w:r>
      <w:r w:rsidR="007B45C6" w:rsidRPr="005B3E2D">
        <w:rPr>
          <w:rFonts w:ascii="仿宋_GB2312" w:eastAsia="仿宋_GB2312" w:hAnsi="宋体"/>
          <w:b/>
          <w:bCs/>
          <w:sz w:val="32"/>
          <w:szCs w:val="32"/>
        </w:rPr>
        <w:t>、银行账号</w:t>
      </w:r>
    </w:p>
    <w:p w:rsidR="00DB0E15" w:rsidRPr="005B3E2D" w:rsidRDefault="00DB0E15" w:rsidP="005B3E2D">
      <w:pPr>
        <w:pStyle w:val="style12"/>
        <w:spacing w:before="0" w:beforeAutospacing="0" w:afterAutospacing="0" w:line="520" w:lineRule="exact"/>
        <w:ind w:left="601" w:firstLine="11"/>
        <w:rPr>
          <w:rFonts w:ascii="仿宋_GB2312" w:eastAsia="仿宋_GB2312" w:cs="Times New Roman"/>
          <w:bCs/>
          <w:kern w:val="2"/>
          <w:sz w:val="32"/>
          <w:szCs w:val="32"/>
        </w:rPr>
      </w:pPr>
      <w:r w:rsidRPr="005B3E2D">
        <w:rPr>
          <w:rFonts w:ascii="仿宋_GB2312" w:eastAsia="仿宋_GB2312" w:cs="Times New Roman" w:hint="eastAsia"/>
          <w:bCs/>
          <w:kern w:val="2"/>
          <w:sz w:val="32"/>
          <w:szCs w:val="32"/>
        </w:rPr>
        <w:t>户</w:t>
      </w:r>
      <w:r w:rsidRPr="005B3E2D">
        <w:rPr>
          <w:rFonts w:ascii="仿宋_GB2312" w:eastAsia="仿宋_GB2312" w:cs="Times New Roman" w:hint="eastAsia"/>
          <w:bCs/>
          <w:kern w:val="2"/>
          <w:sz w:val="32"/>
          <w:szCs w:val="32"/>
        </w:rPr>
        <w:t>  </w:t>
      </w:r>
      <w:r w:rsidRPr="005B3E2D">
        <w:rPr>
          <w:rFonts w:ascii="仿宋_GB2312" w:eastAsia="仿宋_GB2312" w:cs="Times New Roman" w:hint="eastAsia"/>
          <w:bCs/>
          <w:kern w:val="2"/>
          <w:sz w:val="32"/>
          <w:szCs w:val="32"/>
        </w:rPr>
        <w:t>名∶中国畜牧业协会</w:t>
      </w:r>
      <w:r w:rsidRPr="005B3E2D">
        <w:rPr>
          <w:rFonts w:ascii="仿宋_GB2312" w:eastAsia="仿宋_GB2312" w:cs="Times New Roman" w:hint="eastAsia"/>
          <w:bCs/>
          <w:kern w:val="2"/>
          <w:sz w:val="32"/>
          <w:szCs w:val="32"/>
        </w:rPr>
        <w:t>         </w:t>
      </w:r>
      <w:r w:rsidRPr="005B3E2D">
        <w:rPr>
          <w:rFonts w:ascii="仿宋_GB2312" w:eastAsia="仿宋_GB2312" w:cs="Times New Roman" w:hint="eastAsia"/>
          <w:bCs/>
          <w:kern w:val="2"/>
          <w:sz w:val="32"/>
          <w:szCs w:val="32"/>
        </w:rPr>
        <w:br/>
        <w:t>开 户 行∶中行北京三元桥支行</w:t>
      </w:r>
      <w:r w:rsidRPr="005B3E2D">
        <w:rPr>
          <w:rFonts w:ascii="仿宋_GB2312" w:eastAsia="仿宋_GB2312" w:cs="Times New Roman" w:hint="eastAsia"/>
          <w:bCs/>
          <w:kern w:val="2"/>
          <w:sz w:val="32"/>
          <w:szCs w:val="32"/>
        </w:rPr>
        <w:br/>
        <w:t>账</w:t>
      </w:r>
      <w:r w:rsidRPr="005B3E2D">
        <w:rPr>
          <w:rFonts w:ascii="仿宋_GB2312" w:eastAsia="仿宋_GB2312" w:cs="Times New Roman" w:hint="eastAsia"/>
          <w:bCs/>
          <w:kern w:val="2"/>
          <w:sz w:val="32"/>
          <w:szCs w:val="32"/>
        </w:rPr>
        <w:t>  </w:t>
      </w:r>
      <w:r w:rsidRPr="005B3E2D">
        <w:rPr>
          <w:rFonts w:ascii="仿宋_GB2312" w:eastAsia="仿宋_GB2312" w:cs="Times New Roman" w:hint="eastAsia"/>
          <w:bCs/>
          <w:kern w:val="2"/>
          <w:sz w:val="32"/>
          <w:szCs w:val="32"/>
        </w:rPr>
        <w:t>号∶349356022214</w:t>
      </w:r>
      <w:r w:rsidRPr="005B3E2D">
        <w:rPr>
          <w:rFonts w:ascii="仿宋_GB2312" w:eastAsia="仿宋_GB2312" w:cs="Times New Roman" w:hint="eastAsia"/>
          <w:bCs/>
          <w:kern w:val="2"/>
          <w:sz w:val="32"/>
          <w:szCs w:val="32"/>
        </w:rPr>
        <w:t> </w:t>
      </w:r>
    </w:p>
    <w:p w:rsidR="007B45C6" w:rsidRDefault="007B45C6" w:rsidP="005B3E2D">
      <w:pPr>
        <w:spacing w:before="50" w:after="120" w:line="360" w:lineRule="auto"/>
        <w:ind w:leftChars="261" w:left="548"/>
        <w:rPr>
          <w:rFonts w:eastAsia="仿宋_GB2312"/>
          <w:bCs/>
          <w:color w:val="000000" w:themeColor="text1"/>
          <w:sz w:val="28"/>
          <w:szCs w:val="28"/>
        </w:rPr>
      </w:pPr>
    </w:p>
    <w:p w:rsidR="005B3E2D" w:rsidRPr="00DB0E15" w:rsidRDefault="005B3E2D" w:rsidP="005B3E2D">
      <w:pPr>
        <w:spacing w:before="50" w:after="120" w:line="360" w:lineRule="auto"/>
        <w:ind w:leftChars="261" w:left="548"/>
        <w:rPr>
          <w:rFonts w:eastAsia="仿宋_GB2312"/>
          <w:bCs/>
          <w:color w:val="000000" w:themeColor="text1"/>
          <w:sz w:val="28"/>
          <w:szCs w:val="28"/>
        </w:rPr>
      </w:pPr>
    </w:p>
    <w:p w:rsidR="007B45C6" w:rsidRDefault="007B45C6" w:rsidP="007B45C6">
      <w:pPr>
        <w:spacing w:before="50" w:after="120" w:line="720" w:lineRule="exact"/>
        <w:ind w:leftChars="261" w:left="548"/>
        <w:rPr>
          <w:rFonts w:eastAsia="仿宋_GB2312"/>
          <w:bCs/>
          <w:color w:val="000000" w:themeColor="text1"/>
          <w:sz w:val="28"/>
          <w:szCs w:val="28"/>
        </w:rPr>
      </w:pPr>
    </w:p>
    <w:p w:rsidR="007B45C6" w:rsidRPr="00B963FB" w:rsidRDefault="007B45C6" w:rsidP="007B45C6">
      <w:pPr>
        <w:spacing w:before="50" w:after="120" w:line="500" w:lineRule="exact"/>
        <w:rPr>
          <w:rFonts w:eastAsia="仿宋_GB2312"/>
          <w:b/>
          <w:bCs/>
          <w:color w:val="000000" w:themeColor="text1"/>
          <w:sz w:val="28"/>
          <w:szCs w:val="28"/>
        </w:rPr>
      </w:pPr>
      <w:r w:rsidRPr="00B963FB">
        <w:rPr>
          <w:rFonts w:ascii="仿宋_GB2312" w:eastAsia="仿宋_GB2312" w:hAnsi="宋体" w:hint="eastAsia"/>
          <w:b/>
          <w:bCs/>
          <w:color w:val="000000" w:themeColor="text1"/>
          <w:sz w:val="28"/>
          <w:szCs w:val="28"/>
          <w:lang w:val="fr-FR"/>
        </w:rPr>
        <w:lastRenderedPageBreak/>
        <w:t>附</w:t>
      </w:r>
      <w:r w:rsidRPr="00B963FB">
        <w:rPr>
          <w:rFonts w:ascii="仿宋_GB2312" w:eastAsia="仿宋_GB2312" w:hAnsi="宋体" w:hint="eastAsia"/>
          <w:b/>
          <w:bCs/>
          <w:color w:val="000000" w:themeColor="text1"/>
          <w:sz w:val="28"/>
          <w:szCs w:val="28"/>
        </w:rPr>
        <w:t>表二</w:t>
      </w:r>
      <w:r w:rsidRPr="00B963FB">
        <w:rPr>
          <w:rFonts w:eastAsia="仿宋_GB2312"/>
          <w:b/>
          <w:bCs/>
          <w:color w:val="000000" w:themeColor="text1"/>
          <w:sz w:val="28"/>
          <w:szCs w:val="28"/>
        </w:rPr>
        <w:t>：</w:t>
      </w:r>
    </w:p>
    <w:p w:rsidR="007B45C6" w:rsidRPr="00B963FB" w:rsidRDefault="007B45C6" w:rsidP="007B45C6">
      <w:pPr>
        <w:spacing w:after="120" w:line="420" w:lineRule="exact"/>
        <w:jc w:val="center"/>
        <w:rPr>
          <w:rFonts w:eastAsia="黑体"/>
          <w:b/>
          <w:color w:val="000000" w:themeColor="text1"/>
          <w:sz w:val="36"/>
        </w:rPr>
      </w:pPr>
      <w:r w:rsidRPr="00295110">
        <w:rPr>
          <w:rFonts w:eastAsia="黑体"/>
          <w:b/>
          <w:color w:val="FF0000"/>
          <w:sz w:val="36"/>
        </w:rPr>
        <w:t>第</w:t>
      </w:r>
      <w:r w:rsidRPr="00295110">
        <w:rPr>
          <w:rFonts w:eastAsia="黑体" w:hint="eastAsia"/>
          <w:b/>
          <w:color w:val="FF0000"/>
          <w:sz w:val="36"/>
        </w:rPr>
        <w:t>十</w:t>
      </w:r>
      <w:r w:rsidR="00E05F6B">
        <w:rPr>
          <w:rFonts w:eastAsia="黑体" w:hint="eastAsia"/>
          <w:b/>
          <w:color w:val="FF0000"/>
          <w:sz w:val="36"/>
        </w:rPr>
        <w:t>五</w:t>
      </w:r>
      <w:r w:rsidRPr="00295110">
        <w:rPr>
          <w:rFonts w:eastAsia="黑体"/>
          <w:b/>
          <w:color w:val="FF0000"/>
          <w:sz w:val="36"/>
        </w:rPr>
        <w:t>届（</w:t>
      </w:r>
      <w:r w:rsidRPr="00295110">
        <w:rPr>
          <w:rFonts w:eastAsia="黑体"/>
          <w:b/>
          <w:color w:val="FF0000"/>
          <w:sz w:val="36"/>
        </w:rPr>
        <w:t>201</w:t>
      </w:r>
      <w:r w:rsidR="00E05F6B">
        <w:rPr>
          <w:rFonts w:eastAsia="黑体" w:hint="eastAsia"/>
          <w:b/>
          <w:color w:val="FF0000"/>
          <w:sz w:val="36"/>
        </w:rPr>
        <w:t>8</w:t>
      </w:r>
      <w:r w:rsidRPr="00295110">
        <w:rPr>
          <w:rFonts w:eastAsia="黑体"/>
          <w:b/>
          <w:color w:val="FF0000"/>
          <w:sz w:val="36"/>
        </w:rPr>
        <w:t>）中国</w:t>
      </w:r>
      <w:r w:rsidRPr="00295110">
        <w:rPr>
          <w:rFonts w:eastAsia="黑体" w:hint="eastAsia"/>
          <w:b/>
          <w:color w:val="FF0000"/>
          <w:sz w:val="36"/>
        </w:rPr>
        <w:t>羊</w:t>
      </w:r>
      <w:r w:rsidRPr="00295110">
        <w:rPr>
          <w:rFonts w:eastAsia="黑体"/>
          <w:b/>
          <w:color w:val="FF0000"/>
          <w:sz w:val="36"/>
        </w:rPr>
        <w:t>业发展大会赞助支持确认表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2268"/>
        <w:gridCol w:w="1276"/>
        <w:gridCol w:w="708"/>
        <w:gridCol w:w="1533"/>
        <w:gridCol w:w="2328"/>
      </w:tblGrid>
      <w:tr w:rsidR="007B45C6" w:rsidRPr="00B963FB" w:rsidTr="008C1B3E">
        <w:trPr>
          <w:trHeight w:val="796"/>
        </w:trPr>
        <w:tc>
          <w:tcPr>
            <w:tcW w:w="9639" w:type="dxa"/>
            <w:gridSpan w:val="7"/>
            <w:vAlign w:val="center"/>
          </w:tcPr>
          <w:p w:rsidR="007B45C6" w:rsidRPr="00B963FB" w:rsidRDefault="007B45C6" w:rsidP="007B45C6">
            <w:pPr>
              <w:spacing w:after="120" w:line="360" w:lineRule="exact"/>
              <w:jc w:val="center"/>
              <w:rPr>
                <w:rFonts w:eastAsia="仿宋_GB2312"/>
                <w:b/>
                <w:bCs/>
                <w:color w:val="000000" w:themeColor="text1"/>
                <w:sz w:val="24"/>
                <w:szCs w:val="28"/>
              </w:rPr>
            </w:pPr>
            <w:r w:rsidRPr="00B963FB">
              <w:rPr>
                <w:rFonts w:eastAsia="仿宋_GB2312"/>
                <w:b/>
                <w:bCs/>
                <w:color w:val="000000" w:themeColor="text1"/>
                <w:sz w:val="24"/>
                <w:szCs w:val="28"/>
              </w:rPr>
              <w:t>单项服务（在需要项下划</w:t>
            </w:r>
            <w:r w:rsidRPr="00B963FB">
              <w:rPr>
                <w:rFonts w:eastAsia="仿宋_GB2312"/>
                <w:b/>
                <w:bCs/>
                <w:color w:val="000000" w:themeColor="text1"/>
                <w:sz w:val="24"/>
                <w:szCs w:val="28"/>
              </w:rPr>
              <w:t>√</w:t>
            </w:r>
            <w:r>
              <w:rPr>
                <w:rFonts w:eastAsia="仿宋_GB2312" w:hint="eastAsia"/>
                <w:b/>
                <w:bCs/>
                <w:color w:val="000000" w:themeColor="text1"/>
                <w:sz w:val="24"/>
                <w:szCs w:val="28"/>
              </w:rPr>
              <w:t>或标注数量</w:t>
            </w:r>
            <w:r w:rsidRPr="00B963FB">
              <w:rPr>
                <w:rFonts w:eastAsia="仿宋_GB2312"/>
                <w:b/>
                <w:bCs/>
                <w:color w:val="000000" w:themeColor="text1"/>
                <w:sz w:val="24"/>
                <w:szCs w:val="28"/>
              </w:rPr>
              <w:t>确认）</w:t>
            </w:r>
          </w:p>
        </w:tc>
      </w:tr>
      <w:tr w:rsidR="007B45C6" w:rsidRPr="00B963FB" w:rsidTr="00E05F6B">
        <w:trPr>
          <w:trHeight w:hRule="exact" w:val="849"/>
        </w:trPr>
        <w:tc>
          <w:tcPr>
            <w:tcW w:w="817" w:type="dxa"/>
            <w:vMerge w:val="restart"/>
            <w:textDirection w:val="tbRlV"/>
            <w:vAlign w:val="center"/>
          </w:tcPr>
          <w:p w:rsidR="007B45C6" w:rsidRPr="00B963FB" w:rsidRDefault="007B45C6" w:rsidP="007B45C6">
            <w:pPr>
              <w:spacing w:after="120" w:line="276" w:lineRule="auto"/>
              <w:ind w:left="113"/>
              <w:jc w:val="center"/>
              <w:rPr>
                <w:rFonts w:eastAsia="仿宋_GB2312"/>
                <w:b/>
                <w:bCs/>
                <w:color w:val="000000" w:themeColor="text1"/>
                <w:sz w:val="24"/>
                <w:szCs w:val="28"/>
              </w:rPr>
            </w:pPr>
            <w:r>
              <w:rPr>
                <w:rFonts w:eastAsia="仿宋_GB2312" w:hint="eastAsia"/>
                <w:b/>
                <w:bCs/>
                <w:color w:val="000000" w:themeColor="text1"/>
                <w:sz w:val="24"/>
                <w:szCs w:val="28"/>
              </w:rPr>
              <w:t>代表证</w:t>
            </w:r>
          </w:p>
        </w:tc>
        <w:tc>
          <w:tcPr>
            <w:tcW w:w="2977" w:type="dxa"/>
            <w:gridSpan w:val="2"/>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代表证背页</w:t>
            </w:r>
          </w:p>
        </w:tc>
        <w:tc>
          <w:tcPr>
            <w:tcW w:w="1276" w:type="dxa"/>
            <w:vAlign w:val="center"/>
          </w:tcPr>
          <w:p w:rsidR="007B45C6" w:rsidRPr="00B963FB" w:rsidRDefault="007B45C6" w:rsidP="007B45C6">
            <w:pPr>
              <w:spacing w:after="120" w:line="360" w:lineRule="exact"/>
              <w:jc w:val="center"/>
              <w:rPr>
                <w:rFonts w:eastAsia="仿宋_GB2312"/>
                <w:b/>
                <w:bCs/>
                <w:color w:val="000000" w:themeColor="text1"/>
                <w:sz w:val="24"/>
                <w:szCs w:val="28"/>
              </w:rPr>
            </w:pPr>
            <w:r>
              <w:rPr>
                <w:rFonts w:eastAsia="仿宋_GB2312" w:hint="eastAsia"/>
                <w:b/>
                <w:bCs/>
                <w:color w:val="000000" w:themeColor="text1"/>
                <w:sz w:val="24"/>
                <w:szCs w:val="28"/>
              </w:rPr>
              <w:t>5</w:t>
            </w:r>
            <w:r w:rsidRPr="00B963FB">
              <w:rPr>
                <w:rFonts w:eastAsia="仿宋_GB2312"/>
                <w:b/>
                <w:bCs/>
                <w:color w:val="000000" w:themeColor="text1"/>
                <w:sz w:val="24"/>
                <w:szCs w:val="28"/>
              </w:rPr>
              <w:t>000</w:t>
            </w:r>
            <w:r w:rsidRPr="00B963FB">
              <w:rPr>
                <w:rFonts w:eastAsia="仿宋_GB2312"/>
                <w:b/>
                <w:bCs/>
                <w:color w:val="000000" w:themeColor="text1"/>
                <w:sz w:val="24"/>
                <w:szCs w:val="28"/>
              </w:rPr>
              <w:t>元</w:t>
            </w:r>
          </w:p>
        </w:tc>
        <w:tc>
          <w:tcPr>
            <w:tcW w:w="2241" w:type="dxa"/>
            <w:gridSpan w:val="2"/>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广告页制作尺寸：</w:t>
            </w:r>
            <w:r w:rsidRPr="009E2FBA">
              <w:rPr>
                <w:rFonts w:eastAsia="仿宋_GB2312"/>
                <w:b/>
                <w:bCs/>
                <w:color w:val="000000" w:themeColor="text1"/>
                <w:sz w:val="24"/>
                <w:szCs w:val="28"/>
              </w:rPr>
              <w:t>105*140</w:t>
            </w:r>
            <w:r w:rsidRPr="009E2FBA">
              <w:rPr>
                <w:rFonts w:eastAsia="仿宋_GB2312" w:hint="eastAsia"/>
                <w:b/>
                <w:bCs/>
                <w:color w:val="000000" w:themeColor="text1"/>
                <w:sz w:val="24"/>
                <w:szCs w:val="28"/>
              </w:rPr>
              <w:t xml:space="preserve"> </w:t>
            </w:r>
            <w:r>
              <w:rPr>
                <w:rFonts w:eastAsia="仿宋_GB2312" w:hint="eastAsia"/>
                <w:b/>
                <w:bCs/>
                <w:color w:val="000000" w:themeColor="text1"/>
                <w:sz w:val="24"/>
                <w:szCs w:val="28"/>
              </w:rPr>
              <w:t>mm</w:t>
            </w:r>
          </w:p>
        </w:tc>
        <w:tc>
          <w:tcPr>
            <w:tcW w:w="2328" w:type="dxa"/>
          </w:tcPr>
          <w:p w:rsidR="007B45C6" w:rsidRDefault="007B45C6" w:rsidP="007B45C6">
            <w:pPr>
              <w:spacing w:after="120"/>
              <w:jc w:val="center"/>
              <w:rPr>
                <w:rFonts w:eastAsia="仿宋_GB2312"/>
                <w:b/>
                <w:bCs/>
                <w:color w:val="000000" w:themeColor="text1"/>
                <w:sz w:val="24"/>
                <w:szCs w:val="28"/>
                <w:u w:val="single"/>
              </w:rPr>
            </w:pPr>
          </w:p>
          <w:p w:rsidR="007B45C6" w:rsidRDefault="007B45C6" w:rsidP="007B45C6">
            <w:pPr>
              <w:spacing w:after="120"/>
              <w:jc w:val="center"/>
            </w:pPr>
            <w:r>
              <w:rPr>
                <w:rFonts w:eastAsia="仿宋_GB2312" w:hint="eastAsia"/>
                <w:b/>
                <w:bCs/>
                <w:color w:val="000000" w:themeColor="text1"/>
                <w:sz w:val="24"/>
                <w:szCs w:val="28"/>
                <w:u w:val="single"/>
              </w:rPr>
              <w:t>预定（</w:t>
            </w:r>
            <w:r>
              <w:rPr>
                <w:rFonts w:eastAsia="仿宋_GB2312" w:hint="eastAsia"/>
                <w:b/>
                <w:bCs/>
                <w:color w:val="000000" w:themeColor="text1"/>
                <w:sz w:val="24"/>
                <w:szCs w:val="28"/>
                <w:u w:val="single"/>
              </w:rPr>
              <w:t xml:space="preserve">   </w:t>
            </w:r>
            <w:r>
              <w:rPr>
                <w:rFonts w:eastAsia="仿宋_GB2312" w:hint="eastAsia"/>
                <w:b/>
                <w:bCs/>
                <w:color w:val="000000" w:themeColor="text1"/>
                <w:sz w:val="24"/>
                <w:szCs w:val="28"/>
                <w:u w:val="single"/>
              </w:rPr>
              <w:t>）</w:t>
            </w:r>
            <w:r w:rsidRPr="004A7CA2">
              <w:rPr>
                <w:rFonts w:eastAsia="仿宋_GB2312" w:hint="eastAsia"/>
                <w:b/>
                <w:bCs/>
                <w:color w:val="000000" w:themeColor="text1"/>
                <w:sz w:val="24"/>
                <w:szCs w:val="28"/>
                <w:u w:val="single"/>
              </w:rPr>
              <w:t>页</w:t>
            </w:r>
          </w:p>
        </w:tc>
      </w:tr>
      <w:tr w:rsidR="007B45C6" w:rsidRPr="00B963FB" w:rsidTr="00E05F6B">
        <w:trPr>
          <w:trHeight w:val="826"/>
        </w:trPr>
        <w:tc>
          <w:tcPr>
            <w:tcW w:w="817" w:type="dxa"/>
            <w:vMerge/>
            <w:textDirection w:val="tbRlV"/>
            <w:vAlign w:val="center"/>
          </w:tcPr>
          <w:p w:rsidR="007B45C6" w:rsidRDefault="007B45C6" w:rsidP="007B45C6">
            <w:pPr>
              <w:spacing w:after="120" w:line="276" w:lineRule="auto"/>
              <w:ind w:left="113"/>
              <w:jc w:val="center"/>
              <w:rPr>
                <w:rFonts w:eastAsia="仿宋_GB2312"/>
                <w:b/>
                <w:bCs/>
                <w:color w:val="000000" w:themeColor="text1"/>
                <w:sz w:val="24"/>
                <w:szCs w:val="28"/>
              </w:rPr>
            </w:pPr>
          </w:p>
        </w:tc>
        <w:tc>
          <w:tcPr>
            <w:tcW w:w="2977" w:type="dxa"/>
            <w:gridSpan w:val="2"/>
            <w:vAlign w:val="center"/>
          </w:tcPr>
          <w:p w:rsidR="007B45C6"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代表证插页</w:t>
            </w:r>
          </w:p>
        </w:tc>
        <w:tc>
          <w:tcPr>
            <w:tcW w:w="1276" w:type="dxa"/>
            <w:vAlign w:val="center"/>
          </w:tcPr>
          <w:p w:rsidR="007B45C6" w:rsidRPr="00B963FB" w:rsidRDefault="007B45C6" w:rsidP="007B45C6">
            <w:pPr>
              <w:spacing w:after="120" w:line="360" w:lineRule="exact"/>
              <w:jc w:val="center"/>
              <w:rPr>
                <w:rFonts w:eastAsia="仿宋_GB2312"/>
                <w:b/>
                <w:bCs/>
                <w:color w:val="000000" w:themeColor="text1"/>
                <w:sz w:val="24"/>
                <w:szCs w:val="28"/>
              </w:rPr>
            </w:pPr>
            <w:r>
              <w:rPr>
                <w:rFonts w:eastAsia="仿宋_GB2312" w:hint="eastAsia"/>
                <w:b/>
                <w:bCs/>
                <w:color w:val="000000" w:themeColor="text1"/>
                <w:sz w:val="24"/>
                <w:szCs w:val="28"/>
              </w:rPr>
              <w:t>2000</w:t>
            </w:r>
            <w:r>
              <w:rPr>
                <w:rFonts w:eastAsia="仿宋_GB2312" w:hint="eastAsia"/>
                <w:b/>
                <w:bCs/>
                <w:color w:val="000000" w:themeColor="text1"/>
                <w:sz w:val="24"/>
                <w:szCs w:val="28"/>
              </w:rPr>
              <w:t>元</w:t>
            </w:r>
          </w:p>
        </w:tc>
        <w:tc>
          <w:tcPr>
            <w:tcW w:w="2241" w:type="dxa"/>
            <w:gridSpan w:val="2"/>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广告页制作尺寸：</w:t>
            </w:r>
            <w:r w:rsidRPr="009E2FBA">
              <w:rPr>
                <w:rFonts w:eastAsia="仿宋_GB2312"/>
                <w:b/>
                <w:bCs/>
                <w:color w:val="000000" w:themeColor="text1"/>
                <w:sz w:val="24"/>
                <w:szCs w:val="28"/>
              </w:rPr>
              <w:t>105*140</w:t>
            </w:r>
            <w:r w:rsidRPr="009E2FBA">
              <w:rPr>
                <w:rFonts w:eastAsia="仿宋_GB2312" w:hint="eastAsia"/>
                <w:b/>
                <w:bCs/>
                <w:color w:val="000000" w:themeColor="text1"/>
                <w:sz w:val="24"/>
                <w:szCs w:val="28"/>
              </w:rPr>
              <w:t xml:space="preserve"> </w:t>
            </w:r>
            <w:r>
              <w:rPr>
                <w:rFonts w:eastAsia="仿宋_GB2312" w:hint="eastAsia"/>
                <w:b/>
                <w:bCs/>
                <w:color w:val="000000" w:themeColor="text1"/>
                <w:sz w:val="24"/>
                <w:szCs w:val="28"/>
              </w:rPr>
              <w:t>mm</w:t>
            </w:r>
          </w:p>
        </w:tc>
        <w:tc>
          <w:tcPr>
            <w:tcW w:w="2328" w:type="dxa"/>
          </w:tcPr>
          <w:p w:rsidR="007B45C6" w:rsidRDefault="007B45C6" w:rsidP="007B45C6">
            <w:pPr>
              <w:spacing w:after="120"/>
              <w:jc w:val="center"/>
              <w:rPr>
                <w:rFonts w:eastAsia="仿宋_GB2312"/>
                <w:b/>
                <w:bCs/>
                <w:color w:val="000000" w:themeColor="text1"/>
                <w:sz w:val="24"/>
                <w:szCs w:val="28"/>
                <w:u w:val="single"/>
              </w:rPr>
            </w:pPr>
          </w:p>
          <w:p w:rsidR="007B45C6" w:rsidRDefault="007B45C6" w:rsidP="007B45C6">
            <w:pPr>
              <w:spacing w:after="120"/>
              <w:jc w:val="center"/>
            </w:pPr>
            <w:r w:rsidRPr="00EE4928">
              <w:rPr>
                <w:rFonts w:eastAsia="仿宋_GB2312" w:hint="eastAsia"/>
                <w:b/>
                <w:bCs/>
                <w:color w:val="000000" w:themeColor="text1"/>
                <w:sz w:val="24"/>
                <w:szCs w:val="28"/>
                <w:u w:val="single"/>
              </w:rPr>
              <w:t>预定（</w:t>
            </w:r>
            <w:r w:rsidRPr="00EE4928">
              <w:rPr>
                <w:rFonts w:eastAsia="仿宋_GB2312" w:hint="eastAsia"/>
                <w:b/>
                <w:bCs/>
                <w:color w:val="000000" w:themeColor="text1"/>
                <w:sz w:val="24"/>
                <w:szCs w:val="28"/>
                <w:u w:val="single"/>
              </w:rPr>
              <w:t xml:space="preserve">   </w:t>
            </w:r>
            <w:r w:rsidRPr="00EE4928">
              <w:rPr>
                <w:rFonts w:eastAsia="仿宋_GB2312" w:hint="eastAsia"/>
                <w:b/>
                <w:bCs/>
                <w:color w:val="000000" w:themeColor="text1"/>
                <w:sz w:val="24"/>
                <w:szCs w:val="28"/>
                <w:u w:val="single"/>
              </w:rPr>
              <w:t>）页</w:t>
            </w:r>
          </w:p>
        </w:tc>
      </w:tr>
      <w:tr w:rsidR="007B45C6" w:rsidRPr="00B963FB" w:rsidTr="00E05F6B">
        <w:trPr>
          <w:trHeight w:val="825"/>
        </w:trPr>
        <w:tc>
          <w:tcPr>
            <w:tcW w:w="817" w:type="dxa"/>
            <w:vMerge w:val="restart"/>
            <w:tcBorders>
              <w:bottom w:val="single" w:sz="4" w:space="0" w:color="auto"/>
            </w:tcBorders>
            <w:textDirection w:val="tbRlV"/>
            <w:vAlign w:val="center"/>
          </w:tcPr>
          <w:p w:rsidR="007B45C6" w:rsidRPr="00B963FB" w:rsidRDefault="007B45C6" w:rsidP="007B45C6">
            <w:pPr>
              <w:spacing w:after="120" w:line="276" w:lineRule="auto"/>
              <w:jc w:val="center"/>
              <w:rPr>
                <w:rFonts w:eastAsia="仿宋_GB2312"/>
                <w:b/>
                <w:bCs/>
                <w:color w:val="000000" w:themeColor="text1"/>
                <w:sz w:val="24"/>
                <w:szCs w:val="28"/>
              </w:rPr>
            </w:pPr>
            <w:r w:rsidRPr="00B963FB">
              <w:rPr>
                <w:rFonts w:eastAsia="仿宋_GB2312" w:hint="eastAsia"/>
                <w:b/>
                <w:bCs/>
                <w:color w:val="000000" w:themeColor="text1"/>
                <w:sz w:val="24"/>
                <w:szCs w:val="28"/>
              </w:rPr>
              <w:t>论文集</w:t>
            </w:r>
            <w:r w:rsidRPr="00B963FB">
              <w:rPr>
                <w:rFonts w:eastAsia="仿宋_GB2312"/>
                <w:b/>
                <w:bCs/>
                <w:color w:val="000000" w:themeColor="text1"/>
                <w:sz w:val="24"/>
                <w:szCs w:val="28"/>
              </w:rPr>
              <w:t>会刊广告</w:t>
            </w:r>
          </w:p>
        </w:tc>
        <w:tc>
          <w:tcPr>
            <w:tcW w:w="2977" w:type="dxa"/>
            <w:gridSpan w:val="2"/>
            <w:tcBorders>
              <w:bottom w:val="single" w:sz="4" w:space="0" w:color="auto"/>
            </w:tcBorders>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论文集会刊</w:t>
            </w:r>
            <w:r w:rsidRPr="00B963FB">
              <w:rPr>
                <w:rFonts w:eastAsia="仿宋_GB2312"/>
                <w:b/>
                <w:bCs/>
                <w:color w:val="000000" w:themeColor="text1"/>
                <w:sz w:val="24"/>
                <w:szCs w:val="28"/>
              </w:rPr>
              <w:t>封底</w:t>
            </w:r>
          </w:p>
        </w:tc>
        <w:tc>
          <w:tcPr>
            <w:tcW w:w="1276" w:type="dxa"/>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r>
              <w:rPr>
                <w:rFonts w:eastAsia="仿宋_GB2312" w:hint="eastAsia"/>
                <w:b/>
                <w:bCs/>
                <w:color w:val="000000" w:themeColor="text1"/>
                <w:sz w:val="24"/>
                <w:szCs w:val="28"/>
              </w:rPr>
              <w:t>6</w:t>
            </w:r>
            <w:r w:rsidRPr="00B963FB">
              <w:rPr>
                <w:rFonts w:eastAsia="仿宋_GB2312"/>
                <w:b/>
                <w:bCs/>
                <w:color w:val="000000" w:themeColor="text1"/>
                <w:sz w:val="24"/>
                <w:szCs w:val="28"/>
              </w:rPr>
              <w:t>000</w:t>
            </w:r>
            <w:r w:rsidRPr="00B963FB">
              <w:rPr>
                <w:rFonts w:eastAsia="仿宋_GB2312"/>
                <w:b/>
                <w:bCs/>
                <w:color w:val="000000" w:themeColor="text1"/>
                <w:sz w:val="24"/>
                <w:szCs w:val="28"/>
              </w:rPr>
              <w:t>元</w:t>
            </w:r>
          </w:p>
        </w:tc>
        <w:tc>
          <w:tcPr>
            <w:tcW w:w="2241" w:type="dxa"/>
            <w:gridSpan w:val="2"/>
            <w:tcBorders>
              <w:bottom w:val="single" w:sz="4" w:space="0" w:color="auto"/>
            </w:tcBorders>
            <w:vAlign w:val="center"/>
          </w:tcPr>
          <w:p w:rsidR="007B45C6" w:rsidRPr="00B963FB" w:rsidRDefault="007B45C6" w:rsidP="00EA48DC">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广告页制作尺寸：</w:t>
            </w:r>
            <w:r w:rsidRPr="00D945AB">
              <w:rPr>
                <w:rFonts w:eastAsia="仿宋_GB2312"/>
                <w:b/>
                <w:bCs/>
                <w:color w:val="000000" w:themeColor="text1"/>
                <w:sz w:val="24"/>
                <w:szCs w:val="28"/>
              </w:rPr>
              <w:t>210*2</w:t>
            </w:r>
            <w:r w:rsidR="00EA48DC">
              <w:rPr>
                <w:rFonts w:eastAsia="仿宋_GB2312" w:hint="eastAsia"/>
                <w:b/>
                <w:bCs/>
                <w:color w:val="000000" w:themeColor="text1"/>
                <w:sz w:val="24"/>
                <w:szCs w:val="28"/>
              </w:rPr>
              <w:t>85</w:t>
            </w:r>
            <w:r>
              <w:rPr>
                <w:rFonts w:eastAsia="仿宋_GB2312" w:hint="eastAsia"/>
                <w:b/>
                <w:bCs/>
                <w:color w:val="000000" w:themeColor="text1"/>
                <w:sz w:val="24"/>
                <w:szCs w:val="28"/>
              </w:rPr>
              <w:t>mm</w:t>
            </w:r>
          </w:p>
        </w:tc>
        <w:tc>
          <w:tcPr>
            <w:tcW w:w="2328" w:type="dxa"/>
            <w:tcBorders>
              <w:bottom w:val="single" w:sz="4" w:space="0" w:color="auto"/>
            </w:tcBorders>
          </w:tcPr>
          <w:p w:rsidR="007B45C6" w:rsidRDefault="007B45C6" w:rsidP="007B45C6">
            <w:pPr>
              <w:spacing w:after="120"/>
              <w:jc w:val="center"/>
              <w:rPr>
                <w:rFonts w:eastAsia="仿宋_GB2312"/>
                <w:b/>
                <w:bCs/>
                <w:color w:val="000000" w:themeColor="text1"/>
                <w:sz w:val="24"/>
                <w:szCs w:val="28"/>
                <w:u w:val="single"/>
              </w:rPr>
            </w:pPr>
          </w:p>
          <w:p w:rsidR="007B45C6" w:rsidRDefault="007B45C6" w:rsidP="007B45C6">
            <w:pPr>
              <w:spacing w:after="120"/>
              <w:jc w:val="center"/>
            </w:pPr>
            <w:r w:rsidRPr="00EE4928">
              <w:rPr>
                <w:rFonts w:eastAsia="仿宋_GB2312" w:hint="eastAsia"/>
                <w:b/>
                <w:bCs/>
                <w:color w:val="000000" w:themeColor="text1"/>
                <w:sz w:val="24"/>
                <w:szCs w:val="28"/>
                <w:u w:val="single"/>
              </w:rPr>
              <w:t>预定（</w:t>
            </w:r>
            <w:r w:rsidRPr="00EE4928">
              <w:rPr>
                <w:rFonts w:eastAsia="仿宋_GB2312" w:hint="eastAsia"/>
                <w:b/>
                <w:bCs/>
                <w:color w:val="000000" w:themeColor="text1"/>
                <w:sz w:val="24"/>
                <w:szCs w:val="28"/>
                <w:u w:val="single"/>
              </w:rPr>
              <w:t xml:space="preserve">   </w:t>
            </w:r>
            <w:r w:rsidRPr="00EE4928">
              <w:rPr>
                <w:rFonts w:eastAsia="仿宋_GB2312" w:hint="eastAsia"/>
                <w:b/>
                <w:bCs/>
                <w:color w:val="000000" w:themeColor="text1"/>
                <w:sz w:val="24"/>
                <w:szCs w:val="28"/>
                <w:u w:val="single"/>
              </w:rPr>
              <w:t>）页</w:t>
            </w:r>
          </w:p>
        </w:tc>
      </w:tr>
      <w:tr w:rsidR="007B45C6" w:rsidRPr="00B963FB" w:rsidTr="008C1B3E">
        <w:trPr>
          <w:trHeight w:val="1000"/>
        </w:trPr>
        <w:tc>
          <w:tcPr>
            <w:tcW w:w="817" w:type="dxa"/>
            <w:vMerge/>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p>
        </w:tc>
        <w:tc>
          <w:tcPr>
            <w:tcW w:w="2977" w:type="dxa"/>
            <w:gridSpan w:val="2"/>
            <w:tcBorders>
              <w:bottom w:val="single" w:sz="4" w:space="0" w:color="auto"/>
            </w:tcBorders>
            <w:vAlign w:val="center"/>
          </w:tcPr>
          <w:p w:rsidR="007B45C6" w:rsidRDefault="007B45C6" w:rsidP="007B45C6">
            <w:pPr>
              <w:spacing w:after="120" w:line="360" w:lineRule="exact"/>
              <w:rPr>
                <w:rFonts w:eastAsia="仿宋_GB2312"/>
                <w:b/>
                <w:bCs/>
                <w:color w:val="000000" w:themeColor="text1"/>
                <w:sz w:val="24"/>
                <w:szCs w:val="28"/>
              </w:rPr>
            </w:pPr>
            <w:r w:rsidRPr="00B963FB">
              <w:rPr>
                <w:rFonts w:eastAsia="仿宋_GB2312"/>
                <w:b/>
                <w:bCs/>
                <w:color w:val="000000" w:themeColor="text1"/>
                <w:sz w:val="24"/>
                <w:szCs w:val="28"/>
              </w:rPr>
              <w:t>封二</w:t>
            </w:r>
            <w:r>
              <w:rPr>
                <w:rFonts w:eastAsia="仿宋_GB2312" w:hint="eastAsia"/>
                <w:b/>
                <w:bCs/>
                <w:color w:val="000000" w:themeColor="text1"/>
                <w:sz w:val="24"/>
                <w:szCs w:val="28"/>
              </w:rPr>
              <w:t>与封二右侧一起</w:t>
            </w:r>
          </w:p>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（共两页通栏形式展现）</w:t>
            </w:r>
          </w:p>
        </w:tc>
        <w:tc>
          <w:tcPr>
            <w:tcW w:w="1276" w:type="dxa"/>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r>
              <w:rPr>
                <w:rFonts w:eastAsia="仿宋_GB2312" w:hint="eastAsia"/>
                <w:b/>
                <w:bCs/>
                <w:color w:val="000000" w:themeColor="text1"/>
                <w:sz w:val="24"/>
                <w:szCs w:val="28"/>
              </w:rPr>
              <w:t>10</w:t>
            </w:r>
            <w:r w:rsidRPr="00B963FB">
              <w:rPr>
                <w:rFonts w:eastAsia="仿宋_GB2312" w:hint="eastAsia"/>
                <w:b/>
                <w:bCs/>
                <w:color w:val="000000" w:themeColor="text1"/>
                <w:sz w:val="24"/>
                <w:szCs w:val="28"/>
              </w:rPr>
              <w:t>0</w:t>
            </w:r>
            <w:r w:rsidRPr="00B963FB">
              <w:rPr>
                <w:rFonts w:eastAsia="仿宋_GB2312"/>
                <w:b/>
                <w:bCs/>
                <w:color w:val="000000" w:themeColor="text1"/>
                <w:sz w:val="24"/>
                <w:szCs w:val="28"/>
              </w:rPr>
              <w:t>00</w:t>
            </w:r>
            <w:r w:rsidRPr="00B963FB">
              <w:rPr>
                <w:rFonts w:eastAsia="仿宋_GB2312"/>
                <w:b/>
                <w:bCs/>
                <w:color w:val="000000" w:themeColor="text1"/>
                <w:sz w:val="24"/>
                <w:szCs w:val="28"/>
              </w:rPr>
              <w:t>元</w:t>
            </w:r>
          </w:p>
        </w:tc>
        <w:tc>
          <w:tcPr>
            <w:tcW w:w="2241" w:type="dxa"/>
            <w:gridSpan w:val="2"/>
            <w:tcBorders>
              <w:bottom w:val="single" w:sz="4" w:space="0" w:color="auto"/>
            </w:tcBorders>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广告页制作尺寸：</w:t>
            </w:r>
            <w:r w:rsidRPr="00D945AB">
              <w:rPr>
                <w:rFonts w:eastAsia="仿宋_GB2312"/>
                <w:b/>
                <w:bCs/>
                <w:color w:val="000000" w:themeColor="text1"/>
                <w:sz w:val="24"/>
                <w:szCs w:val="28"/>
              </w:rPr>
              <w:t>210*2</w:t>
            </w:r>
            <w:r>
              <w:rPr>
                <w:rFonts w:eastAsia="仿宋_GB2312" w:hint="eastAsia"/>
                <w:b/>
                <w:bCs/>
                <w:color w:val="000000" w:themeColor="text1"/>
                <w:sz w:val="24"/>
                <w:szCs w:val="28"/>
              </w:rPr>
              <w:t>85 mm</w:t>
            </w:r>
          </w:p>
        </w:tc>
        <w:tc>
          <w:tcPr>
            <w:tcW w:w="2328" w:type="dxa"/>
            <w:tcBorders>
              <w:bottom w:val="single" w:sz="4" w:space="0" w:color="auto"/>
            </w:tcBorders>
          </w:tcPr>
          <w:p w:rsidR="007B45C6" w:rsidRDefault="007B45C6" w:rsidP="007B45C6">
            <w:pPr>
              <w:spacing w:after="120"/>
              <w:jc w:val="center"/>
              <w:rPr>
                <w:rFonts w:eastAsia="仿宋_GB2312"/>
                <w:b/>
                <w:bCs/>
                <w:color w:val="000000" w:themeColor="text1"/>
                <w:sz w:val="24"/>
                <w:szCs w:val="28"/>
                <w:u w:val="single"/>
              </w:rPr>
            </w:pPr>
          </w:p>
          <w:p w:rsidR="007B45C6" w:rsidRDefault="007B45C6" w:rsidP="007B45C6">
            <w:pPr>
              <w:spacing w:after="120"/>
              <w:jc w:val="center"/>
            </w:pPr>
            <w:r w:rsidRPr="00EE4928">
              <w:rPr>
                <w:rFonts w:eastAsia="仿宋_GB2312" w:hint="eastAsia"/>
                <w:b/>
                <w:bCs/>
                <w:color w:val="000000" w:themeColor="text1"/>
                <w:sz w:val="24"/>
                <w:szCs w:val="28"/>
                <w:u w:val="single"/>
              </w:rPr>
              <w:t>预定（</w:t>
            </w:r>
            <w:r w:rsidRPr="00EE4928">
              <w:rPr>
                <w:rFonts w:eastAsia="仿宋_GB2312" w:hint="eastAsia"/>
                <w:b/>
                <w:bCs/>
                <w:color w:val="000000" w:themeColor="text1"/>
                <w:sz w:val="24"/>
                <w:szCs w:val="28"/>
                <w:u w:val="single"/>
              </w:rPr>
              <w:t xml:space="preserve">   </w:t>
            </w:r>
            <w:r w:rsidRPr="00EE4928">
              <w:rPr>
                <w:rFonts w:eastAsia="仿宋_GB2312" w:hint="eastAsia"/>
                <w:b/>
                <w:bCs/>
                <w:color w:val="000000" w:themeColor="text1"/>
                <w:sz w:val="24"/>
                <w:szCs w:val="28"/>
                <w:u w:val="single"/>
              </w:rPr>
              <w:t>）页</w:t>
            </w:r>
          </w:p>
        </w:tc>
      </w:tr>
      <w:tr w:rsidR="007B45C6" w:rsidRPr="00B963FB" w:rsidTr="00E05F6B">
        <w:trPr>
          <w:trHeight w:val="670"/>
        </w:trPr>
        <w:tc>
          <w:tcPr>
            <w:tcW w:w="817" w:type="dxa"/>
            <w:vMerge/>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p>
        </w:tc>
        <w:tc>
          <w:tcPr>
            <w:tcW w:w="2977" w:type="dxa"/>
            <w:gridSpan w:val="2"/>
            <w:tcBorders>
              <w:bottom w:val="single" w:sz="4" w:space="0" w:color="auto"/>
            </w:tcBorders>
            <w:vAlign w:val="center"/>
          </w:tcPr>
          <w:p w:rsidR="007B45C6" w:rsidRPr="00B963FB" w:rsidRDefault="007B45C6" w:rsidP="007B45C6">
            <w:pPr>
              <w:spacing w:after="120" w:line="360" w:lineRule="exact"/>
              <w:rPr>
                <w:rFonts w:eastAsia="仿宋_GB2312"/>
                <w:b/>
                <w:bCs/>
                <w:color w:val="000000" w:themeColor="text1"/>
                <w:sz w:val="24"/>
                <w:szCs w:val="28"/>
              </w:rPr>
            </w:pPr>
            <w:r w:rsidRPr="00B963FB">
              <w:rPr>
                <w:rFonts w:eastAsia="仿宋_GB2312" w:hint="eastAsia"/>
                <w:b/>
                <w:bCs/>
                <w:color w:val="000000" w:themeColor="text1"/>
                <w:sz w:val="24"/>
                <w:szCs w:val="28"/>
              </w:rPr>
              <w:t>封三</w:t>
            </w:r>
          </w:p>
        </w:tc>
        <w:tc>
          <w:tcPr>
            <w:tcW w:w="1276" w:type="dxa"/>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r>
              <w:rPr>
                <w:rFonts w:eastAsia="仿宋_GB2312" w:hint="eastAsia"/>
                <w:b/>
                <w:bCs/>
                <w:color w:val="000000" w:themeColor="text1"/>
                <w:sz w:val="24"/>
                <w:szCs w:val="28"/>
              </w:rPr>
              <w:t>50</w:t>
            </w:r>
            <w:r w:rsidRPr="00B963FB">
              <w:rPr>
                <w:rFonts w:eastAsia="仿宋_GB2312"/>
                <w:b/>
                <w:bCs/>
                <w:color w:val="000000" w:themeColor="text1"/>
                <w:sz w:val="24"/>
                <w:szCs w:val="28"/>
              </w:rPr>
              <w:t>00</w:t>
            </w:r>
            <w:r w:rsidRPr="00B963FB">
              <w:rPr>
                <w:rFonts w:eastAsia="仿宋_GB2312"/>
                <w:b/>
                <w:bCs/>
                <w:color w:val="000000" w:themeColor="text1"/>
                <w:sz w:val="24"/>
                <w:szCs w:val="28"/>
              </w:rPr>
              <w:t>元</w:t>
            </w:r>
          </w:p>
        </w:tc>
        <w:tc>
          <w:tcPr>
            <w:tcW w:w="2241" w:type="dxa"/>
            <w:gridSpan w:val="2"/>
            <w:tcBorders>
              <w:bottom w:val="single" w:sz="4" w:space="0" w:color="auto"/>
            </w:tcBorders>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广告页制作尺寸：</w:t>
            </w:r>
            <w:r w:rsidRPr="00D945AB">
              <w:rPr>
                <w:rFonts w:eastAsia="仿宋_GB2312"/>
                <w:b/>
                <w:bCs/>
                <w:color w:val="000000" w:themeColor="text1"/>
                <w:sz w:val="24"/>
                <w:szCs w:val="28"/>
              </w:rPr>
              <w:t>210*2</w:t>
            </w:r>
            <w:r>
              <w:rPr>
                <w:rFonts w:eastAsia="仿宋_GB2312" w:hint="eastAsia"/>
                <w:b/>
                <w:bCs/>
                <w:color w:val="000000" w:themeColor="text1"/>
                <w:sz w:val="24"/>
                <w:szCs w:val="28"/>
              </w:rPr>
              <w:t>85 mm</w:t>
            </w:r>
          </w:p>
        </w:tc>
        <w:tc>
          <w:tcPr>
            <w:tcW w:w="2328" w:type="dxa"/>
            <w:tcBorders>
              <w:bottom w:val="single" w:sz="4" w:space="0" w:color="auto"/>
            </w:tcBorders>
          </w:tcPr>
          <w:p w:rsidR="007B45C6" w:rsidRDefault="007B45C6" w:rsidP="007B45C6">
            <w:pPr>
              <w:spacing w:after="120"/>
              <w:jc w:val="center"/>
              <w:rPr>
                <w:rFonts w:eastAsia="仿宋_GB2312"/>
                <w:b/>
                <w:bCs/>
                <w:color w:val="000000" w:themeColor="text1"/>
                <w:sz w:val="24"/>
                <w:szCs w:val="28"/>
                <w:u w:val="single"/>
              </w:rPr>
            </w:pPr>
          </w:p>
          <w:p w:rsidR="007B45C6" w:rsidRDefault="007B45C6" w:rsidP="007B45C6">
            <w:pPr>
              <w:spacing w:after="120"/>
              <w:jc w:val="center"/>
            </w:pPr>
            <w:r w:rsidRPr="00EE4928">
              <w:rPr>
                <w:rFonts w:eastAsia="仿宋_GB2312" w:hint="eastAsia"/>
                <w:b/>
                <w:bCs/>
                <w:color w:val="000000" w:themeColor="text1"/>
                <w:sz w:val="24"/>
                <w:szCs w:val="28"/>
                <w:u w:val="single"/>
              </w:rPr>
              <w:t>预定（</w:t>
            </w:r>
            <w:r w:rsidRPr="00EE4928">
              <w:rPr>
                <w:rFonts w:eastAsia="仿宋_GB2312" w:hint="eastAsia"/>
                <w:b/>
                <w:bCs/>
                <w:color w:val="000000" w:themeColor="text1"/>
                <w:sz w:val="24"/>
                <w:szCs w:val="28"/>
                <w:u w:val="single"/>
              </w:rPr>
              <w:t xml:space="preserve">   </w:t>
            </w:r>
            <w:r w:rsidRPr="00EE4928">
              <w:rPr>
                <w:rFonts w:eastAsia="仿宋_GB2312" w:hint="eastAsia"/>
                <w:b/>
                <w:bCs/>
                <w:color w:val="000000" w:themeColor="text1"/>
                <w:sz w:val="24"/>
                <w:szCs w:val="28"/>
                <w:u w:val="single"/>
              </w:rPr>
              <w:t>）页</w:t>
            </w:r>
          </w:p>
        </w:tc>
      </w:tr>
      <w:tr w:rsidR="007B45C6" w:rsidRPr="00B963FB" w:rsidTr="00E05F6B">
        <w:trPr>
          <w:trHeight w:val="811"/>
        </w:trPr>
        <w:tc>
          <w:tcPr>
            <w:tcW w:w="817" w:type="dxa"/>
            <w:vMerge/>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p>
        </w:tc>
        <w:tc>
          <w:tcPr>
            <w:tcW w:w="2977" w:type="dxa"/>
            <w:gridSpan w:val="2"/>
            <w:tcBorders>
              <w:bottom w:val="single" w:sz="4" w:space="0" w:color="auto"/>
            </w:tcBorders>
            <w:vAlign w:val="center"/>
          </w:tcPr>
          <w:p w:rsidR="007B45C6" w:rsidRPr="00B963FB" w:rsidRDefault="007B45C6" w:rsidP="007B45C6">
            <w:pPr>
              <w:spacing w:after="120" w:line="360" w:lineRule="exact"/>
              <w:rPr>
                <w:rFonts w:eastAsia="仿宋_GB2312"/>
                <w:b/>
                <w:bCs/>
                <w:color w:val="000000" w:themeColor="text1"/>
                <w:sz w:val="24"/>
                <w:szCs w:val="28"/>
              </w:rPr>
            </w:pPr>
            <w:r w:rsidRPr="00B963FB">
              <w:rPr>
                <w:rFonts w:eastAsia="仿宋_GB2312"/>
                <w:b/>
                <w:bCs/>
                <w:color w:val="000000" w:themeColor="text1"/>
                <w:sz w:val="24"/>
                <w:szCs w:val="28"/>
              </w:rPr>
              <w:t>彩色内页（</w:t>
            </w:r>
            <w:r w:rsidRPr="00B963FB">
              <w:rPr>
                <w:rFonts w:eastAsia="仿宋_GB2312" w:hint="eastAsia"/>
                <w:b/>
                <w:bCs/>
                <w:color w:val="000000" w:themeColor="text1"/>
                <w:sz w:val="24"/>
                <w:szCs w:val="28"/>
              </w:rPr>
              <w:t>1</w:t>
            </w:r>
            <w:r w:rsidRPr="00B963FB">
              <w:rPr>
                <w:rFonts w:eastAsia="仿宋_GB2312"/>
                <w:b/>
                <w:bCs/>
                <w:color w:val="000000" w:themeColor="text1"/>
                <w:sz w:val="24"/>
                <w:szCs w:val="28"/>
              </w:rPr>
              <w:t>页）</w:t>
            </w:r>
          </w:p>
        </w:tc>
        <w:tc>
          <w:tcPr>
            <w:tcW w:w="1276" w:type="dxa"/>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r w:rsidRPr="00B963FB">
              <w:rPr>
                <w:rFonts w:eastAsia="仿宋_GB2312"/>
                <w:b/>
                <w:bCs/>
                <w:color w:val="000000" w:themeColor="text1"/>
                <w:sz w:val="24"/>
                <w:szCs w:val="28"/>
              </w:rPr>
              <w:t>4000</w:t>
            </w:r>
            <w:r w:rsidRPr="00B963FB">
              <w:rPr>
                <w:rFonts w:eastAsia="仿宋_GB2312"/>
                <w:b/>
                <w:bCs/>
                <w:color w:val="000000" w:themeColor="text1"/>
                <w:sz w:val="24"/>
                <w:szCs w:val="28"/>
              </w:rPr>
              <w:t>元</w:t>
            </w:r>
          </w:p>
        </w:tc>
        <w:tc>
          <w:tcPr>
            <w:tcW w:w="2241" w:type="dxa"/>
            <w:gridSpan w:val="2"/>
            <w:tcBorders>
              <w:bottom w:val="single" w:sz="4" w:space="0" w:color="auto"/>
            </w:tcBorders>
            <w:vAlign w:val="center"/>
          </w:tcPr>
          <w:p w:rsidR="007B45C6" w:rsidRPr="00B963FB" w:rsidRDefault="007B45C6" w:rsidP="007B45C6">
            <w:pPr>
              <w:spacing w:after="120" w:line="360" w:lineRule="exact"/>
              <w:rPr>
                <w:rFonts w:eastAsia="仿宋_GB2312"/>
                <w:b/>
                <w:bCs/>
                <w:color w:val="000000" w:themeColor="text1"/>
                <w:sz w:val="24"/>
                <w:szCs w:val="28"/>
              </w:rPr>
            </w:pPr>
            <w:r>
              <w:rPr>
                <w:rFonts w:eastAsia="仿宋_GB2312" w:hint="eastAsia"/>
                <w:b/>
                <w:bCs/>
                <w:color w:val="000000" w:themeColor="text1"/>
                <w:sz w:val="24"/>
                <w:szCs w:val="28"/>
              </w:rPr>
              <w:t>广告页制作尺寸：</w:t>
            </w:r>
            <w:r w:rsidRPr="00D945AB">
              <w:rPr>
                <w:rFonts w:eastAsia="仿宋_GB2312"/>
                <w:b/>
                <w:bCs/>
                <w:color w:val="000000" w:themeColor="text1"/>
                <w:sz w:val="24"/>
                <w:szCs w:val="28"/>
              </w:rPr>
              <w:t>210*2</w:t>
            </w:r>
            <w:r>
              <w:rPr>
                <w:rFonts w:eastAsia="仿宋_GB2312" w:hint="eastAsia"/>
                <w:b/>
                <w:bCs/>
                <w:color w:val="000000" w:themeColor="text1"/>
                <w:sz w:val="24"/>
                <w:szCs w:val="28"/>
              </w:rPr>
              <w:t>85 mm</w:t>
            </w:r>
          </w:p>
        </w:tc>
        <w:tc>
          <w:tcPr>
            <w:tcW w:w="2328" w:type="dxa"/>
            <w:tcBorders>
              <w:bottom w:val="single" w:sz="4" w:space="0" w:color="auto"/>
            </w:tcBorders>
          </w:tcPr>
          <w:p w:rsidR="007B45C6" w:rsidRDefault="007B45C6" w:rsidP="007B45C6">
            <w:pPr>
              <w:spacing w:after="120"/>
              <w:jc w:val="center"/>
              <w:rPr>
                <w:rFonts w:eastAsia="仿宋_GB2312"/>
                <w:b/>
                <w:bCs/>
                <w:color w:val="000000" w:themeColor="text1"/>
                <w:sz w:val="24"/>
                <w:szCs w:val="28"/>
                <w:u w:val="single"/>
              </w:rPr>
            </w:pPr>
          </w:p>
          <w:p w:rsidR="007B45C6" w:rsidRDefault="007B45C6" w:rsidP="007B45C6">
            <w:pPr>
              <w:spacing w:after="120"/>
              <w:jc w:val="center"/>
            </w:pPr>
            <w:r w:rsidRPr="00EE4928">
              <w:rPr>
                <w:rFonts w:eastAsia="仿宋_GB2312" w:hint="eastAsia"/>
                <w:b/>
                <w:bCs/>
                <w:color w:val="000000" w:themeColor="text1"/>
                <w:sz w:val="24"/>
                <w:szCs w:val="28"/>
                <w:u w:val="single"/>
              </w:rPr>
              <w:t>预定（</w:t>
            </w:r>
            <w:r w:rsidRPr="00EE4928">
              <w:rPr>
                <w:rFonts w:eastAsia="仿宋_GB2312" w:hint="eastAsia"/>
                <w:b/>
                <w:bCs/>
                <w:color w:val="000000" w:themeColor="text1"/>
                <w:sz w:val="24"/>
                <w:szCs w:val="28"/>
                <w:u w:val="single"/>
              </w:rPr>
              <w:t xml:space="preserve">   </w:t>
            </w:r>
            <w:r w:rsidRPr="00EE4928">
              <w:rPr>
                <w:rFonts w:eastAsia="仿宋_GB2312" w:hint="eastAsia"/>
                <w:b/>
                <w:bCs/>
                <w:color w:val="000000" w:themeColor="text1"/>
                <w:sz w:val="24"/>
                <w:szCs w:val="28"/>
                <w:u w:val="single"/>
              </w:rPr>
              <w:t>）页</w:t>
            </w:r>
          </w:p>
        </w:tc>
      </w:tr>
      <w:tr w:rsidR="007B45C6" w:rsidRPr="00B963FB" w:rsidTr="00E05F6B">
        <w:trPr>
          <w:trHeight w:val="1469"/>
        </w:trPr>
        <w:tc>
          <w:tcPr>
            <w:tcW w:w="5778" w:type="dxa"/>
            <w:gridSpan w:val="5"/>
            <w:vMerge w:val="restart"/>
            <w:vAlign w:val="center"/>
          </w:tcPr>
          <w:p w:rsidR="00E05F6B" w:rsidRDefault="00E05F6B" w:rsidP="00E05F6B">
            <w:pPr>
              <w:spacing w:after="120" w:line="240" w:lineRule="exact"/>
              <w:rPr>
                <w:rFonts w:eastAsia="仿宋_GB2312"/>
                <w:b/>
                <w:bCs/>
                <w:color w:val="000000" w:themeColor="text1"/>
                <w:sz w:val="24"/>
                <w:szCs w:val="28"/>
              </w:rPr>
            </w:pPr>
            <w:r>
              <w:rPr>
                <w:rFonts w:eastAsia="仿宋_GB2312" w:hint="eastAsia"/>
                <w:b/>
                <w:bCs/>
                <w:color w:val="000000" w:themeColor="text1"/>
                <w:sz w:val="24"/>
                <w:szCs w:val="28"/>
              </w:rPr>
              <w:t>现场展位展示宣传</w:t>
            </w:r>
          </w:p>
          <w:p w:rsidR="00E05F6B" w:rsidRPr="00DC4152" w:rsidRDefault="00E05F6B" w:rsidP="00E05F6B">
            <w:pPr>
              <w:spacing w:after="120" w:line="240" w:lineRule="exact"/>
              <w:jc w:val="left"/>
              <w:rPr>
                <w:rFonts w:eastAsia="仿宋_GB2312"/>
                <w:bCs/>
                <w:color w:val="000000" w:themeColor="text1"/>
                <w:sz w:val="24"/>
                <w:szCs w:val="28"/>
              </w:rPr>
            </w:pPr>
            <w:r w:rsidRPr="00DC4152">
              <w:rPr>
                <w:rFonts w:eastAsia="仿宋_GB2312" w:hint="eastAsia"/>
                <w:bCs/>
                <w:color w:val="000000" w:themeColor="text1"/>
                <w:sz w:val="24"/>
                <w:szCs w:val="28"/>
              </w:rPr>
              <w:t>1</w:t>
            </w:r>
            <w:r w:rsidRPr="00DC4152">
              <w:rPr>
                <w:rFonts w:eastAsia="仿宋_GB2312" w:hint="eastAsia"/>
                <w:bCs/>
                <w:color w:val="000000" w:themeColor="text1"/>
                <w:sz w:val="24"/>
                <w:szCs w:val="28"/>
              </w:rPr>
              <w:t>、地址：</w:t>
            </w:r>
            <w:r w:rsidR="00DC4152" w:rsidRPr="00DC4152">
              <w:rPr>
                <w:rFonts w:eastAsia="仿宋_GB2312" w:hint="eastAsia"/>
                <w:bCs/>
                <w:color w:val="000000" w:themeColor="text1"/>
                <w:sz w:val="24"/>
                <w:szCs w:val="28"/>
              </w:rPr>
              <w:t>兰考县人民广场</w:t>
            </w:r>
          </w:p>
          <w:p w:rsidR="00E05F6B" w:rsidRPr="00A73EFF" w:rsidRDefault="00E05F6B" w:rsidP="00E05F6B">
            <w:pPr>
              <w:spacing w:after="120" w:line="240" w:lineRule="exact"/>
              <w:jc w:val="left"/>
              <w:rPr>
                <w:rFonts w:eastAsia="仿宋_GB2312"/>
                <w:bCs/>
                <w:color w:val="000000" w:themeColor="text1"/>
                <w:sz w:val="24"/>
                <w:szCs w:val="28"/>
              </w:rPr>
            </w:pPr>
            <w:r w:rsidRPr="00A73EFF">
              <w:rPr>
                <w:rFonts w:eastAsia="仿宋_GB2312" w:hint="eastAsia"/>
                <w:bCs/>
                <w:color w:val="000000" w:themeColor="text1"/>
                <w:sz w:val="24"/>
                <w:szCs w:val="28"/>
              </w:rPr>
              <w:t>2</w:t>
            </w:r>
            <w:r w:rsidRPr="00A73EFF">
              <w:rPr>
                <w:rFonts w:eastAsia="仿宋_GB2312" w:hint="eastAsia"/>
                <w:bCs/>
                <w:color w:val="000000" w:themeColor="text1"/>
                <w:sz w:val="24"/>
                <w:szCs w:val="28"/>
              </w:rPr>
              <w:t>、展出时间：开幕式后</w:t>
            </w:r>
            <w:r w:rsidRPr="00A73EFF">
              <w:rPr>
                <w:rFonts w:eastAsia="仿宋_GB2312" w:hint="eastAsia"/>
                <w:bCs/>
                <w:color w:val="000000" w:themeColor="text1"/>
                <w:sz w:val="24"/>
                <w:szCs w:val="28"/>
              </w:rPr>
              <w:t>10:00-12:00</w:t>
            </w:r>
            <w:r w:rsidRPr="00A73EFF">
              <w:rPr>
                <w:rFonts w:eastAsia="仿宋_GB2312" w:hint="eastAsia"/>
                <w:bCs/>
                <w:color w:val="000000" w:themeColor="text1"/>
                <w:sz w:val="24"/>
                <w:szCs w:val="28"/>
              </w:rPr>
              <w:t>集中参观</w:t>
            </w:r>
          </w:p>
          <w:p w:rsidR="00E05F6B" w:rsidRPr="00A73EFF" w:rsidRDefault="00E05F6B" w:rsidP="00E05F6B">
            <w:pPr>
              <w:spacing w:after="120" w:line="240" w:lineRule="exact"/>
              <w:jc w:val="left"/>
              <w:rPr>
                <w:rFonts w:eastAsia="仿宋_GB2312"/>
                <w:bCs/>
                <w:color w:val="000000" w:themeColor="text1"/>
                <w:sz w:val="24"/>
                <w:szCs w:val="28"/>
              </w:rPr>
            </w:pPr>
            <w:r w:rsidRPr="00A73EFF">
              <w:rPr>
                <w:rFonts w:eastAsia="仿宋_GB2312" w:hint="eastAsia"/>
                <w:bCs/>
                <w:color w:val="000000" w:themeColor="text1"/>
                <w:sz w:val="24"/>
                <w:szCs w:val="28"/>
              </w:rPr>
              <w:t>3</w:t>
            </w:r>
            <w:r w:rsidRPr="00A73EFF">
              <w:rPr>
                <w:rFonts w:eastAsia="仿宋_GB2312" w:hint="eastAsia"/>
                <w:bCs/>
                <w:color w:val="000000" w:themeColor="text1"/>
                <w:sz w:val="24"/>
                <w:szCs w:val="28"/>
              </w:rPr>
              <w:t>、</w:t>
            </w:r>
            <w:r w:rsidR="0083189F">
              <w:rPr>
                <w:rFonts w:eastAsia="仿宋_GB2312" w:hint="eastAsia"/>
                <w:bCs/>
                <w:color w:val="000000" w:themeColor="text1"/>
                <w:sz w:val="24"/>
                <w:szCs w:val="28"/>
              </w:rPr>
              <w:t>展览会配套</w:t>
            </w:r>
            <w:r w:rsidRPr="00A73EFF">
              <w:rPr>
                <w:rFonts w:eastAsia="仿宋_GB2312" w:hint="eastAsia"/>
                <w:bCs/>
                <w:color w:val="000000" w:themeColor="text1"/>
                <w:sz w:val="24"/>
                <w:szCs w:val="28"/>
              </w:rPr>
              <w:t>活动：</w:t>
            </w:r>
            <w:r>
              <w:rPr>
                <w:rFonts w:eastAsia="仿宋_GB2312" w:hint="eastAsia"/>
                <w:bCs/>
                <w:color w:val="000000" w:themeColor="text1"/>
                <w:sz w:val="24"/>
                <w:szCs w:val="28"/>
              </w:rPr>
              <w:t>扶贫攻坚成果展、</w:t>
            </w:r>
            <w:r w:rsidRPr="00A73EFF">
              <w:rPr>
                <w:rFonts w:eastAsia="仿宋_GB2312" w:hint="eastAsia"/>
                <w:bCs/>
                <w:color w:val="000000" w:themeColor="text1"/>
                <w:sz w:val="24"/>
                <w:szCs w:val="28"/>
              </w:rPr>
              <w:t>种羊</w:t>
            </w:r>
            <w:r>
              <w:rPr>
                <w:rFonts w:eastAsia="仿宋_GB2312" w:hint="eastAsia"/>
                <w:bCs/>
                <w:color w:val="000000" w:themeColor="text1"/>
                <w:sz w:val="24"/>
                <w:szCs w:val="28"/>
              </w:rPr>
              <w:t>展销、剪羊毛大</w:t>
            </w:r>
            <w:r w:rsidRPr="00A73EFF">
              <w:rPr>
                <w:rFonts w:eastAsia="仿宋_GB2312" w:hint="eastAsia"/>
                <w:bCs/>
                <w:color w:val="000000" w:themeColor="text1"/>
                <w:sz w:val="24"/>
                <w:szCs w:val="28"/>
              </w:rPr>
              <w:t>赛</w:t>
            </w:r>
            <w:r>
              <w:rPr>
                <w:rFonts w:eastAsia="仿宋_GB2312" w:hint="eastAsia"/>
                <w:bCs/>
                <w:color w:val="000000" w:themeColor="text1"/>
                <w:sz w:val="24"/>
                <w:szCs w:val="28"/>
              </w:rPr>
              <w:t>、农副产品展</w:t>
            </w:r>
            <w:r w:rsidRPr="00A73EFF">
              <w:rPr>
                <w:rFonts w:eastAsia="仿宋_GB2312" w:hint="eastAsia"/>
                <w:bCs/>
                <w:color w:val="000000" w:themeColor="text1"/>
                <w:sz w:val="24"/>
                <w:szCs w:val="28"/>
              </w:rPr>
              <w:t>等活动。</w:t>
            </w:r>
          </w:p>
          <w:p w:rsidR="007B45C6" w:rsidRPr="00E05F6B" w:rsidRDefault="00E05F6B" w:rsidP="00E05F6B">
            <w:pPr>
              <w:spacing w:after="120" w:line="240" w:lineRule="exact"/>
              <w:jc w:val="left"/>
              <w:rPr>
                <w:rFonts w:eastAsia="仿宋_GB2312"/>
                <w:b/>
                <w:bCs/>
                <w:color w:val="000000" w:themeColor="text1"/>
                <w:sz w:val="24"/>
                <w:szCs w:val="28"/>
              </w:rPr>
            </w:pPr>
            <w:r w:rsidRPr="00A73EFF">
              <w:rPr>
                <w:rFonts w:eastAsia="仿宋_GB2312" w:hint="eastAsia"/>
                <w:bCs/>
                <w:color w:val="000000" w:themeColor="text1"/>
                <w:sz w:val="24"/>
                <w:szCs w:val="28"/>
              </w:rPr>
              <w:t>4</w:t>
            </w:r>
            <w:r w:rsidRPr="00A73EFF">
              <w:rPr>
                <w:rFonts w:eastAsia="仿宋_GB2312" w:hint="eastAsia"/>
                <w:bCs/>
                <w:color w:val="000000" w:themeColor="text1"/>
                <w:sz w:val="24"/>
                <w:szCs w:val="28"/>
              </w:rPr>
              <w:t>、参展人员：所有参会代表</w:t>
            </w:r>
            <w:r>
              <w:rPr>
                <w:rFonts w:eastAsia="仿宋_GB2312" w:hint="eastAsia"/>
                <w:bCs/>
                <w:color w:val="000000" w:themeColor="text1"/>
                <w:sz w:val="24"/>
                <w:szCs w:val="28"/>
              </w:rPr>
              <w:t>12</w:t>
            </w:r>
            <w:r w:rsidRPr="00A73EFF">
              <w:rPr>
                <w:rFonts w:eastAsia="仿宋_GB2312" w:hint="eastAsia"/>
                <w:bCs/>
                <w:color w:val="000000" w:themeColor="text1"/>
                <w:sz w:val="24"/>
                <w:szCs w:val="28"/>
              </w:rPr>
              <w:t>00</w:t>
            </w:r>
            <w:r w:rsidRPr="00A73EFF">
              <w:rPr>
                <w:rFonts w:eastAsia="仿宋_GB2312" w:hint="eastAsia"/>
                <w:bCs/>
                <w:color w:val="000000" w:themeColor="text1"/>
                <w:sz w:val="24"/>
                <w:szCs w:val="28"/>
              </w:rPr>
              <w:t>人左右</w:t>
            </w:r>
          </w:p>
        </w:tc>
        <w:tc>
          <w:tcPr>
            <w:tcW w:w="3861" w:type="dxa"/>
            <w:gridSpan w:val="2"/>
            <w:tcBorders>
              <w:bottom w:val="single" w:sz="4" w:space="0" w:color="auto"/>
            </w:tcBorders>
            <w:vAlign w:val="center"/>
          </w:tcPr>
          <w:p w:rsidR="00E05F6B" w:rsidRDefault="007B45C6" w:rsidP="007B45C6">
            <w:pPr>
              <w:spacing w:after="120" w:line="360" w:lineRule="exact"/>
              <w:rPr>
                <w:rFonts w:ascii="宋体" w:hAnsi="宋体" w:cs="宋体"/>
                <w:b/>
                <w:bCs/>
                <w:color w:val="000000" w:themeColor="text1"/>
                <w:sz w:val="24"/>
                <w:szCs w:val="28"/>
              </w:rPr>
            </w:pPr>
            <w:r>
              <w:rPr>
                <w:rFonts w:eastAsia="仿宋_GB2312" w:hint="eastAsia"/>
                <w:b/>
                <w:bCs/>
                <w:color w:val="000000" w:themeColor="text1"/>
                <w:sz w:val="24"/>
                <w:szCs w:val="28"/>
              </w:rPr>
              <w:t>展位价格：</w:t>
            </w:r>
            <w:r>
              <w:rPr>
                <w:rFonts w:eastAsia="仿宋_GB2312" w:hint="eastAsia"/>
                <w:b/>
                <w:bCs/>
                <w:color w:val="000000" w:themeColor="text1"/>
                <w:sz w:val="24"/>
                <w:szCs w:val="28"/>
              </w:rPr>
              <w:t>5000</w:t>
            </w:r>
            <w:r>
              <w:rPr>
                <w:rFonts w:eastAsia="仿宋_GB2312" w:hint="eastAsia"/>
                <w:b/>
                <w:bCs/>
                <w:color w:val="000000" w:themeColor="text1"/>
                <w:sz w:val="24"/>
                <w:szCs w:val="28"/>
              </w:rPr>
              <w:t>元</w:t>
            </w:r>
            <w:r>
              <w:rPr>
                <w:rFonts w:eastAsia="仿宋_GB2312" w:hint="eastAsia"/>
                <w:b/>
                <w:bCs/>
                <w:color w:val="000000" w:themeColor="text1"/>
                <w:sz w:val="24"/>
                <w:szCs w:val="28"/>
              </w:rPr>
              <w:t>/</w:t>
            </w:r>
            <w:r>
              <w:rPr>
                <w:rFonts w:eastAsia="仿宋_GB2312" w:hint="eastAsia"/>
                <w:b/>
                <w:bCs/>
                <w:color w:val="000000" w:themeColor="text1"/>
                <w:sz w:val="24"/>
                <w:szCs w:val="28"/>
              </w:rPr>
              <w:t>个</w:t>
            </w:r>
            <w:r w:rsidR="00E05F6B">
              <w:rPr>
                <w:rFonts w:eastAsia="仿宋_GB2312" w:hint="eastAsia"/>
                <w:b/>
                <w:bCs/>
                <w:color w:val="000000" w:themeColor="text1"/>
                <w:sz w:val="24"/>
                <w:szCs w:val="28"/>
              </w:rPr>
              <w:t>，</w:t>
            </w:r>
            <w:r>
              <w:rPr>
                <w:rFonts w:eastAsia="仿宋_GB2312" w:hint="eastAsia"/>
                <w:b/>
                <w:bCs/>
                <w:color w:val="000000" w:themeColor="text1"/>
                <w:sz w:val="24"/>
                <w:szCs w:val="28"/>
              </w:rPr>
              <w:t>面积：</w:t>
            </w:r>
            <w:r>
              <w:rPr>
                <w:rFonts w:eastAsia="仿宋_GB2312" w:hint="eastAsia"/>
                <w:b/>
                <w:bCs/>
                <w:color w:val="000000" w:themeColor="text1"/>
                <w:sz w:val="24"/>
                <w:szCs w:val="28"/>
              </w:rPr>
              <w:t>3*3</w:t>
            </w:r>
            <w:r w:rsidR="00E05F6B">
              <w:rPr>
                <w:rFonts w:ascii="宋体" w:hAnsi="宋体" w:cs="宋体" w:hint="eastAsia"/>
                <w:b/>
                <w:bCs/>
                <w:color w:val="000000" w:themeColor="text1"/>
                <w:sz w:val="24"/>
                <w:szCs w:val="28"/>
              </w:rPr>
              <w:t>m</w:t>
            </w:r>
          </w:p>
          <w:p w:rsidR="00E05F6B" w:rsidRPr="00A73EFF" w:rsidRDefault="00E05F6B" w:rsidP="00E05F6B">
            <w:pPr>
              <w:spacing w:after="120" w:line="360" w:lineRule="exact"/>
              <w:jc w:val="center"/>
              <w:rPr>
                <w:rFonts w:ascii="宋体" w:hAnsi="宋体" w:cs="宋体"/>
                <w:b/>
                <w:bCs/>
                <w:color w:val="000000" w:themeColor="text1"/>
                <w:sz w:val="24"/>
                <w:szCs w:val="28"/>
              </w:rPr>
            </w:pPr>
            <w:r w:rsidRPr="00E05F6B">
              <w:rPr>
                <w:rFonts w:eastAsia="仿宋_GB2312" w:hint="eastAsia"/>
                <w:b/>
                <w:bCs/>
                <w:color w:val="000000" w:themeColor="text1"/>
                <w:sz w:val="24"/>
                <w:szCs w:val="28"/>
              </w:rPr>
              <w:t>（区域集中，展出效果好，不挑位置，先定先安排）</w:t>
            </w:r>
          </w:p>
        </w:tc>
      </w:tr>
      <w:tr w:rsidR="007B45C6" w:rsidRPr="00B963FB" w:rsidTr="00E05F6B">
        <w:trPr>
          <w:trHeight w:val="697"/>
        </w:trPr>
        <w:tc>
          <w:tcPr>
            <w:tcW w:w="5778" w:type="dxa"/>
            <w:gridSpan w:val="5"/>
            <w:vMerge/>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p>
        </w:tc>
        <w:tc>
          <w:tcPr>
            <w:tcW w:w="3861" w:type="dxa"/>
            <w:gridSpan w:val="2"/>
            <w:tcBorders>
              <w:bottom w:val="single" w:sz="4" w:space="0" w:color="auto"/>
            </w:tcBorders>
            <w:vAlign w:val="center"/>
          </w:tcPr>
          <w:p w:rsidR="007B45C6" w:rsidRDefault="007B45C6" w:rsidP="007B45C6">
            <w:pPr>
              <w:spacing w:after="120" w:line="360" w:lineRule="exact"/>
              <w:jc w:val="left"/>
              <w:rPr>
                <w:rFonts w:eastAsia="仿宋_GB2312"/>
                <w:b/>
                <w:bCs/>
                <w:color w:val="000000" w:themeColor="text1"/>
                <w:sz w:val="24"/>
                <w:szCs w:val="28"/>
              </w:rPr>
            </w:pPr>
            <w:r>
              <w:rPr>
                <w:rFonts w:eastAsia="仿宋_GB2312" w:hint="eastAsia"/>
                <w:b/>
                <w:bCs/>
                <w:color w:val="000000" w:themeColor="text1"/>
                <w:sz w:val="24"/>
                <w:szCs w:val="28"/>
              </w:rPr>
              <w:t>预定展位数量：</w:t>
            </w:r>
            <w:r>
              <w:rPr>
                <w:rFonts w:eastAsia="仿宋_GB2312" w:hint="eastAsia"/>
                <w:b/>
                <w:bCs/>
                <w:color w:val="000000" w:themeColor="text1"/>
                <w:sz w:val="24"/>
                <w:szCs w:val="28"/>
                <w:u w:val="single"/>
              </w:rPr>
              <w:t xml:space="preserve">              </w:t>
            </w:r>
            <w:r>
              <w:rPr>
                <w:rFonts w:eastAsia="仿宋_GB2312" w:hint="eastAsia"/>
                <w:b/>
                <w:bCs/>
                <w:color w:val="000000" w:themeColor="text1"/>
                <w:sz w:val="24"/>
                <w:szCs w:val="28"/>
                <w:u w:val="single"/>
              </w:rPr>
              <w:t>个</w:t>
            </w:r>
          </w:p>
        </w:tc>
      </w:tr>
      <w:tr w:rsidR="007B45C6" w:rsidRPr="00B963FB" w:rsidTr="00E05F6B">
        <w:trPr>
          <w:trHeight w:val="691"/>
        </w:trPr>
        <w:tc>
          <w:tcPr>
            <w:tcW w:w="1526" w:type="dxa"/>
            <w:gridSpan w:val="2"/>
            <w:vMerge w:val="restart"/>
            <w:vAlign w:val="center"/>
          </w:tcPr>
          <w:p w:rsidR="007B45C6" w:rsidRPr="00B963FB" w:rsidRDefault="007B45C6" w:rsidP="007B45C6">
            <w:pPr>
              <w:spacing w:after="120" w:line="360" w:lineRule="exact"/>
              <w:ind w:left="113"/>
              <w:jc w:val="center"/>
              <w:rPr>
                <w:rFonts w:eastAsia="仿宋_GB2312"/>
                <w:b/>
                <w:bCs/>
                <w:color w:val="000000" w:themeColor="text1"/>
                <w:sz w:val="24"/>
                <w:szCs w:val="28"/>
              </w:rPr>
            </w:pPr>
            <w:r w:rsidRPr="00B963FB">
              <w:rPr>
                <w:rFonts w:eastAsia="仿宋_GB2312" w:hint="eastAsia"/>
                <w:b/>
                <w:bCs/>
                <w:color w:val="000000" w:themeColor="text1"/>
                <w:sz w:val="24"/>
                <w:szCs w:val="28"/>
              </w:rPr>
              <w:t>赞助</w:t>
            </w:r>
          </w:p>
          <w:p w:rsidR="007B45C6" w:rsidRPr="00B963FB" w:rsidRDefault="007B45C6" w:rsidP="007B45C6">
            <w:pPr>
              <w:spacing w:after="120" w:line="360" w:lineRule="exact"/>
              <w:ind w:left="113"/>
              <w:jc w:val="center"/>
              <w:rPr>
                <w:rFonts w:eastAsia="仿宋_GB2312"/>
                <w:b/>
                <w:bCs/>
                <w:color w:val="000000" w:themeColor="text1"/>
                <w:sz w:val="24"/>
                <w:szCs w:val="28"/>
              </w:rPr>
            </w:pPr>
            <w:r w:rsidRPr="00B963FB">
              <w:rPr>
                <w:rFonts w:eastAsia="仿宋_GB2312" w:hint="eastAsia"/>
                <w:b/>
                <w:bCs/>
                <w:color w:val="000000" w:themeColor="text1"/>
                <w:sz w:val="24"/>
                <w:szCs w:val="28"/>
              </w:rPr>
              <w:t>项目</w:t>
            </w:r>
          </w:p>
        </w:tc>
        <w:tc>
          <w:tcPr>
            <w:tcW w:w="4252" w:type="dxa"/>
            <w:gridSpan w:val="3"/>
            <w:vAlign w:val="center"/>
          </w:tcPr>
          <w:p w:rsidR="007B45C6" w:rsidRPr="00B963FB" w:rsidRDefault="007B45C6" w:rsidP="007B45C6">
            <w:pPr>
              <w:spacing w:after="120" w:line="360" w:lineRule="exact"/>
              <w:rPr>
                <w:rFonts w:eastAsia="仿宋_GB2312"/>
                <w:b/>
                <w:bCs/>
                <w:color w:val="000000" w:themeColor="text1"/>
                <w:sz w:val="24"/>
                <w:szCs w:val="28"/>
              </w:rPr>
            </w:pPr>
            <w:r w:rsidRPr="00B963FB">
              <w:rPr>
                <w:rFonts w:eastAsia="仿宋_GB2312"/>
                <w:b/>
                <w:bCs/>
                <w:color w:val="000000" w:themeColor="text1"/>
                <w:sz w:val="24"/>
                <w:szCs w:val="28"/>
              </w:rPr>
              <w:t>特别赞助单位</w:t>
            </w:r>
          </w:p>
        </w:tc>
        <w:tc>
          <w:tcPr>
            <w:tcW w:w="3861" w:type="dxa"/>
            <w:gridSpan w:val="2"/>
            <w:vAlign w:val="center"/>
          </w:tcPr>
          <w:p w:rsidR="007B45C6" w:rsidRPr="00B963FB" w:rsidRDefault="007B45C6" w:rsidP="007B45C6">
            <w:pPr>
              <w:spacing w:after="120" w:line="360" w:lineRule="exact"/>
              <w:rPr>
                <w:rFonts w:eastAsia="仿宋_GB2312"/>
                <w:b/>
                <w:bCs/>
                <w:color w:val="000000" w:themeColor="text1"/>
                <w:sz w:val="24"/>
                <w:szCs w:val="28"/>
              </w:rPr>
            </w:pPr>
          </w:p>
        </w:tc>
      </w:tr>
      <w:tr w:rsidR="007B45C6" w:rsidRPr="00B963FB" w:rsidTr="00E05F6B">
        <w:trPr>
          <w:trHeight w:val="700"/>
        </w:trPr>
        <w:tc>
          <w:tcPr>
            <w:tcW w:w="1526" w:type="dxa"/>
            <w:gridSpan w:val="2"/>
            <w:vMerge/>
            <w:tcBorders>
              <w:bottom w:val="single" w:sz="4" w:space="0" w:color="auto"/>
            </w:tcBorders>
            <w:vAlign w:val="center"/>
          </w:tcPr>
          <w:p w:rsidR="007B45C6" w:rsidRPr="00B963FB" w:rsidRDefault="007B45C6" w:rsidP="007B45C6">
            <w:pPr>
              <w:spacing w:after="120" w:line="360" w:lineRule="exact"/>
              <w:jc w:val="center"/>
              <w:rPr>
                <w:rFonts w:eastAsia="仿宋_GB2312"/>
                <w:b/>
                <w:bCs/>
                <w:color w:val="000000" w:themeColor="text1"/>
                <w:sz w:val="24"/>
                <w:szCs w:val="28"/>
              </w:rPr>
            </w:pPr>
          </w:p>
        </w:tc>
        <w:tc>
          <w:tcPr>
            <w:tcW w:w="4252" w:type="dxa"/>
            <w:gridSpan w:val="3"/>
            <w:vAlign w:val="center"/>
          </w:tcPr>
          <w:p w:rsidR="007B45C6" w:rsidRPr="00B963FB" w:rsidRDefault="007B45C6" w:rsidP="007B45C6">
            <w:pPr>
              <w:spacing w:after="120" w:line="360" w:lineRule="exact"/>
              <w:rPr>
                <w:rFonts w:eastAsia="仿宋_GB2312"/>
                <w:b/>
                <w:bCs/>
                <w:color w:val="000000" w:themeColor="text1"/>
                <w:sz w:val="24"/>
                <w:szCs w:val="28"/>
              </w:rPr>
            </w:pPr>
            <w:r w:rsidRPr="00B963FB">
              <w:rPr>
                <w:rFonts w:eastAsia="仿宋_GB2312"/>
                <w:b/>
                <w:bCs/>
                <w:color w:val="000000" w:themeColor="text1"/>
                <w:sz w:val="24"/>
                <w:szCs w:val="28"/>
              </w:rPr>
              <w:t>赞助单位</w:t>
            </w:r>
          </w:p>
        </w:tc>
        <w:tc>
          <w:tcPr>
            <w:tcW w:w="3861" w:type="dxa"/>
            <w:gridSpan w:val="2"/>
            <w:vAlign w:val="center"/>
          </w:tcPr>
          <w:p w:rsidR="007B45C6" w:rsidRPr="00B963FB" w:rsidRDefault="007B45C6" w:rsidP="007B45C6">
            <w:pPr>
              <w:spacing w:after="120" w:line="360" w:lineRule="exact"/>
              <w:jc w:val="center"/>
              <w:rPr>
                <w:rFonts w:eastAsia="仿宋_GB2312"/>
                <w:b/>
                <w:bCs/>
                <w:color w:val="000000" w:themeColor="text1"/>
                <w:sz w:val="24"/>
                <w:szCs w:val="28"/>
              </w:rPr>
            </w:pPr>
          </w:p>
        </w:tc>
      </w:tr>
    </w:tbl>
    <w:p w:rsidR="00097B96" w:rsidRDefault="007B45C6" w:rsidP="008135FA">
      <w:pPr>
        <w:spacing w:after="120" w:line="360" w:lineRule="exact"/>
        <w:rPr>
          <w:rFonts w:eastAsia="仿宋_GB2312"/>
          <w:bCs/>
          <w:color w:val="000000" w:themeColor="text1"/>
        </w:rPr>
      </w:pPr>
      <w:r>
        <w:rPr>
          <w:rFonts w:eastAsia="仿宋_GB2312" w:hint="eastAsia"/>
          <w:bCs/>
          <w:color w:val="000000" w:themeColor="text1"/>
        </w:rPr>
        <w:t>填好后微信</w:t>
      </w:r>
      <w:r w:rsidRPr="00B963FB">
        <w:rPr>
          <w:rFonts w:eastAsia="仿宋_GB2312"/>
          <w:bCs/>
          <w:color w:val="000000" w:themeColor="text1"/>
        </w:rPr>
        <w:t>或电子邮件</w:t>
      </w:r>
      <w:r>
        <w:rPr>
          <w:rFonts w:eastAsia="仿宋_GB2312" w:hint="eastAsia"/>
          <w:bCs/>
          <w:color w:val="000000" w:themeColor="text1"/>
        </w:rPr>
        <w:t>形式</w:t>
      </w:r>
      <w:r w:rsidRPr="00B963FB">
        <w:rPr>
          <w:rFonts w:eastAsia="仿宋_GB2312"/>
          <w:bCs/>
          <w:color w:val="000000" w:themeColor="text1"/>
        </w:rPr>
        <w:t>发送到中国畜牧业协会</w:t>
      </w:r>
      <w:r w:rsidRPr="00B963FB">
        <w:rPr>
          <w:rFonts w:eastAsia="仿宋_GB2312" w:hint="eastAsia"/>
          <w:bCs/>
          <w:color w:val="000000" w:themeColor="text1"/>
        </w:rPr>
        <w:t>羊</w:t>
      </w:r>
      <w:r w:rsidRPr="00B963FB">
        <w:rPr>
          <w:rFonts w:eastAsia="仿宋_GB2312"/>
          <w:bCs/>
          <w:color w:val="000000" w:themeColor="text1"/>
        </w:rPr>
        <w:t>业分会（</w:t>
      </w:r>
      <w:r w:rsidRPr="00B963FB">
        <w:rPr>
          <w:rFonts w:eastAsia="仿宋_GB2312" w:hint="eastAsia"/>
          <w:bCs/>
          <w:color w:val="000000" w:themeColor="text1"/>
        </w:rPr>
        <w:t>sheep</w:t>
      </w:r>
      <w:r w:rsidRPr="00B963FB">
        <w:rPr>
          <w:rFonts w:eastAsia="仿宋_GB2312"/>
          <w:bCs/>
          <w:color w:val="000000" w:themeColor="text1"/>
        </w:rPr>
        <w:t>@caaa.cn</w:t>
      </w:r>
      <w:r w:rsidRPr="00B963FB">
        <w:rPr>
          <w:rFonts w:eastAsia="仿宋_GB2312"/>
          <w:bCs/>
          <w:color w:val="000000" w:themeColor="text1"/>
        </w:rPr>
        <w:t>），并于</w:t>
      </w:r>
      <w:r w:rsidR="00A2149D">
        <w:rPr>
          <w:rFonts w:eastAsia="仿宋_GB2312" w:hint="eastAsia"/>
          <w:bCs/>
          <w:color w:val="000000" w:themeColor="text1"/>
        </w:rPr>
        <w:t>9</w:t>
      </w:r>
      <w:r w:rsidRPr="00B963FB">
        <w:rPr>
          <w:rFonts w:eastAsia="仿宋_GB2312"/>
          <w:bCs/>
          <w:color w:val="000000" w:themeColor="text1"/>
        </w:rPr>
        <w:t>月</w:t>
      </w:r>
      <w:r w:rsidR="00A2149D">
        <w:rPr>
          <w:rFonts w:eastAsia="仿宋_GB2312" w:hint="eastAsia"/>
          <w:bCs/>
          <w:color w:val="000000" w:themeColor="text1"/>
        </w:rPr>
        <w:t>10</w:t>
      </w:r>
      <w:r w:rsidRPr="00B963FB">
        <w:rPr>
          <w:rFonts w:eastAsia="仿宋_GB2312"/>
          <w:bCs/>
          <w:color w:val="000000" w:themeColor="text1"/>
        </w:rPr>
        <w:t>日之前付款。</w:t>
      </w:r>
    </w:p>
    <w:p w:rsidR="008135FA" w:rsidRDefault="008135FA" w:rsidP="008135FA">
      <w:pPr>
        <w:spacing w:after="120" w:line="360" w:lineRule="exact"/>
        <w:rPr>
          <w:rFonts w:eastAsia="仿宋_GB2312"/>
          <w:bCs/>
          <w:color w:val="000000" w:themeColor="text1"/>
        </w:rPr>
      </w:pPr>
    </w:p>
    <w:p w:rsidR="008135FA" w:rsidRDefault="008135FA" w:rsidP="008135FA">
      <w:pPr>
        <w:spacing w:after="120" w:line="360" w:lineRule="exact"/>
        <w:rPr>
          <w:rFonts w:eastAsia="仿宋_GB2312"/>
          <w:bCs/>
          <w:color w:val="000000" w:themeColor="text1"/>
        </w:rPr>
      </w:pPr>
    </w:p>
    <w:p w:rsidR="008135FA" w:rsidRDefault="008135FA" w:rsidP="008135FA">
      <w:pPr>
        <w:spacing w:after="120" w:line="360" w:lineRule="exact"/>
        <w:rPr>
          <w:rFonts w:eastAsia="仿宋_GB2312"/>
          <w:bCs/>
          <w:color w:val="000000" w:themeColor="text1"/>
        </w:rPr>
      </w:pPr>
    </w:p>
    <w:p w:rsidR="008135FA" w:rsidRPr="00B963FB" w:rsidRDefault="008135FA" w:rsidP="008135FA">
      <w:pPr>
        <w:spacing w:after="120" w:line="360" w:lineRule="exact"/>
        <w:rPr>
          <w:rFonts w:eastAsia="仿宋_GB2312"/>
          <w:b/>
          <w:bCs/>
          <w:color w:val="000000" w:themeColor="text1"/>
          <w:sz w:val="28"/>
          <w:szCs w:val="28"/>
        </w:rPr>
      </w:pPr>
    </w:p>
    <w:p w:rsidR="007B45C6" w:rsidRPr="00B963FB" w:rsidRDefault="007B45C6" w:rsidP="007B45C6">
      <w:pPr>
        <w:spacing w:after="120" w:line="420" w:lineRule="exact"/>
        <w:rPr>
          <w:rFonts w:eastAsia="仿宋_GB2312"/>
          <w:b/>
          <w:bCs/>
          <w:color w:val="000000" w:themeColor="text1"/>
          <w:sz w:val="28"/>
          <w:szCs w:val="28"/>
        </w:rPr>
      </w:pPr>
      <w:r w:rsidRPr="00B963FB">
        <w:rPr>
          <w:rFonts w:ascii="仿宋_GB2312" w:eastAsia="仿宋_GB2312" w:hAnsi="宋体" w:hint="eastAsia"/>
          <w:b/>
          <w:bCs/>
          <w:color w:val="000000" w:themeColor="text1"/>
          <w:sz w:val="28"/>
          <w:szCs w:val="28"/>
          <w:lang w:val="fr-FR"/>
        </w:rPr>
        <w:lastRenderedPageBreak/>
        <w:t>附</w:t>
      </w:r>
      <w:r w:rsidRPr="00B963FB">
        <w:rPr>
          <w:rFonts w:ascii="仿宋_GB2312" w:eastAsia="仿宋_GB2312" w:hAnsi="宋体" w:hint="eastAsia"/>
          <w:b/>
          <w:bCs/>
          <w:color w:val="000000" w:themeColor="text1"/>
          <w:sz w:val="28"/>
          <w:szCs w:val="28"/>
        </w:rPr>
        <w:t>表三</w:t>
      </w:r>
      <w:r w:rsidRPr="00B963FB">
        <w:rPr>
          <w:rFonts w:eastAsia="仿宋_GB2312"/>
          <w:b/>
          <w:bCs/>
          <w:color w:val="000000" w:themeColor="text1"/>
          <w:sz w:val="28"/>
          <w:szCs w:val="28"/>
        </w:rPr>
        <w:t>：</w:t>
      </w:r>
    </w:p>
    <w:p w:rsidR="007B45C6" w:rsidRPr="00295110" w:rsidRDefault="007B45C6" w:rsidP="007B45C6">
      <w:pPr>
        <w:spacing w:after="120" w:line="420" w:lineRule="exact"/>
        <w:jc w:val="center"/>
        <w:rPr>
          <w:rFonts w:eastAsia="黑体"/>
          <w:b/>
          <w:color w:val="FF0000"/>
          <w:sz w:val="36"/>
        </w:rPr>
      </w:pPr>
      <w:r w:rsidRPr="00295110">
        <w:rPr>
          <w:rFonts w:eastAsia="黑体"/>
          <w:b/>
          <w:color w:val="FF0000"/>
          <w:sz w:val="36"/>
        </w:rPr>
        <w:t>赞助综合服务项目指南</w:t>
      </w:r>
    </w:p>
    <w:p w:rsidR="007B45C6" w:rsidRPr="00B963FB" w:rsidRDefault="007B45C6" w:rsidP="008135FA">
      <w:pPr>
        <w:spacing w:before="50" w:after="120" w:line="340" w:lineRule="exact"/>
        <w:rPr>
          <w:rStyle w:val="nav1"/>
          <w:rFonts w:eastAsia="黑体"/>
          <w:bCs w:val="0"/>
          <w:color w:val="000000" w:themeColor="text1"/>
          <w:sz w:val="28"/>
          <w:szCs w:val="28"/>
        </w:rPr>
      </w:pPr>
      <w:r w:rsidRPr="00B963FB">
        <w:rPr>
          <w:rStyle w:val="nav1"/>
          <w:rFonts w:eastAsia="黑体"/>
          <w:color w:val="000000" w:themeColor="text1"/>
          <w:sz w:val="28"/>
          <w:szCs w:val="28"/>
        </w:rPr>
        <w:t xml:space="preserve">· </w:t>
      </w:r>
      <w:r w:rsidRPr="00B963FB">
        <w:rPr>
          <w:rStyle w:val="nav1"/>
          <w:rFonts w:eastAsia="黑体"/>
          <w:color w:val="000000" w:themeColor="text1"/>
          <w:sz w:val="28"/>
          <w:szCs w:val="28"/>
        </w:rPr>
        <w:t>特别赞助单位：</w:t>
      </w:r>
      <w:r>
        <w:rPr>
          <w:rStyle w:val="nav1"/>
          <w:rFonts w:eastAsia="黑体" w:hint="eastAsia"/>
          <w:color w:val="000000" w:themeColor="text1"/>
          <w:sz w:val="28"/>
          <w:szCs w:val="28"/>
        </w:rPr>
        <w:t>（会员优先）</w:t>
      </w:r>
    </w:p>
    <w:p w:rsidR="007B45C6" w:rsidRPr="00743FC9" w:rsidRDefault="007B45C6" w:rsidP="008135FA">
      <w:pPr>
        <w:spacing w:before="50" w:after="120" w:line="340" w:lineRule="exact"/>
        <w:rPr>
          <w:rFonts w:eastAsia="仿宋_GB2312"/>
          <w:bCs/>
          <w:color w:val="000000" w:themeColor="text1"/>
          <w:sz w:val="28"/>
          <w:szCs w:val="28"/>
        </w:rPr>
      </w:pPr>
      <w:r w:rsidRPr="00743FC9">
        <w:rPr>
          <w:rFonts w:eastAsia="仿宋_GB2312" w:hint="eastAsia"/>
          <w:bCs/>
          <w:color w:val="000000" w:themeColor="text1"/>
          <w:sz w:val="28"/>
          <w:szCs w:val="28"/>
        </w:rPr>
        <w:t>1</w:t>
      </w:r>
      <w:r w:rsidRPr="00743FC9">
        <w:rPr>
          <w:rFonts w:eastAsia="仿宋_GB2312" w:hint="eastAsia"/>
          <w:bCs/>
          <w:color w:val="000000" w:themeColor="text1"/>
          <w:sz w:val="28"/>
          <w:szCs w:val="28"/>
        </w:rPr>
        <w:t>、论文集</w:t>
      </w:r>
      <w:r w:rsidRPr="00743FC9">
        <w:rPr>
          <w:rFonts w:eastAsia="仿宋_GB2312"/>
          <w:bCs/>
          <w:color w:val="000000" w:themeColor="text1"/>
          <w:sz w:val="28"/>
          <w:szCs w:val="28"/>
        </w:rPr>
        <w:t>封面</w:t>
      </w:r>
      <w:r>
        <w:rPr>
          <w:rFonts w:eastAsia="仿宋_GB2312" w:hint="eastAsia"/>
          <w:bCs/>
          <w:color w:val="000000" w:themeColor="text1"/>
          <w:sz w:val="28"/>
          <w:szCs w:val="28"/>
        </w:rPr>
        <w:t>或</w:t>
      </w:r>
      <w:r w:rsidR="00DC4152">
        <w:rPr>
          <w:rFonts w:eastAsia="仿宋_GB2312" w:hint="eastAsia"/>
          <w:bCs/>
          <w:color w:val="000000" w:themeColor="text1"/>
          <w:sz w:val="28"/>
          <w:szCs w:val="28"/>
        </w:rPr>
        <w:t>资料</w:t>
      </w:r>
      <w:r w:rsidRPr="00743FC9">
        <w:rPr>
          <w:rFonts w:eastAsia="仿宋_GB2312" w:hint="eastAsia"/>
          <w:bCs/>
          <w:color w:val="000000" w:themeColor="text1"/>
          <w:sz w:val="28"/>
          <w:szCs w:val="28"/>
        </w:rPr>
        <w:t>手提袋</w:t>
      </w:r>
      <w:r>
        <w:rPr>
          <w:rFonts w:eastAsia="仿宋_GB2312" w:hint="eastAsia"/>
          <w:bCs/>
          <w:color w:val="000000" w:themeColor="text1"/>
          <w:sz w:val="28"/>
          <w:szCs w:val="28"/>
        </w:rPr>
        <w:t>广告一页，两者</w:t>
      </w:r>
      <w:r w:rsidRPr="00743FC9">
        <w:rPr>
          <w:rFonts w:eastAsia="仿宋_GB2312" w:hint="eastAsia"/>
          <w:bCs/>
          <w:color w:val="000000" w:themeColor="text1"/>
          <w:sz w:val="28"/>
          <w:szCs w:val="28"/>
        </w:rPr>
        <w:t>选一</w:t>
      </w:r>
      <w:r w:rsidR="00DC4152">
        <w:rPr>
          <w:rFonts w:eastAsia="仿宋_GB2312" w:hint="eastAsia"/>
          <w:bCs/>
          <w:color w:val="000000" w:themeColor="text1"/>
          <w:sz w:val="28"/>
          <w:szCs w:val="28"/>
        </w:rPr>
        <w:t>（先到先得各只有一面）</w:t>
      </w:r>
    </w:p>
    <w:p w:rsidR="007B45C6" w:rsidRDefault="007B45C6" w:rsidP="008135FA">
      <w:pPr>
        <w:spacing w:before="50" w:after="120" w:line="340" w:lineRule="exact"/>
        <w:rPr>
          <w:rFonts w:eastAsia="仿宋_GB2312"/>
          <w:bCs/>
          <w:color w:val="000000" w:themeColor="text1"/>
          <w:sz w:val="28"/>
          <w:szCs w:val="28"/>
        </w:rPr>
      </w:pPr>
      <w:r w:rsidRPr="00743FC9">
        <w:rPr>
          <w:rFonts w:eastAsia="仿宋_GB2312" w:hint="eastAsia"/>
          <w:bCs/>
          <w:color w:val="000000" w:themeColor="text1"/>
          <w:sz w:val="28"/>
          <w:szCs w:val="28"/>
        </w:rPr>
        <w:t>2</w:t>
      </w:r>
      <w:r w:rsidRPr="00743FC9">
        <w:rPr>
          <w:rFonts w:eastAsia="仿宋_GB2312" w:hint="eastAsia"/>
          <w:bCs/>
          <w:color w:val="000000" w:themeColor="text1"/>
          <w:sz w:val="28"/>
          <w:szCs w:val="28"/>
        </w:rPr>
        <w:t>、</w:t>
      </w:r>
      <w:r>
        <w:rPr>
          <w:rFonts w:eastAsia="仿宋_GB2312" w:hint="eastAsia"/>
          <w:bCs/>
          <w:color w:val="000000" w:themeColor="text1"/>
          <w:sz w:val="28"/>
          <w:szCs w:val="28"/>
        </w:rPr>
        <w:t>免四人</w:t>
      </w:r>
      <w:r w:rsidRPr="00743FC9">
        <w:rPr>
          <w:rFonts w:eastAsia="仿宋_GB2312" w:hint="eastAsia"/>
          <w:bCs/>
          <w:color w:val="000000" w:themeColor="text1"/>
          <w:sz w:val="28"/>
          <w:szCs w:val="28"/>
        </w:rPr>
        <w:t>注册费用（包括会议资料和餐卷）</w:t>
      </w:r>
    </w:p>
    <w:p w:rsidR="007B45C6" w:rsidRDefault="007B45C6"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3</w:t>
      </w:r>
      <w:r>
        <w:rPr>
          <w:rFonts w:eastAsia="仿宋_GB2312" w:hint="eastAsia"/>
          <w:bCs/>
          <w:color w:val="000000" w:themeColor="text1"/>
          <w:sz w:val="28"/>
          <w:szCs w:val="28"/>
        </w:rPr>
        <w:t>、赠送标准展位</w:t>
      </w:r>
      <w:r>
        <w:rPr>
          <w:rFonts w:eastAsia="仿宋_GB2312" w:hint="eastAsia"/>
          <w:bCs/>
          <w:color w:val="000000" w:themeColor="text1"/>
          <w:sz w:val="28"/>
          <w:szCs w:val="28"/>
        </w:rPr>
        <w:t>2</w:t>
      </w:r>
      <w:r>
        <w:rPr>
          <w:rFonts w:eastAsia="仿宋_GB2312" w:hint="eastAsia"/>
          <w:bCs/>
          <w:color w:val="000000" w:themeColor="text1"/>
          <w:sz w:val="28"/>
          <w:szCs w:val="28"/>
        </w:rPr>
        <w:t>个</w:t>
      </w:r>
    </w:p>
    <w:p w:rsidR="007B45C6" w:rsidRDefault="00F42F6B"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4</w:t>
      </w:r>
      <w:r>
        <w:rPr>
          <w:rFonts w:eastAsia="仿宋_GB2312" w:hint="eastAsia"/>
          <w:bCs/>
          <w:color w:val="000000" w:themeColor="text1"/>
          <w:sz w:val="28"/>
          <w:szCs w:val="28"/>
        </w:rPr>
        <w:t>、</w:t>
      </w:r>
      <w:r w:rsidR="007B45C6">
        <w:rPr>
          <w:rFonts w:eastAsia="仿宋_GB2312" w:hint="eastAsia"/>
          <w:bCs/>
          <w:color w:val="000000" w:themeColor="text1"/>
          <w:sz w:val="28"/>
          <w:szCs w:val="28"/>
        </w:rPr>
        <w:t>论文集</w:t>
      </w:r>
      <w:r w:rsidR="007B45C6" w:rsidRPr="00B963FB">
        <w:rPr>
          <w:rFonts w:eastAsia="仿宋_GB2312"/>
          <w:bCs/>
          <w:color w:val="000000" w:themeColor="text1"/>
          <w:sz w:val="28"/>
          <w:szCs w:val="28"/>
        </w:rPr>
        <w:t>会刊彩色内页</w:t>
      </w:r>
      <w:r w:rsidR="007B45C6">
        <w:rPr>
          <w:rFonts w:eastAsia="仿宋_GB2312" w:hint="eastAsia"/>
          <w:bCs/>
          <w:color w:val="000000" w:themeColor="text1"/>
          <w:sz w:val="28"/>
          <w:szCs w:val="28"/>
        </w:rPr>
        <w:t>2</w:t>
      </w:r>
      <w:r w:rsidR="007B45C6" w:rsidRPr="00B963FB">
        <w:rPr>
          <w:rFonts w:eastAsia="仿宋_GB2312"/>
          <w:bCs/>
          <w:color w:val="000000" w:themeColor="text1"/>
          <w:sz w:val="28"/>
          <w:szCs w:val="28"/>
        </w:rPr>
        <w:t>页</w:t>
      </w:r>
      <w:r w:rsidR="007B45C6">
        <w:rPr>
          <w:rFonts w:eastAsia="仿宋_GB2312" w:hint="eastAsia"/>
          <w:bCs/>
          <w:color w:val="000000" w:themeColor="text1"/>
          <w:sz w:val="28"/>
          <w:szCs w:val="28"/>
        </w:rPr>
        <w:t>（可做成左右两页通栏的形式）</w:t>
      </w:r>
    </w:p>
    <w:p w:rsidR="008135FA"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5</w:t>
      </w:r>
      <w:r>
        <w:rPr>
          <w:rFonts w:eastAsia="仿宋_GB2312" w:hint="eastAsia"/>
          <w:bCs/>
          <w:color w:val="000000" w:themeColor="text1"/>
          <w:sz w:val="28"/>
          <w:szCs w:val="28"/>
        </w:rPr>
        <w:t>、代表证彩色广告页</w:t>
      </w:r>
      <w:r>
        <w:rPr>
          <w:rFonts w:eastAsia="仿宋_GB2312" w:hint="eastAsia"/>
          <w:bCs/>
          <w:color w:val="000000" w:themeColor="text1"/>
          <w:sz w:val="28"/>
          <w:szCs w:val="28"/>
        </w:rPr>
        <w:t>1</w:t>
      </w:r>
      <w:r>
        <w:rPr>
          <w:rFonts w:eastAsia="仿宋_GB2312" w:hint="eastAsia"/>
          <w:bCs/>
          <w:color w:val="000000" w:themeColor="text1"/>
          <w:sz w:val="28"/>
          <w:szCs w:val="28"/>
        </w:rPr>
        <w:t>页</w:t>
      </w:r>
    </w:p>
    <w:p w:rsidR="00F42F6B"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6</w:t>
      </w:r>
      <w:r w:rsidR="00F42F6B">
        <w:rPr>
          <w:rFonts w:eastAsia="仿宋_GB2312" w:hint="eastAsia"/>
          <w:bCs/>
          <w:color w:val="000000" w:themeColor="text1"/>
          <w:sz w:val="28"/>
          <w:szCs w:val="28"/>
        </w:rPr>
        <w:t>、</w:t>
      </w:r>
      <w:r w:rsidR="00DC4152">
        <w:rPr>
          <w:rFonts w:eastAsia="仿宋_GB2312" w:hint="eastAsia"/>
          <w:bCs/>
          <w:color w:val="000000" w:themeColor="text1"/>
          <w:sz w:val="28"/>
          <w:szCs w:val="28"/>
        </w:rPr>
        <w:t>电子版</w:t>
      </w:r>
      <w:r w:rsidR="00F42F6B">
        <w:rPr>
          <w:rFonts w:eastAsia="仿宋_GB2312" w:hint="eastAsia"/>
          <w:bCs/>
          <w:color w:val="000000" w:themeColor="text1"/>
          <w:sz w:val="28"/>
          <w:szCs w:val="28"/>
        </w:rPr>
        <w:t>通讯录冠名广告宣传（名额三个）</w:t>
      </w:r>
    </w:p>
    <w:p w:rsidR="00F42F6B" w:rsidRDefault="008135FA" w:rsidP="008135FA">
      <w:pPr>
        <w:spacing w:after="120" w:line="340" w:lineRule="exact"/>
        <w:rPr>
          <w:rFonts w:eastAsia="仿宋_GB2312"/>
          <w:bCs/>
          <w:color w:val="000000" w:themeColor="text1"/>
          <w:sz w:val="28"/>
          <w:szCs w:val="28"/>
        </w:rPr>
      </w:pPr>
      <w:r>
        <w:rPr>
          <w:rFonts w:eastAsia="仿宋_GB2312" w:hint="eastAsia"/>
          <w:bCs/>
          <w:color w:val="000000" w:themeColor="text1"/>
          <w:sz w:val="28"/>
          <w:szCs w:val="28"/>
        </w:rPr>
        <w:t>7</w:t>
      </w:r>
      <w:r w:rsidR="00F42F6B">
        <w:rPr>
          <w:rFonts w:eastAsia="仿宋_GB2312" w:hint="eastAsia"/>
          <w:bCs/>
          <w:color w:val="000000" w:themeColor="text1"/>
          <w:sz w:val="28"/>
          <w:szCs w:val="28"/>
        </w:rPr>
        <w:t>、企业广告宣传页统一装资料袋</w:t>
      </w:r>
    </w:p>
    <w:p w:rsidR="006C68E5" w:rsidRDefault="008135FA" w:rsidP="008135FA">
      <w:pPr>
        <w:spacing w:after="120" w:line="340" w:lineRule="exact"/>
        <w:rPr>
          <w:rFonts w:eastAsia="仿宋_GB2312"/>
          <w:bCs/>
          <w:color w:val="000000" w:themeColor="text1"/>
          <w:sz w:val="28"/>
          <w:szCs w:val="28"/>
        </w:rPr>
      </w:pPr>
      <w:r>
        <w:rPr>
          <w:rFonts w:eastAsia="仿宋_GB2312" w:hint="eastAsia"/>
          <w:bCs/>
          <w:color w:val="000000" w:themeColor="text1"/>
          <w:sz w:val="28"/>
          <w:szCs w:val="28"/>
        </w:rPr>
        <w:t>8</w:t>
      </w:r>
      <w:r w:rsidR="006C68E5" w:rsidRPr="00B963FB">
        <w:rPr>
          <w:rFonts w:eastAsia="仿宋_GB2312"/>
          <w:bCs/>
          <w:color w:val="000000" w:themeColor="text1"/>
          <w:sz w:val="28"/>
          <w:szCs w:val="28"/>
        </w:rPr>
        <w:t>、开幕式</w:t>
      </w:r>
      <w:r w:rsidR="006C68E5">
        <w:rPr>
          <w:rFonts w:eastAsia="仿宋_GB2312" w:hint="eastAsia"/>
          <w:bCs/>
          <w:color w:val="000000" w:themeColor="text1"/>
          <w:sz w:val="28"/>
          <w:szCs w:val="28"/>
        </w:rPr>
        <w:t>主席台</w:t>
      </w:r>
      <w:r w:rsidR="006C68E5" w:rsidRPr="00B963FB">
        <w:rPr>
          <w:rFonts w:eastAsia="仿宋_GB2312"/>
          <w:bCs/>
          <w:color w:val="000000" w:themeColor="text1"/>
          <w:sz w:val="28"/>
          <w:szCs w:val="28"/>
        </w:rPr>
        <w:t>嘉宾</w:t>
      </w:r>
    </w:p>
    <w:p w:rsidR="006C68E5" w:rsidRPr="00295110" w:rsidRDefault="008135FA" w:rsidP="008135FA">
      <w:pPr>
        <w:spacing w:after="120" w:line="340" w:lineRule="exact"/>
        <w:rPr>
          <w:rFonts w:eastAsia="仿宋_GB2312"/>
          <w:b/>
          <w:bCs/>
          <w:color w:val="000000" w:themeColor="text1"/>
          <w:sz w:val="28"/>
          <w:szCs w:val="28"/>
        </w:rPr>
      </w:pPr>
      <w:r>
        <w:rPr>
          <w:rFonts w:eastAsia="仿宋_GB2312" w:hint="eastAsia"/>
          <w:bCs/>
          <w:color w:val="000000" w:themeColor="text1"/>
          <w:sz w:val="28"/>
          <w:szCs w:val="28"/>
        </w:rPr>
        <w:t>9</w:t>
      </w:r>
      <w:r w:rsidR="006C68E5" w:rsidRPr="00B963FB">
        <w:rPr>
          <w:rFonts w:eastAsia="仿宋_GB2312"/>
          <w:bCs/>
          <w:color w:val="000000" w:themeColor="text1"/>
          <w:sz w:val="28"/>
          <w:szCs w:val="28"/>
        </w:rPr>
        <w:t>、大会主背景板及所有会议出版刊物上冠名</w:t>
      </w:r>
    </w:p>
    <w:p w:rsidR="006C68E5" w:rsidRPr="00B963FB" w:rsidRDefault="008135FA" w:rsidP="008135FA">
      <w:pPr>
        <w:spacing w:after="120" w:line="340" w:lineRule="exact"/>
        <w:rPr>
          <w:rFonts w:eastAsia="仿宋_GB2312"/>
          <w:bCs/>
          <w:color w:val="000000" w:themeColor="text1"/>
          <w:sz w:val="28"/>
          <w:szCs w:val="28"/>
        </w:rPr>
      </w:pPr>
      <w:r>
        <w:rPr>
          <w:rFonts w:eastAsia="仿宋_GB2312" w:hint="eastAsia"/>
          <w:bCs/>
          <w:color w:val="000000" w:themeColor="text1"/>
          <w:sz w:val="28"/>
          <w:szCs w:val="28"/>
        </w:rPr>
        <w:t>10</w:t>
      </w:r>
      <w:r w:rsidR="006C68E5">
        <w:rPr>
          <w:rFonts w:eastAsia="仿宋_GB2312"/>
          <w:bCs/>
          <w:color w:val="000000" w:themeColor="text1"/>
          <w:sz w:val="28"/>
          <w:szCs w:val="28"/>
        </w:rPr>
        <w:t>、</w:t>
      </w:r>
      <w:r w:rsidR="006C68E5">
        <w:rPr>
          <w:rFonts w:eastAsia="仿宋_GB2312" w:hint="eastAsia"/>
          <w:bCs/>
          <w:color w:val="000000" w:themeColor="text1"/>
          <w:sz w:val="28"/>
          <w:szCs w:val="28"/>
        </w:rPr>
        <w:t>可收录企业</w:t>
      </w:r>
      <w:r w:rsidR="006C68E5" w:rsidRPr="00B963FB">
        <w:rPr>
          <w:rFonts w:eastAsia="仿宋_GB2312"/>
          <w:bCs/>
          <w:color w:val="000000" w:themeColor="text1"/>
          <w:sz w:val="28"/>
          <w:szCs w:val="28"/>
        </w:rPr>
        <w:t>会刊</w:t>
      </w:r>
      <w:r w:rsidR="006C68E5">
        <w:rPr>
          <w:rFonts w:eastAsia="仿宋_GB2312" w:hint="eastAsia"/>
          <w:bCs/>
          <w:color w:val="000000" w:themeColor="text1"/>
          <w:sz w:val="28"/>
          <w:szCs w:val="28"/>
        </w:rPr>
        <w:t>论文</w:t>
      </w:r>
      <w:r w:rsidR="006C68E5" w:rsidRPr="00B963FB">
        <w:rPr>
          <w:rFonts w:eastAsia="仿宋_GB2312"/>
          <w:bCs/>
          <w:color w:val="000000" w:themeColor="text1"/>
          <w:sz w:val="28"/>
          <w:szCs w:val="28"/>
        </w:rPr>
        <w:t>1</w:t>
      </w:r>
      <w:r w:rsidR="006C68E5" w:rsidRPr="00B963FB">
        <w:rPr>
          <w:rFonts w:eastAsia="仿宋_GB2312"/>
          <w:bCs/>
          <w:color w:val="000000" w:themeColor="text1"/>
          <w:sz w:val="28"/>
          <w:szCs w:val="28"/>
        </w:rPr>
        <w:t>篇</w:t>
      </w:r>
      <w:r w:rsidR="006C68E5">
        <w:rPr>
          <w:rFonts w:eastAsia="仿宋_GB2312" w:hint="eastAsia"/>
          <w:bCs/>
          <w:color w:val="000000" w:themeColor="text1"/>
          <w:sz w:val="28"/>
          <w:szCs w:val="28"/>
        </w:rPr>
        <w:t>（经验技术与模式分享等）</w:t>
      </w:r>
    </w:p>
    <w:p w:rsidR="006C68E5" w:rsidRPr="00B963FB" w:rsidRDefault="006C68E5" w:rsidP="008135FA">
      <w:pPr>
        <w:spacing w:after="120" w:line="340" w:lineRule="exact"/>
        <w:rPr>
          <w:rFonts w:eastAsia="仿宋_GB2312"/>
          <w:bCs/>
          <w:color w:val="000000" w:themeColor="text1"/>
          <w:sz w:val="28"/>
          <w:szCs w:val="28"/>
        </w:rPr>
      </w:pPr>
      <w:r>
        <w:rPr>
          <w:rFonts w:eastAsia="仿宋_GB2312" w:hint="eastAsia"/>
          <w:bCs/>
          <w:color w:val="000000" w:themeColor="text1"/>
          <w:sz w:val="28"/>
          <w:szCs w:val="28"/>
        </w:rPr>
        <w:t>1</w:t>
      </w:r>
      <w:r w:rsidR="008135FA">
        <w:rPr>
          <w:rFonts w:eastAsia="仿宋_GB2312" w:hint="eastAsia"/>
          <w:bCs/>
          <w:color w:val="000000" w:themeColor="text1"/>
          <w:sz w:val="28"/>
          <w:szCs w:val="28"/>
        </w:rPr>
        <w:t>1</w:t>
      </w:r>
      <w:r w:rsidRPr="00B963FB">
        <w:rPr>
          <w:rFonts w:eastAsia="仿宋_GB2312"/>
          <w:bCs/>
          <w:color w:val="000000" w:themeColor="text1"/>
          <w:sz w:val="28"/>
          <w:szCs w:val="28"/>
        </w:rPr>
        <w:t>、免费赠送会刊</w:t>
      </w:r>
      <w:r w:rsidRPr="00B963FB">
        <w:rPr>
          <w:rFonts w:eastAsia="仿宋_GB2312" w:hint="eastAsia"/>
          <w:bCs/>
          <w:color w:val="000000" w:themeColor="text1"/>
          <w:sz w:val="28"/>
          <w:szCs w:val="28"/>
        </w:rPr>
        <w:t>1</w:t>
      </w:r>
      <w:r w:rsidRPr="00B963FB">
        <w:rPr>
          <w:rFonts w:eastAsia="仿宋_GB2312"/>
          <w:bCs/>
          <w:color w:val="000000" w:themeColor="text1"/>
          <w:sz w:val="28"/>
          <w:szCs w:val="28"/>
        </w:rPr>
        <w:t>0</w:t>
      </w:r>
      <w:r w:rsidRPr="00B963FB">
        <w:rPr>
          <w:rFonts w:eastAsia="仿宋_GB2312"/>
          <w:bCs/>
          <w:color w:val="000000" w:themeColor="text1"/>
          <w:sz w:val="28"/>
          <w:szCs w:val="28"/>
        </w:rPr>
        <w:t>册</w:t>
      </w:r>
    </w:p>
    <w:p w:rsidR="006C68E5" w:rsidRDefault="006C68E5" w:rsidP="008135FA">
      <w:pPr>
        <w:spacing w:after="120" w:line="340" w:lineRule="exact"/>
        <w:rPr>
          <w:rFonts w:eastAsia="仿宋_GB2312"/>
          <w:bCs/>
          <w:color w:val="000000" w:themeColor="text1"/>
          <w:sz w:val="28"/>
          <w:szCs w:val="28"/>
        </w:rPr>
      </w:pPr>
      <w:r>
        <w:rPr>
          <w:rFonts w:eastAsia="仿宋_GB2312" w:hint="eastAsia"/>
          <w:bCs/>
          <w:color w:val="000000" w:themeColor="text1"/>
          <w:sz w:val="28"/>
          <w:szCs w:val="28"/>
        </w:rPr>
        <w:t>1</w:t>
      </w:r>
      <w:r w:rsidR="008135FA">
        <w:rPr>
          <w:rFonts w:eastAsia="仿宋_GB2312" w:hint="eastAsia"/>
          <w:bCs/>
          <w:color w:val="000000" w:themeColor="text1"/>
          <w:sz w:val="28"/>
          <w:szCs w:val="28"/>
        </w:rPr>
        <w:t>2</w:t>
      </w:r>
      <w:r w:rsidRPr="00B963FB">
        <w:rPr>
          <w:rFonts w:eastAsia="仿宋_GB2312"/>
          <w:bCs/>
          <w:color w:val="000000" w:themeColor="text1"/>
          <w:sz w:val="28"/>
          <w:szCs w:val="28"/>
        </w:rPr>
        <w:t>、</w:t>
      </w:r>
      <w:r>
        <w:rPr>
          <w:rFonts w:eastAsia="仿宋_GB2312" w:hint="eastAsia"/>
          <w:bCs/>
          <w:color w:val="000000" w:themeColor="text1"/>
          <w:sz w:val="28"/>
          <w:szCs w:val="28"/>
        </w:rPr>
        <w:t>微信公众号不定期</w:t>
      </w:r>
      <w:r w:rsidRPr="00B963FB">
        <w:rPr>
          <w:rFonts w:eastAsia="仿宋_GB2312" w:hint="eastAsia"/>
          <w:bCs/>
          <w:color w:val="000000" w:themeColor="text1"/>
          <w:sz w:val="28"/>
          <w:szCs w:val="28"/>
        </w:rPr>
        <w:t>广告宣传</w:t>
      </w:r>
      <w:r>
        <w:rPr>
          <w:rFonts w:eastAsia="仿宋_GB2312" w:hint="eastAsia"/>
          <w:bCs/>
          <w:color w:val="000000" w:themeColor="text1"/>
          <w:sz w:val="28"/>
          <w:szCs w:val="28"/>
        </w:rPr>
        <w:t>（</w:t>
      </w:r>
      <w:r w:rsidR="00C05361">
        <w:rPr>
          <w:rFonts w:eastAsia="仿宋_GB2312" w:hint="eastAsia"/>
          <w:bCs/>
          <w:color w:val="000000" w:themeColor="text1"/>
          <w:sz w:val="28"/>
          <w:szCs w:val="28"/>
        </w:rPr>
        <w:t>至</w:t>
      </w:r>
      <w:r w:rsidR="00C05361">
        <w:rPr>
          <w:rFonts w:eastAsia="仿宋_GB2312" w:hint="eastAsia"/>
          <w:bCs/>
          <w:color w:val="000000" w:themeColor="text1"/>
          <w:sz w:val="28"/>
          <w:szCs w:val="28"/>
        </w:rPr>
        <w:t>2018</w:t>
      </w:r>
      <w:r w:rsidR="00C05361">
        <w:rPr>
          <w:rFonts w:eastAsia="仿宋_GB2312" w:hint="eastAsia"/>
          <w:bCs/>
          <w:color w:val="000000" w:themeColor="text1"/>
          <w:sz w:val="28"/>
          <w:szCs w:val="28"/>
        </w:rPr>
        <w:t>年</w:t>
      </w:r>
      <w:r w:rsidR="00C05361">
        <w:rPr>
          <w:rFonts w:eastAsia="仿宋_GB2312" w:hint="eastAsia"/>
          <w:bCs/>
          <w:color w:val="000000" w:themeColor="text1"/>
          <w:sz w:val="28"/>
          <w:szCs w:val="28"/>
        </w:rPr>
        <w:t>12</w:t>
      </w:r>
      <w:r w:rsidR="00C05361">
        <w:rPr>
          <w:rFonts w:eastAsia="仿宋_GB2312" w:hint="eastAsia"/>
          <w:bCs/>
          <w:color w:val="000000" w:themeColor="text1"/>
          <w:sz w:val="28"/>
          <w:szCs w:val="28"/>
        </w:rPr>
        <w:t>月</w:t>
      </w:r>
      <w:r>
        <w:rPr>
          <w:rFonts w:eastAsia="仿宋_GB2312" w:hint="eastAsia"/>
          <w:bCs/>
          <w:color w:val="000000" w:themeColor="text1"/>
          <w:sz w:val="28"/>
          <w:szCs w:val="28"/>
        </w:rPr>
        <w:t>）</w:t>
      </w:r>
    </w:p>
    <w:p w:rsidR="006C68E5" w:rsidRPr="00B963FB" w:rsidRDefault="006C68E5" w:rsidP="008135FA">
      <w:pPr>
        <w:spacing w:after="120" w:line="340" w:lineRule="exact"/>
        <w:rPr>
          <w:rFonts w:eastAsia="仿宋_GB2312"/>
          <w:bCs/>
          <w:color w:val="000000" w:themeColor="text1"/>
          <w:sz w:val="28"/>
          <w:szCs w:val="28"/>
        </w:rPr>
      </w:pPr>
    </w:p>
    <w:p w:rsidR="007B45C6" w:rsidRDefault="007B45C6" w:rsidP="008135FA">
      <w:pPr>
        <w:spacing w:after="120" w:line="340" w:lineRule="exact"/>
        <w:rPr>
          <w:rStyle w:val="nav1"/>
          <w:rFonts w:eastAsia="黑体"/>
          <w:color w:val="000000" w:themeColor="text1"/>
          <w:sz w:val="28"/>
          <w:szCs w:val="28"/>
        </w:rPr>
      </w:pPr>
      <w:r w:rsidRPr="00B963FB">
        <w:rPr>
          <w:rStyle w:val="nav1"/>
          <w:rFonts w:eastAsia="黑体"/>
          <w:color w:val="000000" w:themeColor="text1"/>
          <w:sz w:val="28"/>
          <w:szCs w:val="28"/>
        </w:rPr>
        <w:t xml:space="preserve">· </w:t>
      </w:r>
      <w:r w:rsidRPr="00B963FB">
        <w:rPr>
          <w:rStyle w:val="nav1"/>
          <w:rFonts w:eastAsia="黑体"/>
          <w:color w:val="000000" w:themeColor="text1"/>
          <w:sz w:val="28"/>
          <w:szCs w:val="28"/>
        </w:rPr>
        <w:t>赞助单位：</w:t>
      </w:r>
      <w:r>
        <w:rPr>
          <w:rStyle w:val="nav1"/>
          <w:rFonts w:eastAsia="黑体" w:hint="eastAsia"/>
          <w:color w:val="000000" w:themeColor="text1"/>
          <w:sz w:val="28"/>
          <w:szCs w:val="28"/>
        </w:rPr>
        <w:t>（会员优先）</w:t>
      </w:r>
    </w:p>
    <w:p w:rsidR="007B45C6" w:rsidRPr="00743FC9" w:rsidRDefault="007B45C6" w:rsidP="008135FA">
      <w:pPr>
        <w:spacing w:before="50" w:after="120" w:line="340" w:lineRule="exact"/>
        <w:rPr>
          <w:rFonts w:eastAsia="仿宋_GB2312"/>
          <w:bCs/>
          <w:color w:val="000000" w:themeColor="text1"/>
          <w:sz w:val="28"/>
          <w:szCs w:val="28"/>
        </w:rPr>
      </w:pPr>
      <w:r w:rsidRPr="00743FC9">
        <w:rPr>
          <w:rFonts w:eastAsia="仿宋_GB2312" w:hint="eastAsia"/>
          <w:bCs/>
          <w:color w:val="000000" w:themeColor="text1"/>
          <w:sz w:val="28"/>
          <w:szCs w:val="28"/>
        </w:rPr>
        <w:t>1</w:t>
      </w:r>
      <w:r w:rsidRPr="00743FC9">
        <w:rPr>
          <w:rFonts w:eastAsia="仿宋_GB2312" w:hint="eastAsia"/>
          <w:bCs/>
          <w:color w:val="000000" w:themeColor="text1"/>
          <w:sz w:val="28"/>
          <w:szCs w:val="28"/>
        </w:rPr>
        <w:t>、</w:t>
      </w:r>
      <w:r>
        <w:rPr>
          <w:rFonts w:eastAsia="仿宋_GB2312" w:hint="eastAsia"/>
          <w:bCs/>
          <w:color w:val="000000" w:themeColor="text1"/>
          <w:sz w:val="28"/>
          <w:szCs w:val="28"/>
        </w:rPr>
        <w:t>免</w:t>
      </w:r>
      <w:r w:rsidR="006C68E5">
        <w:rPr>
          <w:rFonts w:eastAsia="仿宋_GB2312" w:hint="eastAsia"/>
          <w:bCs/>
          <w:color w:val="000000" w:themeColor="text1"/>
          <w:sz w:val="28"/>
          <w:szCs w:val="28"/>
        </w:rPr>
        <w:t>两</w:t>
      </w:r>
      <w:r>
        <w:rPr>
          <w:rFonts w:eastAsia="仿宋_GB2312" w:hint="eastAsia"/>
          <w:bCs/>
          <w:color w:val="000000" w:themeColor="text1"/>
          <w:sz w:val="28"/>
          <w:szCs w:val="28"/>
        </w:rPr>
        <w:t>人</w:t>
      </w:r>
      <w:r w:rsidRPr="00743FC9">
        <w:rPr>
          <w:rFonts w:eastAsia="仿宋_GB2312" w:hint="eastAsia"/>
          <w:bCs/>
          <w:color w:val="000000" w:themeColor="text1"/>
          <w:sz w:val="28"/>
          <w:szCs w:val="28"/>
        </w:rPr>
        <w:t>注册费用（包括会议资料和餐卷）</w:t>
      </w:r>
    </w:p>
    <w:p w:rsidR="007B45C6" w:rsidRPr="00A73EFF" w:rsidRDefault="00F42F6B"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2</w:t>
      </w:r>
      <w:r w:rsidR="007B45C6" w:rsidRPr="00A73EFF">
        <w:rPr>
          <w:rFonts w:eastAsia="仿宋_GB2312" w:hint="eastAsia"/>
          <w:bCs/>
          <w:color w:val="000000" w:themeColor="text1"/>
          <w:sz w:val="28"/>
          <w:szCs w:val="28"/>
        </w:rPr>
        <w:t>、</w:t>
      </w:r>
      <w:r w:rsidR="007B45C6">
        <w:rPr>
          <w:rFonts w:eastAsia="仿宋_GB2312" w:hint="eastAsia"/>
          <w:bCs/>
          <w:color w:val="000000" w:themeColor="text1"/>
          <w:sz w:val="28"/>
          <w:szCs w:val="28"/>
        </w:rPr>
        <w:t>赠送</w:t>
      </w:r>
      <w:r w:rsidR="007B45C6" w:rsidRPr="00A73EFF">
        <w:rPr>
          <w:rFonts w:eastAsia="仿宋_GB2312" w:hint="eastAsia"/>
          <w:bCs/>
          <w:color w:val="000000" w:themeColor="text1"/>
          <w:sz w:val="28"/>
          <w:szCs w:val="28"/>
        </w:rPr>
        <w:t>标准展位</w:t>
      </w:r>
      <w:r w:rsidR="006C68E5">
        <w:rPr>
          <w:rFonts w:eastAsia="仿宋_GB2312" w:hint="eastAsia"/>
          <w:bCs/>
          <w:color w:val="000000" w:themeColor="text1"/>
          <w:sz w:val="28"/>
          <w:szCs w:val="28"/>
        </w:rPr>
        <w:t>2</w:t>
      </w:r>
      <w:r w:rsidR="007B45C6" w:rsidRPr="00A73EFF">
        <w:rPr>
          <w:rFonts w:eastAsia="仿宋_GB2312" w:hint="eastAsia"/>
          <w:bCs/>
          <w:color w:val="000000" w:themeColor="text1"/>
          <w:sz w:val="28"/>
          <w:szCs w:val="28"/>
        </w:rPr>
        <w:t>个</w:t>
      </w:r>
    </w:p>
    <w:p w:rsidR="007B45C6" w:rsidRDefault="00F42F6B"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3</w:t>
      </w:r>
      <w:r w:rsidR="007B45C6" w:rsidRPr="00B963FB">
        <w:rPr>
          <w:rFonts w:eastAsia="仿宋_GB2312"/>
          <w:bCs/>
          <w:color w:val="000000" w:themeColor="text1"/>
          <w:sz w:val="28"/>
          <w:szCs w:val="28"/>
        </w:rPr>
        <w:t>、</w:t>
      </w:r>
      <w:r w:rsidR="007B45C6">
        <w:rPr>
          <w:rFonts w:eastAsia="仿宋_GB2312" w:hint="eastAsia"/>
          <w:bCs/>
          <w:color w:val="000000" w:themeColor="text1"/>
          <w:sz w:val="28"/>
          <w:szCs w:val="28"/>
        </w:rPr>
        <w:t>论文集</w:t>
      </w:r>
      <w:r w:rsidR="007B45C6" w:rsidRPr="00B963FB">
        <w:rPr>
          <w:rFonts w:eastAsia="仿宋_GB2312"/>
          <w:bCs/>
          <w:color w:val="000000" w:themeColor="text1"/>
          <w:sz w:val="28"/>
          <w:szCs w:val="28"/>
        </w:rPr>
        <w:t>会刊彩色内页</w:t>
      </w:r>
      <w:r w:rsidR="00F05E95">
        <w:rPr>
          <w:rFonts w:eastAsia="仿宋_GB2312" w:hint="eastAsia"/>
          <w:bCs/>
          <w:color w:val="000000" w:themeColor="text1"/>
          <w:sz w:val="28"/>
          <w:szCs w:val="28"/>
        </w:rPr>
        <w:t>2</w:t>
      </w:r>
      <w:r w:rsidR="007B45C6" w:rsidRPr="00B963FB">
        <w:rPr>
          <w:rFonts w:eastAsia="仿宋_GB2312"/>
          <w:bCs/>
          <w:color w:val="000000" w:themeColor="text1"/>
          <w:sz w:val="28"/>
          <w:szCs w:val="28"/>
        </w:rPr>
        <w:t>页</w:t>
      </w:r>
      <w:r w:rsidR="006C68E5">
        <w:rPr>
          <w:rFonts w:eastAsia="仿宋_GB2312" w:hint="eastAsia"/>
          <w:bCs/>
          <w:color w:val="000000" w:themeColor="text1"/>
          <w:sz w:val="28"/>
          <w:szCs w:val="28"/>
        </w:rPr>
        <w:t>（可做成左右两页通栏的形式）</w:t>
      </w:r>
    </w:p>
    <w:p w:rsidR="008135FA"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4</w:t>
      </w:r>
      <w:r>
        <w:rPr>
          <w:rFonts w:eastAsia="仿宋_GB2312" w:hint="eastAsia"/>
          <w:bCs/>
          <w:color w:val="000000" w:themeColor="text1"/>
          <w:sz w:val="28"/>
          <w:szCs w:val="28"/>
        </w:rPr>
        <w:t>、代表证彩色广告页</w:t>
      </w:r>
      <w:r>
        <w:rPr>
          <w:rFonts w:eastAsia="仿宋_GB2312" w:hint="eastAsia"/>
          <w:bCs/>
          <w:color w:val="000000" w:themeColor="text1"/>
          <w:sz w:val="28"/>
          <w:szCs w:val="28"/>
        </w:rPr>
        <w:t>1</w:t>
      </w:r>
      <w:r>
        <w:rPr>
          <w:rFonts w:eastAsia="仿宋_GB2312" w:hint="eastAsia"/>
          <w:bCs/>
          <w:color w:val="000000" w:themeColor="text1"/>
          <w:sz w:val="28"/>
          <w:szCs w:val="28"/>
        </w:rPr>
        <w:t>页</w:t>
      </w:r>
    </w:p>
    <w:p w:rsidR="00F42F6B"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5</w:t>
      </w:r>
      <w:r w:rsidR="00F42F6B">
        <w:rPr>
          <w:rFonts w:eastAsia="仿宋_GB2312" w:hint="eastAsia"/>
          <w:bCs/>
          <w:color w:val="000000" w:themeColor="text1"/>
          <w:sz w:val="28"/>
          <w:szCs w:val="28"/>
        </w:rPr>
        <w:t>、在报到处安排资料的免费发送</w:t>
      </w:r>
    </w:p>
    <w:p w:rsidR="006C68E5" w:rsidRPr="00B963FB"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6</w:t>
      </w:r>
      <w:r w:rsidR="006C68E5" w:rsidRPr="00B963FB">
        <w:rPr>
          <w:rFonts w:eastAsia="仿宋_GB2312"/>
          <w:bCs/>
          <w:color w:val="000000" w:themeColor="text1"/>
          <w:sz w:val="28"/>
          <w:szCs w:val="28"/>
        </w:rPr>
        <w:t>、开幕式</w:t>
      </w:r>
      <w:r w:rsidR="006C68E5">
        <w:rPr>
          <w:rFonts w:eastAsia="仿宋_GB2312" w:hint="eastAsia"/>
          <w:bCs/>
          <w:color w:val="000000" w:themeColor="text1"/>
          <w:sz w:val="28"/>
          <w:szCs w:val="28"/>
        </w:rPr>
        <w:t>前排就座</w:t>
      </w:r>
      <w:r w:rsidR="006C68E5" w:rsidRPr="00B963FB">
        <w:rPr>
          <w:rFonts w:eastAsia="仿宋_GB2312"/>
          <w:bCs/>
          <w:color w:val="000000" w:themeColor="text1"/>
          <w:sz w:val="28"/>
          <w:szCs w:val="28"/>
        </w:rPr>
        <w:t>嘉宾</w:t>
      </w:r>
    </w:p>
    <w:p w:rsidR="007B45C6" w:rsidRPr="006C68E5"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7</w:t>
      </w:r>
      <w:r w:rsidR="007B45C6" w:rsidRPr="00B963FB">
        <w:rPr>
          <w:rFonts w:eastAsia="仿宋_GB2312"/>
          <w:bCs/>
          <w:color w:val="000000" w:themeColor="text1"/>
          <w:sz w:val="28"/>
          <w:szCs w:val="28"/>
        </w:rPr>
        <w:t>、大会主背景板及所有会议出版刊物上冠名</w:t>
      </w:r>
    </w:p>
    <w:p w:rsidR="007B45C6" w:rsidRPr="00B963FB"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8</w:t>
      </w:r>
      <w:r w:rsidR="007B45C6">
        <w:rPr>
          <w:rFonts w:eastAsia="仿宋_GB2312"/>
          <w:bCs/>
          <w:color w:val="000000" w:themeColor="text1"/>
          <w:sz w:val="28"/>
          <w:szCs w:val="28"/>
        </w:rPr>
        <w:t>、</w:t>
      </w:r>
      <w:r w:rsidR="007B45C6">
        <w:rPr>
          <w:rFonts w:eastAsia="仿宋_GB2312" w:hint="eastAsia"/>
          <w:bCs/>
          <w:color w:val="000000" w:themeColor="text1"/>
          <w:sz w:val="28"/>
          <w:szCs w:val="28"/>
        </w:rPr>
        <w:t>可收录企业</w:t>
      </w:r>
      <w:r w:rsidR="007B45C6" w:rsidRPr="00B963FB">
        <w:rPr>
          <w:rFonts w:eastAsia="仿宋_GB2312"/>
          <w:bCs/>
          <w:color w:val="000000" w:themeColor="text1"/>
          <w:sz w:val="28"/>
          <w:szCs w:val="28"/>
        </w:rPr>
        <w:t>会刊</w:t>
      </w:r>
      <w:r w:rsidR="007B45C6">
        <w:rPr>
          <w:rFonts w:eastAsia="仿宋_GB2312" w:hint="eastAsia"/>
          <w:bCs/>
          <w:color w:val="000000" w:themeColor="text1"/>
          <w:sz w:val="28"/>
          <w:szCs w:val="28"/>
        </w:rPr>
        <w:t>论文</w:t>
      </w:r>
      <w:r w:rsidR="007B45C6" w:rsidRPr="00B963FB">
        <w:rPr>
          <w:rFonts w:eastAsia="仿宋_GB2312"/>
          <w:bCs/>
          <w:color w:val="000000" w:themeColor="text1"/>
          <w:sz w:val="28"/>
          <w:szCs w:val="28"/>
        </w:rPr>
        <w:t>1</w:t>
      </w:r>
      <w:r w:rsidR="007B45C6" w:rsidRPr="00B963FB">
        <w:rPr>
          <w:rFonts w:eastAsia="仿宋_GB2312"/>
          <w:bCs/>
          <w:color w:val="000000" w:themeColor="text1"/>
          <w:sz w:val="28"/>
          <w:szCs w:val="28"/>
        </w:rPr>
        <w:t>篇</w:t>
      </w:r>
      <w:r w:rsidR="007B45C6">
        <w:rPr>
          <w:rFonts w:eastAsia="仿宋_GB2312" w:hint="eastAsia"/>
          <w:bCs/>
          <w:color w:val="000000" w:themeColor="text1"/>
          <w:sz w:val="28"/>
          <w:szCs w:val="28"/>
        </w:rPr>
        <w:t>（经验技术与模式分享等）</w:t>
      </w:r>
    </w:p>
    <w:p w:rsidR="007B45C6" w:rsidRPr="00B963FB"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9</w:t>
      </w:r>
      <w:r w:rsidR="007B45C6" w:rsidRPr="00B963FB">
        <w:rPr>
          <w:rFonts w:eastAsia="仿宋_GB2312"/>
          <w:bCs/>
          <w:color w:val="000000" w:themeColor="text1"/>
          <w:sz w:val="28"/>
          <w:szCs w:val="28"/>
        </w:rPr>
        <w:t>、免费赠送会刊</w:t>
      </w:r>
      <w:r w:rsidR="006C68E5">
        <w:rPr>
          <w:rFonts w:eastAsia="仿宋_GB2312" w:hint="eastAsia"/>
          <w:bCs/>
          <w:color w:val="000000" w:themeColor="text1"/>
          <w:sz w:val="28"/>
          <w:szCs w:val="28"/>
        </w:rPr>
        <w:t>5</w:t>
      </w:r>
      <w:r w:rsidR="007B45C6" w:rsidRPr="00B963FB">
        <w:rPr>
          <w:rFonts w:eastAsia="仿宋_GB2312"/>
          <w:bCs/>
          <w:color w:val="000000" w:themeColor="text1"/>
          <w:sz w:val="28"/>
          <w:szCs w:val="28"/>
        </w:rPr>
        <w:t>册</w:t>
      </w:r>
    </w:p>
    <w:p w:rsidR="006C68E5" w:rsidRPr="00B963FB" w:rsidRDefault="008135FA" w:rsidP="008135FA">
      <w:pPr>
        <w:spacing w:before="50" w:after="120" w:line="340" w:lineRule="exact"/>
        <w:rPr>
          <w:rFonts w:eastAsia="仿宋_GB2312"/>
          <w:bCs/>
          <w:color w:val="000000" w:themeColor="text1"/>
          <w:sz w:val="28"/>
          <w:szCs w:val="28"/>
        </w:rPr>
      </w:pPr>
      <w:r>
        <w:rPr>
          <w:rFonts w:eastAsia="仿宋_GB2312" w:hint="eastAsia"/>
          <w:bCs/>
          <w:color w:val="000000" w:themeColor="text1"/>
          <w:sz w:val="28"/>
          <w:szCs w:val="28"/>
        </w:rPr>
        <w:t>10</w:t>
      </w:r>
      <w:r w:rsidR="007B45C6" w:rsidRPr="00B963FB">
        <w:rPr>
          <w:rFonts w:eastAsia="仿宋_GB2312"/>
          <w:bCs/>
          <w:color w:val="000000" w:themeColor="text1"/>
          <w:sz w:val="28"/>
          <w:szCs w:val="28"/>
        </w:rPr>
        <w:t>、</w:t>
      </w:r>
      <w:r w:rsidR="006C68E5">
        <w:rPr>
          <w:rFonts w:eastAsia="仿宋_GB2312" w:hint="eastAsia"/>
          <w:bCs/>
          <w:color w:val="000000" w:themeColor="text1"/>
          <w:sz w:val="28"/>
          <w:szCs w:val="28"/>
        </w:rPr>
        <w:t>微信公众号不定期</w:t>
      </w:r>
      <w:r w:rsidR="006C68E5" w:rsidRPr="00B963FB">
        <w:rPr>
          <w:rFonts w:eastAsia="仿宋_GB2312" w:hint="eastAsia"/>
          <w:bCs/>
          <w:color w:val="000000" w:themeColor="text1"/>
          <w:sz w:val="28"/>
          <w:szCs w:val="28"/>
        </w:rPr>
        <w:t>广告宣传</w:t>
      </w:r>
      <w:r w:rsidR="006C68E5">
        <w:rPr>
          <w:rFonts w:eastAsia="仿宋_GB2312" w:hint="eastAsia"/>
          <w:bCs/>
          <w:color w:val="000000" w:themeColor="text1"/>
          <w:sz w:val="28"/>
          <w:szCs w:val="28"/>
        </w:rPr>
        <w:t>（</w:t>
      </w:r>
      <w:r w:rsidR="00C05361">
        <w:rPr>
          <w:rFonts w:eastAsia="仿宋_GB2312" w:hint="eastAsia"/>
          <w:bCs/>
          <w:color w:val="000000" w:themeColor="text1"/>
          <w:sz w:val="28"/>
          <w:szCs w:val="28"/>
        </w:rPr>
        <w:t>至</w:t>
      </w:r>
      <w:r w:rsidR="00C05361">
        <w:rPr>
          <w:rFonts w:eastAsia="仿宋_GB2312" w:hint="eastAsia"/>
          <w:bCs/>
          <w:color w:val="000000" w:themeColor="text1"/>
          <w:sz w:val="28"/>
          <w:szCs w:val="28"/>
        </w:rPr>
        <w:t>2018</w:t>
      </w:r>
      <w:r w:rsidR="00C05361">
        <w:rPr>
          <w:rFonts w:eastAsia="仿宋_GB2312" w:hint="eastAsia"/>
          <w:bCs/>
          <w:color w:val="000000" w:themeColor="text1"/>
          <w:sz w:val="28"/>
          <w:szCs w:val="28"/>
        </w:rPr>
        <w:t>年</w:t>
      </w:r>
      <w:r w:rsidR="00C05361">
        <w:rPr>
          <w:rFonts w:eastAsia="仿宋_GB2312" w:hint="eastAsia"/>
          <w:bCs/>
          <w:color w:val="000000" w:themeColor="text1"/>
          <w:sz w:val="28"/>
          <w:szCs w:val="28"/>
        </w:rPr>
        <w:t>12</w:t>
      </w:r>
      <w:r w:rsidR="00C05361">
        <w:rPr>
          <w:rFonts w:eastAsia="仿宋_GB2312" w:hint="eastAsia"/>
          <w:bCs/>
          <w:color w:val="000000" w:themeColor="text1"/>
          <w:sz w:val="28"/>
          <w:szCs w:val="28"/>
        </w:rPr>
        <w:t>月</w:t>
      </w:r>
      <w:r w:rsidR="006C68E5">
        <w:rPr>
          <w:rFonts w:eastAsia="仿宋_GB2312" w:hint="eastAsia"/>
          <w:bCs/>
          <w:color w:val="000000" w:themeColor="text1"/>
          <w:sz w:val="28"/>
          <w:szCs w:val="28"/>
        </w:rPr>
        <w:t>）</w:t>
      </w:r>
    </w:p>
    <w:p w:rsidR="002133DB" w:rsidRPr="00293532" w:rsidRDefault="002133DB" w:rsidP="008135FA">
      <w:pPr>
        <w:spacing w:afterLines="0" w:line="340" w:lineRule="exact"/>
        <w:rPr>
          <w:rFonts w:eastAsia="仿宋_GB2312"/>
          <w:b/>
          <w:bCs/>
          <w:sz w:val="28"/>
          <w:szCs w:val="28"/>
        </w:rPr>
      </w:pPr>
      <w:r w:rsidRPr="00293532">
        <w:rPr>
          <w:rFonts w:eastAsia="仿宋_GB2312"/>
          <w:b/>
          <w:bCs/>
          <w:sz w:val="28"/>
          <w:szCs w:val="28"/>
        </w:rPr>
        <w:t>特别说明：</w:t>
      </w:r>
    </w:p>
    <w:p w:rsidR="002133DB" w:rsidRDefault="002133DB" w:rsidP="008135FA">
      <w:pPr>
        <w:spacing w:afterLines="0" w:line="340" w:lineRule="exact"/>
        <w:rPr>
          <w:rFonts w:eastAsia="仿宋_GB2312"/>
          <w:bCs/>
          <w:sz w:val="28"/>
          <w:szCs w:val="28"/>
        </w:rPr>
      </w:pPr>
      <w:r w:rsidRPr="00293532">
        <w:rPr>
          <w:rFonts w:eastAsia="仿宋_GB2312"/>
          <w:bCs/>
          <w:sz w:val="28"/>
          <w:szCs w:val="28"/>
        </w:rPr>
        <w:t>1</w:t>
      </w:r>
      <w:r>
        <w:rPr>
          <w:rFonts w:ascii="仿宋_GB2312" w:eastAsia="仿宋_GB2312" w:hint="eastAsia"/>
          <w:sz w:val="30"/>
          <w:szCs w:val="30"/>
        </w:rPr>
        <w:t>.</w:t>
      </w:r>
      <w:r w:rsidRPr="00293532">
        <w:rPr>
          <w:rFonts w:eastAsia="仿宋_GB2312"/>
          <w:bCs/>
          <w:sz w:val="28"/>
          <w:szCs w:val="28"/>
        </w:rPr>
        <w:t>以上宣传项目只作为参考，宣传项目可增减，最终以实际商定为准；</w:t>
      </w:r>
    </w:p>
    <w:p w:rsidR="002133DB" w:rsidRPr="003A175D" w:rsidRDefault="002133DB" w:rsidP="008135FA">
      <w:pPr>
        <w:spacing w:afterLines="0" w:line="340" w:lineRule="exact"/>
        <w:rPr>
          <w:rFonts w:eastAsia="仿宋_GB2312"/>
          <w:bCs/>
          <w:sz w:val="28"/>
          <w:szCs w:val="28"/>
        </w:rPr>
        <w:sectPr w:rsidR="002133DB" w:rsidRPr="003A175D" w:rsidSect="00E54E2C">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18" w:left="1418" w:header="851" w:footer="992" w:gutter="0"/>
          <w:cols w:space="425"/>
          <w:docGrid w:linePitch="312"/>
        </w:sectPr>
      </w:pPr>
      <w:r w:rsidRPr="00293532">
        <w:rPr>
          <w:rFonts w:eastAsia="仿宋_GB2312"/>
          <w:bCs/>
          <w:sz w:val="28"/>
          <w:szCs w:val="28"/>
        </w:rPr>
        <w:t>2</w:t>
      </w:r>
      <w:r>
        <w:rPr>
          <w:rFonts w:ascii="仿宋_GB2312" w:eastAsia="仿宋_GB2312" w:hint="eastAsia"/>
          <w:sz w:val="30"/>
          <w:szCs w:val="30"/>
        </w:rPr>
        <w:t>.</w:t>
      </w:r>
      <w:r w:rsidRPr="00293532">
        <w:rPr>
          <w:rFonts w:eastAsia="仿宋_GB2312"/>
          <w:bCs/>
          <w:sz w:val="28"/>
          <w:szCs w:val="28"/>
        </w:rPr>
        <w:t>联系人：</w:t>
      </w:r>
      <w:r w:rsidR="00E05F6B">
        <w:rPr>
          <w:rFonts w:eastAsia="仿宋_GB2312" w:hint="eastAsia"/>
          <w:bCs/>
          <w:sz w:val="28"/>
          <w:szCs w:val="28"/>
        </w:rPr>
        <w:t>赵印</w:t>
      </w:r>
      <w:r>
        <w:rPr>
          <w:rFonts w:eastAsia="仿宋_GB2312" w:hint="eastAsia"/>
          <w:bCs/>
          <w:sz w:val="28"/>
          <w:szCs w:val="28"/>
        </w:rPr>
        <w:t>：</w:t>
      </w:r>
      <w:r w:rsidR="00E05F6B">
        <w:rPr>
          <w:rFonts w:eastAsia="仿宋_GB2312" w:hint="eastAsia"/>
          <w:bCs/>
          <w:sz w:val="28"/>
          <w:szCs w:val="28"/>
        </w:rPr>
        <w:t>15901236766</w:t>
      </w:r>
      <w:r>
        <w:rPr>
          <w:rFonts w:eastAsia="仿宋_GB2312" w:hint="eastAsia"/>
          <w:bCs/>
          <w:sz w:val="28"/>
          <w:szCs w:val="28"/>
        </w:rPr>
        <w:t>（同微信号）</w:t>
      </w:r>
      <w:r w:rsidR="00E05F6B">
        <w:rPr>
          <w:rFonts w:eastAsia="仿宋_GB2312" w:hint="eastAsia"/>
          <w:bCs/>
          <w:sz w:val="28"/>
          <w:szCs w:val="28"/>
        </w:rPr>
        <w:t xml:space="preserve"> </w:t>
      </w:r>
    </w:p>
    <w:p w:rsidR="002133DB" w:rsidRPr="00404018" w:rsidRDefault="002133DB" w:rsidP="002133DB">
      <w:pPr>
        <w:spacing w:afterLines="0" w:line="320" w:lineRule="exact"/>
        <w:rPr>
          <w:rFonts w:ascii="仿宋_GB2312" w:eastAsia="仿宋_GB2312"/>
          <w:sz w:val="28"/>
          <w:szCs w:val="28"/>
        </w:rPr>
      </w:pPr>
      <w:r w:rsidRPr="00404018">
        <w:rPr>
          <w:rFonts w:ascii="仿宋_GB2312" w:eastAsia="仿宋_GB2312" w:hint="eastAsia"/>
          <w:sz w:val="28"/>
          <w:szCs w:val="28"/>
        </w:rPr>
        <w:lastRenderedPageBreak/>
        <w:t>表</w:t>
      </w:r>
      <w:r>
        <w:rPr>
          <w:rFonts w:ascii="仿宋_GB2312" w:eastAsia="仿宋_GB2312" w:hint="eastAsia"/>
          <w:sz w:val="28"/>
          <w:szCs w:val="28"/>
        </w:rPr>
        <w:t>3</w:t>
      </w:r>
    </w:p>
    <w:p w:rsidR="002133DB" w:rsidRPr="00010379" w:rsidRDefault="002133DB" w:rsidP="002133DB">
      <w:pPr>
        <w:spacing w:after="120" w:line="560" w:lineRule="exact"/>
        <w:jc w:val="center"/>
        <w:rPr>
          <w:rFonts w:ascii="华文中宋" w:eastAsia="华文中宋" w:hAnsi="华文中宋"/>
          <w:b/>
          <w:sz w:val="30"/>
          <w:szCs w:val="30"/>
        </w:rPr>
      </w:pPr>
      <w:r>
        <w:rPr>
          <w:rFonts w:ascii="华文中宋" w:eastAsia="华文中宋" w:hAnsi="华文中宋" w:hint="eastAsia"/>
          <w:b/>
          <w:sz w:val="30"/>
          <w:szCs w:val="30"/>
        </w:rPr>
        <w:t>第</w:t>
      </w:r>
      <w:r w:rsidR="00E05F6B">
        <w:rPr>
          <w:rFonts w:ascii="华文中宋" w:eastAsia="华文中宋" w:hAnsi="华文中宋" w:hint="eastAsia"/>
          <w:b/>
          <w:sz w:val="30"/>
          <w:szCs w:val="30"/>
        </w:rPr>
        <w:t>十五</w:t>
      </w:r>
      <w:r>
        <w:rPr>
          <w:rFonts w:ascii="华文中宋" w:eastAsia="华文中宋" w:hAnsi="华文中宋" w:hint="eastAsia"/>
          <w:b/>
          <w:sz w:val="30"/>
          <w:szCs w:val="30"/>
        </w:rPr>
        <w:t>届(2018)</w:t>
      </w:r>
      <w:r w:rsidR="00E05F6B">
        <w:rPr>
          <w:rFonts w:ascii="华文中宋" w:eastAsia="华文中宋" w:hAnsi="华文中宋" w:hint="eastAsia"/>
          <w:b/>
          <w:sz w:val="30"/>
          <w:szCs w:val="30"/>
        </w:rPr>
        <w:t>中国羊</w:t>
      </w:r>
      <w:r>
        <w:rPr>
          <w:rFonts w:ascii="华文中宋" w:eastAsia="华文中宋" w:hAnsi="华文中宋" w:hint="eastAsia"/>
          <w:b/>
          <w:sz w:val="30"/>
          <w:szCs w:val="30"/>
        </w:rPr>
        <w:t>业发展大会</w:t>
      </w:r>
      <w:r w:rsidRPr="00010379">
        <w:rPr>
          <w:rFonts w:ascii="华文中宋" w:eastAsia="华文中宋" w:hAnsi="华文中宋" w:hint="eastAsia"/>
          <w:b/>
          <w:sz w:val="30"/>
          <w:szCs w:val="30"/>
        </w:rPr>
        <w:t>参会回执</w:t>
      </w: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1642"/>
        <w:gridCol w:w="2353"/>
        <w:gridCol w:w="2358"/>
        <w:gridCol w:w="2680"/>
        <w:gridCol w:w="2744"/>
      </w:tblGrid>
      <w:tr w:rsidR="002133DB" w:rsidRPr="00F309F6" w:rsidTr="008C1B3E">
        <w:trPr>
          <w:trHeight w:val="369"/>
          <w:jc w:val="center"/>
        </w:trPr>
        <w:tc>
          <w:tcPr>
            <w:tcW w:w="1997" w:type="dxa"/>
            <w:tcBorders>
              <w:top w:val="single" w:sz="4" w:space="0" w:color="auto"/>
              <w:left w:val="single" w:sz="4" w:space="0" w:color="auto"/>
              <w:bottom w:val="single" w:sz="4" w:space="0" w:color="auto"/>
              <w:right w:val="single" w:sz="4" w:space="0" w:color="auto"/>
            </w:tcBorders>
            <w:vAlign w:val="center"/>
          </w:tcPr>
          <w:p w:rsidR="002133DB" w:rsidRPr="00F309F6" w:rsidRDefault="002133DB" w:rsidP="008C1B3E">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单位名称</w:t>
            </w:r>
          </w:p>
        </w:tc>
        <w:tc>
          <w:tcPr>
            <w:tcW w:w="11777" w:type="dxa"/>
            <w:gridSpan w:val="5"/>
            <w:tcBorders>
              <w:top w:val="single" w:sz="4" w:space="0" w:color="auto"/>
              <w:left w:val="single" w:sz="4" w:space="0" w:color="auto"/>
              <w:bottom w:val="single" w:sz="4" w:space="0" w:color="auto"/>
              <w:right w:val="single" w:sz="4" w:space="0" w:color="auto"/>
            </w:tcBorders>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r>
      <w:tr w:rsidR="002133DB" w:rsidRPr="00F309F6" w:rsidTr="008C1B3E">
        <w:trPr>
          <w:trHeight w:val="403"/>
          <w:jc w:val="center"/>
        </w:trPr>
        <w:tc>
          <w:tcPr>
            <w:tcW w:w="1997" w:type="dxa"/>
            <w:vAlign w:val="center"/>
          </w:tcPr>
          <w:p w:rsidR="002133DB" w:rsidRPr="00F309F6" w:rsidRDefault="002133DB" w:rsidP="008C1B3E">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详细地址</w:t>
            </w:r>
          </w:p>
        </w:tc>
        <w:tc>
          <w:tcPr>
            <w:tcW w:w="6353" w:type="dxa"/>
            <w:gridSpan w:val="3"/>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680" w:type="dxa"/>
            <w:vAlign w:val="center"/>
          </w:tcPr>
          <w:p w:rsidR="002133DB" w:rsidRPr="00F309F6" w:rsidRDefault="002133DB" w:rsidP="008C1B3E">
            <w:pPr>
              <w:spacing w:afterLines="0" w:line="560" w:lineRule="exact"/>
              <w:jc w:val="center"/>
              <w:rPr>
                <w:rFonts w:ascii="仿宋_GB2312" w:eastAsia="仿宋_GB2312" w:hAnsi="宋体"/>
                <w:sz w:val="24"/>
                <w:szCs w:val="24"/>
              </w:rPr>
            </w:pPr>
            <w:r w:rsidRPr="00F309F6">
              <w:rPr>
                <w:rFonts w:ascii="仿宋_GB2312" w:eastAsia="仿宋_GB2312" w:hAnsi="宋体" w:hint="eastAsia"/>
                <w:sz w:val="24"/>
                <w:szCs w:val="24"/>
              </w:rPr>
              <w:t>邮编</w:t>
            </w:r>
          </w:p>
        </w:tc>
        <w:tc>
          <w:tcPr>
            <w:tcW w:w="2744"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r>
      <w:tr w:rsidR="002133DB" w:rsidRPr="00F309F6" w:rsidTr="008C1B3E">
        <w:trPr>
          <w:trHeight w:val="487"/>
          <w:jc w:val="center"/>
        </w:trPr>
        <w:tc>
          <w:tcPr>
            <w:tcW w:w="1997" w:type="dxa"/>
            <w:vAlign w:val="center"/>
          </w:tcPr>
          <w:p w:rsidR="002133DB" w:rsidRPr="00F309F6" w:rsidRDefault="002133DB" w:rsidP="008C1B3E">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业务范围</w:t>
            </w:r>
          </w:p>
          <w:p w:rsidR="002133DB" w:rsidRPr="00F309F6" w:rsidRDefault="002133DB" w:rsidP="008C1B3E">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（划</w:t>
            </w:r>
            <w:r w:rsidRPr="00F309F6">
              <w:rPr>
                <w:rFonts w:ascii="Arial" w:hAnsi="Arial" w:cs="Arial"/>
                <w:color w:val="000000"/>
                <w:sz w:val="24"/>
                <w:szCs w:val="24"/>
              </w:rPr>
              <w:t>√</w:t>
            </w:r>
            <w:r w:rsidRPr="00F309F6">
              <w:rPr>
                <w:rFonts w:ascii="仿宋_GB2312" w:eastAsia="仿宋_GB2312" w:hAnsi="宋体" w:hint="eastAsia"/>
                <w:sz w:val="24"/>
                <w:szCs w:val="24"/>
              </w:rPr>
              <w:t>）</w:t>
            </w:r>
          </w:p>
        </w:tc>
        <w:tc>
          <w:tcPr>
            <w:tcW w:w="11777" w:type="dxa"/>
            <w:gridSpan w:val="5"/>
            <w:vAlign w:val="center"/>
          </w:tcPr>
          <w:p w:rsidR="002133DB" w:rsidRPr="00F309F6" w:rsidRDefault="00E05F6B" w:rsidP="00E05F6B">
            <w:pPr>
              <w:snapToGrid w:val="0"/>
              <w:spacing w:afterLines="0" w:line="560" w:lineRule="exact"/>
              <w:rPr>
                <w:rFonts w:ascii="仿宋_GB2312" w:eastAsia="仿宋_GB2312" w:hAnsi="宋体"/>
                <w:b/>
                <w:sz w:val="24"/>
                <w:szCs w:val="24"/>
              </w:rPr>
            </w:pPr>
            <w:r>
              <w:rPr>
                <w:rFonts w:ascii="仿宋_GB2312" w:eastAsia="仿宋_GB2312" w:hAnsi="宋体" w:hint="eastAsia"/>
                <w:sz w:val="24"/>
                <w:szCs w:val="24"/>
              </w:rPr>
              <w:t>绵羊</w:t>
            </w:r>
            <w:r w:rsidR="002133DB" w:rsidRPr="00F309F6">
              <w:rPr>
                <w:rFonts w:ascii="仿宋_GB2312" w:eastAsia="仿宋_GB2312" w:hAnsi="宋体" w:hint="eastAsia"/>
                <w:sz w:val="24"/>
                <w:szCs w:val="24"/>
              </w:rPr>
              <w:t>企业（  ）</w:t>
            </w:r>
            <w:r>
              <w:rPr>
                <w:rFonts w:ascii="仿宋_GB2312" w:eastAsia="仿宋_GB2312" w:hAnsi="宋体" w:hint="eastAsia"/>
                <w:sz w:val="24"/>
                <w:szCs w:val="24"/>
              </w:rPr>
              <w:t>奶山羊企业</w:t>
            </w:r>
            <w:r w:rsidRPr="00F309F6">
              <w:rPr>
                <w:rFonts w:ascii="仿宋_GB2312" w:eastAsia="仿宋_GB2312" w:hAnsi="宋体" w:hint="eastAsia"/>
                <w:sz w:val="24"/>
                <w:szCs w:val="24"/>
              </w:rPr>
              <w:t>（  ）</w:t>
            </w:r>
            <w:r>
              <w:rPr>
                <w:rFonts w:ascii="仿宋_GB2312" w:eastAsia="仿宋_GB2312" w:hAnsi="宋体" w:hint="eastAsia"/>
                <w:sz w:val="24"/>
                <w:szCs w:val="24"/>
              </w:rPr>
              <w:t>肉山羊企业</w:t>
            </w:r>
            <w:r w:rsidR="002133DB" w:rsidRPr="00F309F6">
              <w:rPr>
                <w:rFonts w:ascii="仿宋_GB2312" w:eastAsia="仿宋_GB2312" w:hAnsi="宋体" w:hint="eastAsia"/>
                <w:sz w:val="24"/>
                <w:szCs w:val="24"/>
              </w:rPr>
              <w:t>（  ）兽药经营（  ） 饲料加工（  ） 养殖设备  （  ）政府部门（  ） 科研单位（  ） 推广机构  （  ）餐饮行业（  ）行业协会（  ）  其他（  ）</w:t>
            </w:r>
          </w:p>
        </w:tc>
      </w:tr>
      <w:tr w:rsidR="002133DB" w:rsidRPr="00F309F6" w:rsidTr="008C1B3E">
        <w:trPr>
          <w:trHeight w:val="573"/>
          <w:jc w:val="center"/>
        </w:trPr>
        <w:tc>
          <w:tcPr>
            <w:tcW w:w="1997" w:type="dxa"/>
            <w:tcBorders>
              <w:bottom w:val="single" w:sz="4" w:space="0" w:color="auto"/>
              <w:right w:val="single" w:sz="4" w:space="0" w:color="auto"/>
            </w:tcBorders>
            <w:vAlign w:val="center"/>
          </w:tcPr>
          <w:p w:rsidR="002133DB" w:rsidRPr="00F309F6" w:rsidRDefault="002133DB" w:rsidP="008C1B3E">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参会人姓名</w:t>
            </w:r>
          </w:p>
        </w:tc>
        <w:tc>
          <w:tcPr>
            <w:tcW w:w="1642" w:type="dxa"/>
            <w:tcBorders>
              <w:top w:val="nil"/>
              <w:left w:val="single" w:sz="4" w:space="0" w:color="auto"/>
              <w:bottom w:val="single" w:sz="4" w:space="0" w:color="auto"/>
              <w:right w:val="single" w:sz="4" w:space="0" w:color="auto"/>
            </w:tcBorders>
            <w:vAlign w:val="center"/>
          </w:tcPr>
          <w:p w:rsidR="002133DB" w:rsidRPr="00F309F6" w:rsidRDefault="002133DB" w:rsidP="008C1B3E">
            <w:pPr>
              <w:spacing w:afterLines="0" w:line="560" w:lineRule="exact"/>
              <w:jc w:val="center"/>
              <w:rPr>
                <w:rFonts w:ascii="仿宋_GB2312" w:eastAsia="仿宋_GB2312" w:hAnsi="宋体"/>
                <w:sz w:val="24"/>
                <w:szCs w:val="24"/>
              </w:rPr>
            </w:pPr>
            <w:r w:rsidRPr="00F309F6">
              <w:rPr>
                <w:rFonts w:ascii="仿宋_GB2312" w:eastAsia="仿宋_GB2312" w:hAnsi="宋体" w:hint="eastAsia"/>
                <w:sz w:val="24"/>
                <w:szCs w:val="24"/>
              </w:rPr>
              <w:t>职务</w:t>
            </w:r>
          </w:p>
        </w:tc>
        <w:tc>
          <w:tcPr>
            <w:tcW w:w="2353" w:type="dxa"/>
            <w:tcBorders>
              <w:left w:val="single" w:sz="4" w:space="0" w:color="auto"/>
            </w:tcBorders>
            <w:vAlign w:val="center"/>
          </w:tcPr>
          <w:p w:rsidR="002133DB" w:rsidRPr="00F309F6" w:rsidRDefault="002133DB" w:rsidP="008C1B3E">
            <w:pPr>
              <w:spacing w:afterLines="0" w:line="560" w:lineRule="exact"/>
              <w:jc w:val="center"/>
              <w:rPr>
                <w:rFonts w:ascii="仿宋_GB2312" w:eastAsia="仿宋_GB2312" w:hAnsi="宋体"/>
                <w:sz w:val="24"/>
                <w:szCs w:val="24"/>
              </w:rPr>
            </w:pPr>
            <w:r w:rsidRPr="00F309F6">
              <w:rPr>
                <w:rFonts w:ascii="仿宋_GB2312" w:eastAsia="仿宋_GB2312" w:hAnsi="宋体" w:hint="eastAsia"/>
                <w:sz w:val="24"/>
                <w:szCs w:val="24"/>
              </w:rPr>
              <w:t>电话</w:t>
            </w:r>
          </w:p>
        </w:tc>
        <w:tc>
          <w:tcPr>
            <w:tcW w:w="2358" w:type="dxa"/>
            <w:vAlign w:val="center"/>
          </w:tcPr>
          <w:p w:rsidR="002133DB" w:rsidRPr="00F309F6" w:rsidRDefault="002133DB" w:rsidP="008C1B3E">
            <w:pPr>
              <w:spacing w:afterLines="0" w:line="560" w:lineRule="exact"/>
              <w:jc w:val="center"/>
              <w:rPr>
                <w:rFonts w:ascii="仿宋_GB2312" w:eastAsia="仿宋_GB2312" w:hAnsi="宋体"/>
                <w:sz w:val="24"/>
                <w:szCs w:val="24"/>
              </w:rPr>
            </w:pPr>
            <w:r w:rsidRPr="00F309F6">
              <w:rPr>
                <w:rFonts w:ascii="仿宋_GB2312" w:eastAsia="仿宋_GB2312" w:hAnsi="宋体" w:hint="eastAsia"/>
                <w:sz w:val="24"/>
                <w:szCs w:val="24"/>
              </w:rPr>
              <w:t>传真</w:t>
            </w:r>
          </w:p>
        </w:tc>
        <w:tc>
          <w:tcPr>
            <w:tcW w:w="2680" w:type="dxa"/>
            <w:vAlign w:val="center"/>
          </w:tcPr>
          <w:p w:rsidR="002133DB" w:rsidRPr="00F309F6" w:rsidRDefault="002133DB" w:rsidP="008C1B3E">
            <w:pPr>
              <w:spacing w:afterLines="0" w:line="560" w:lineRule="exact"/>
              <w:jc w:val="center"/>
              <w:rPr>
                <w:rFonts w:ascii="仿宋_GB2312" w:eastAsia="仿宋_GB2312" w:hAnsi="宋体"/>
                <w:sz w:val="24"/>
                <w:szCs w:val="24"/>
              </w:rPr>
            </w:pPr>
            <w:r w:rsidRPr="00F309F6">
              <w:rPr>
                <w:rFonts w:ascii="仿宋_GB2312" w:eastAsia="仿宋_GB2312" w:hAnsi="宋体" w:hint="eastAsia"/>
                <w:sz w:val="24"/>
                <w:szCs w:val="24"/>
              </w:rPr>
              <w:t>手机</w:t>
            </w:r>
          </w:p>
        </w:tc>
        <w:tc>
          <w:tcPr>
            <w:tcW w:w="2744" w:type="dxa"/>
            <w:vAlign w:val="center"/>
          </w:tcPr>
          <w:p w:rsidR="002133DB" w:rsidRPr="00F309F6" w:rsidRDefault="002133DB" w:rsidP="008C1B3E">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E-mail</w:t>
            </w:r>
          </w:p>
        </w:tc>
      </w:tr>
      <w:tr w:rsidR="002133DB" w:rsidRPr="00F309F6" w:rsidTr="008C1B3E">
        <w:trPr>
          <w:trHeight w:val="353"/>
          <w:jc w:val="center"/>
        </w:trPr>
        <w:tc>
          <w:tcPr>
            <w:tcW w:w="1997"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1642" w:type="dxa"/>
            <w:tcBorders>
              <w:top w:val="nil"/>
            </w:tcBorders>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3"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8"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680"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744"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r>
      <w:tr w:rsidR="002133DB" w:rsidRPr="00F309F6" w:rsidTr="008C1B3E">
        <w:trPr>
          <w:trHeight w:val="368"/>
          <w:jc w:val="center"/>
        </w:trPr>
        <w:tc>
          <w:tcPr>
            <w:tcW w:w="1997"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1642" w:type="dxa"/>
            <w:tcBorders>
              <w:top w:val="nil"/>
            </w:tcBorders>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3"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8"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680"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744"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r>
      <w:tr w:rsidR="002133DB" w:rsidRPr="00F309F6" w:rsidTr="008C1B3E">
        <w:trPr>
          <w:trHeight w:val="340"/>
          <w:jc w:val="center"/>
        </w:trPr>
        <w:tc>
          <w:tcPr>
            <w:tcW w:w="1997"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1642" w:type="dxa"/>
            <w:tcBorders>
              <w:top w:val="nil"/>
            </w:tcBorders>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3"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8"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680"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744"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r>
      <w:tr w:rsidR="002133DB" w:rsidRPr="00F309F6" w:rsidTr="008C1B3E">
        <w:trPr>
          <w:trHeight w:val="358"/>
          <w:jc w:val="center"/>
        </w:trPr>
        <w:tc>
          <w:tcPr>
            <w:tcW w:w="1997"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1642" w:type="dxa"/>
            <w:tcBorders>
              <w:top w:val="nil"/>
            </w:tcBorders>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3"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358" w:type="dxa"/>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680"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c>
          <w:tcPr>
            <w:tcW w:w="2744" w:type="dxa"/>
            <w:shd w:val="clear" w:color="auto" w:fill="auto"/>
            <w:vAlign w:val="center"/>
          </w:tcPr>
          <w:p w:rsidR="002133DB" w:rsidRPr="00F309F6" w:rsidRDefault="002133DB" w:rsidP="008C1B3E">
            <w:pPr>
              <w:snapToGrid w:val="0"/>
              <w:spacing w:afterLines="0" w:line="560" w:lineRule="exact"/>
              <w:jc w:val="center"/>
              <w:rPr>
                <w:rFonts w:ascii="仿宋_GB2312" w:eastAsia="仿宋_GB2312" w:hAnsi="宋体"/>
                <w:sz w:val="24"/>
                <w:szCs w:val="24"/>
              </w:rPr>
            </w:pPr>
          </w:p>
        </w:tc>
      </w:tr>
      <w:tr w:rsidR="002133DB" w:rsidRPr="00F309F6" w:rsidTr="008C1B3E">
        <w:trPr>
          <w:trHeight w:val="108"/>
          <w:jc w:val="center"/>
        </w:trPr>
        <w:tc>
          <w:tcPr>
            <w:tcW w:w="13774" w:type="dxa"/>
            <w:gridSpan w:val="6"/>
            <w:vAlign w:val="center"/>
          </w:tcPr>
          <w:p w:rsidR="002133DB" w:rsidRPr="00F309F6" w:rsidRDefault="00E05F6B" w:rsidP="00D04680">
            <w:pPr>
              <w:spacing w:afterLines="0" w:line="560" w:lineRule="exact"/>
              <w:rPr>
                <w:rFonts w:ascii="仿宋_GB2312" w:eastAsia="仿宋_GB2312" w:hAnsi="宋体"/>
                <w:sz w:val="24"/>
                <w:szCs w:val="24"/>
              </w:rPr>
            </w:pPr>
            <w:r>
              <w:rPr>
                <w:rFonts w:ascii="仿宋_GB2312" w:eastAsia="仿宋_GB2312" w:hAnsi="宋体" w:hint="eastAsia"/>
                <w:sz w:val="24"/>
                <w:szCs w:val="24"/>
              </w:rPr>
              <w:t>是否安排接站</w:t>
            </w:r>
            <w:r w:rsidRPr="00F309F6">
              <w:rPr>
                <w:rFonts w:ascii="仿宋_GB2312" w:eastAsia="仿宋_GB2312" w:hAnsi="宋体" w:hint="eastAsia"/>
                <w:sz w:val="24"/>
                <w:szCs w:val="24"/>
              </w:rPr>
              <w:t>(打√确认)</w:t>
            </w:r>
            <w:r w:rsidR="002133DB" w:rsidRPr="00F309F6">
              <w:rPr>
                <w:rFonts w:ascii="仿宋_GB2312" w:eastAsia="仿宋_GB2312" w:hAnsi="宋体" w:hint="eastAsia"/>
                <w:sz w:val="24"/>
                <w:szCs w:val="24"/>
              </w:rPr>
              <w:t>:</w:t>
            </w:r>
            <w:r w:rsidR="00D04680">
              <w:rPr>
                <w:rFonts w:ascii="仿宋_GB2312" w:eastAsia="仿宋_GB2312" w:hAnsi="宋体" w:hint="eastAsia"/>
                <w:sz w:val="24"/>
                <w:szCs w:val="24"/>
              </w:rPr>
              <w:t xml:space="preserve">    </w:t>
            </w:r>
            <w:r>
              <w:rPr>
                <w:rFonts w:ascii="仿宋_GB2312" w:eastAsia="仿宋_GB2312" w:hAnsi="宋体" w:hint="eastAsia"/>
                <w:sz w:val="24"/>
                <w:szCs w:val="24"/>
              </w:rPr>
              <w:t>郑州新郑国际机场</w:t>
            </w:r>
            <w:r w:rsidR="002133DB" w:rsidRPr="00F309F6">
              <w:rPr>
                <w:rFonts w:ascii="仿宋_GB2312" w:eastAsia="仿宋_GB2312" w:hAnsi="宋体" w:hint="eastAsia"/>
                <w:sz w:val="24"/>
                <w:szCs w:val="24"/>
              </w:rPr>
              <w:t>(     )</w:t>
            </w:r>
            <w:r w:rsidR="00D04680">
              <w:rPr>
                <w:rFonts w:ascii="仿宋_GB2312" w:eastAsia="仿宋_GB2312" w:hAnsi="宋体" w:hint="eastAsia"/>
                <w:sz w:val="24"/>
                <w:szCs w:val="24"/>
              </w:rPr>
              <w:t xml:space="preserve">  </w:t>
            </w:r>
            <w:r>
              <w:rPr>
                <w:rFonts w:ascii="仿宋_GB2312" w:eastAsia="仿宋_GB2312" w:hAnsi="宋体" w:hint="eastAsia"/>
                <w:sz w:val="24"/>
                <w:szCs w:val="24"/>
              </w:rPr>
              <w:t>兰考高铁站</w:t>
            </w:r>
            <w:r w:rsidR="002133DB" w:rsidRPr="00F309F6">
              <w:rPr>
                <w:rFonts w:ascii="仿宋_GB2312" w:eastAsia="仿宋_GB2312" w:hAnsi="宋体" w:hint="eastAsia"/>
                <w:sz w:val="24"/>
                <w:szCs w:val="24"/>
              </w:rPr>
              <w:t>(    )</w:t>
            </w:r>
            <w:r w:rsidR="00D04680">
              <w:rPr>
                <w:rFonts w:ascii="仿宋_GB2312" w:eastAsia="仿宋_GB2312" w:hAnsi="宋体" w:hint="eastAsia"/>
                <w:sz w:val="24"/>
                <w:szCs w:val="24"/>
              </w:rPr>
              <w:t xml:space="preserve">  </w:t>
            </w:r>
            <w:r>
              <w:rPr>
                <w:rFonts w:ascii="仿宋_GB2312" w:eastAsia="仿宋_GB2312" w:hAnsi="宋体" w:hint="eastAsia"/>
                <w:sz w:val="24"/>
                <w:szCs w:val="24"/>
              </w:rPr>
              <w:t>不需接站（    ）</w:t>
            </w:r>
            <w:r w:rsidR="002133DB" w:rsidRPr="00F309F6">
              <w:rPr>
                <w:rFonts w:ascii="仿宋_GB2312" w:eastAsia="仿宋_GB2312" w:hAnsi="宋体" w:hint="eastAsia"/>
                <w:sz w:val="24"/>
                <w:szCs w:val="24"/>
              </w:rPr>
              <w:t>，请务必填写，以备安排车辆</w:t>
            </w:r>
          </w:p>
        </w:tc>
      </w:tr>
      <w:tr w:rsidR="002133DB" w:rsidRPr="00F309F6" w:rsidTr="008C1B3E">
        <w:trPr>
          <w:trHeight w:val="683"/>
          <w:jc w:val="center"/>
        </w:trPr>
        <w:tc>
          <w:tcPr>
            <w:tcW w:w="13774" w:type="dxa"/>
            <w:gridSpan w:val="6"/>
            <w:vAlign w:val="center"/>
          </w:tcPr>
          <w:p w:rsidR="002133DB" w:rsidRPr="00F309F6" w:rsidRDefault="002133DB" w:rsidP="00D04680">
            <w:pPr>
              <w:spacing w:afterLines="0" w:line="560" w:lineRule="exact"/>
              <w:rPr>
                <w:rFonts w:ascii="仿宋_GB2312" w:eastAsia="仿宋_GB2312" w:hAnsi="宋体"/>
                <w:sz w:val="24"/>
                <w:szCs w:val="24"/>
              </w:rPr>
            </w:pPr>
            <w:r w:rsidRPr="00F309F6">
              <w:rPr>
                <w:rFonts w:ascii="仿宋_GB2312" w:eastAsia="仿宋_GB2312" w:hAnsi="宋体" w:hint="eastAsia"/>
                <w:sz w:val="24"/>
                <w:szCs w:val="24"/>
              </w:rPr>
              <w:t>在需要项后打√</w:t>
            </w:r>
            <w:r w:rsidR="00D04680">
              <w:rPr>
                <w:rFonts w:ascii="仿宋_GB2312" w:eastAsia="仿宋_GB2312" w:hAnsi="宋体" w:hint="eastAsia"/>
                <w:sz w:val="24"/>
                <w:szCs w:val="24"/>
              </w:rPr>
              <w:t>或×</w:t>
            </w:r>
            <w:r w:rsidRPr="00F309F6">
              <w:rPr>
                <w:rFonts w:ascii="仿宋_GB2312" w:eastAsia="仿宋_GB2312" w:hAnsi="宋体" w:hint="eastAsia"/>
                <w:sz w:val="24"/>
                <w:szCs w:val="24"/>
              </w:rPr>
              <w:t>确认</w:t>
            </w:r>
            <w:r w:rsidR="00D04680">
              <w:rPr>
                <w:rFonts w:ascii="仿宋_GB2312" w:eastAsia="仿宋_GB2312" w:hAnsi="宋体" w:hint="eastAsia"/>
                <w:sz w:val="24"/>
                <w:szCs w:val="24"/>
              </w:rPr>
              <w:t xml:space="preserve">，并在房间后标明所需间数  </w:t>
            </w:r>
            <w:r>
              <w:rPr>
                <w:rFonts w:ascii="仿宋_GB2312" w:eastAsia="仿宋_GB2312" w:hAnsi="宋体" w:hint="eastAsia"/>
                <w:sz w:val="24"/>
                <w:szCs w:val="24"/>
              </w:rPr>
              <w:t xml:space="preserve">    </w:t>
            </w:r>
            <w:r w:rsidRPr="00F309F6">
              <w:rPr>
                <w:rFonts w:ascii="仿宋_GB2312" w:eastAsia="仿宋_GB2312" w:hAnsi="宋体" w:hint="eastAsia"/>
                <w:sz w:val="24"/>
                <w:szCs w:val="24"/>
              </w:rPr>
              <w:t xml:space="preserve">是否需要订房(   </w:t>
            </w:r>
            <w:r w:rsidR="00D04680">
              <w:rPr>
                <w:rFonts w:ascii="仿宋_GB2312" w:eastAsia="仿宋_GB2312" w:hAnsi="宋体" w:hint="eastAsia"/>
                <w:sz w:val="24"/>
                <w:szCs w:val="24"/>
              </w:rPr>
              <w:t xml:space="preserve">   </w:t>
            </w:r>
            <w:r w:rsidRPr="00F309F6">
              <w:rPr>
                <w:rFonts w:ascii="仿宋_GB2312" w:eastAsia="仿宋_GB2312" w:hAnsi="宋体" w:hint="eastAsia"/>
                <w:sz w:val="24"/>
                <w:szCs w:val="24"/>
              </w:rPr>
              <w:t xml:space="preserve">  ）</w:t>
            </w:r>
            <w:r>
              <w:rPr>
                <w:rFonts w:ascii="仿宋_GB2312" w:eastAsia="仿宋_GB2312" w:hAnsi="宋体" w:hint="eastAsia"/>
                <w:sz w:val="24"/>
                <w:szCs w:val="24"/>
              </w:rPr>
              <w:t xml:space="preserve">  </w:t>
            </w:r>
            <w:r w:rsidRPr="00F309F6">
              <w:rPr>
                <w:rFonts w:ascii="仿宋_GB2312" w:eastAsia="仿宋_GB2312" w:hAnsi="宋体" w:hint="eastAsia"/>
                <w:sz w:val="24"/>
                <w:szCs w:val="24"/>
              </w:rPr>
              <w:t>单间</w:t>
            </w:r>
            <w:r>
              <w:rPr>
                <w:rFonts w:ascii="仿宋_GB2312" w:eastAsia="仿宋_GB2312" w:hAnsi="宋体" w:hint="eastAsia"/>
                <w:sz w:val="24"/>
                <w:szCs w:val="24"/>
              </w:rPr>
              <w:t>（</w:t>
            </w:r>
            <w:r w:rsidRPr="00F309F6">
              <w:rPr>
                <w:rFonts w:ascii="仿宋_GB2312" w:eastAsia="仿宋_GB2312" w:hAnsi="宋体" w:hint="eastAsia"/>
                <w:sz w:val="24"/>
                <w:szCs w:val="24"/>
              </w:rPr>
              <w:t xml:space="preserve">  </w:t>
            </w:r>
            <w:r w:rsidR="00D04680">
              <w:rPr>
                <w:rFonts w:ascii="仿宋_GB2312" w:eastAsia="仿宋_GB2312" w:hAnsi="宋体" w:hint="eastAsia"/>
                <w:sz w:val="24"/>
                <w:szCs w:val="24"/>
              </w:rPr>
              <w:t xml:space="preserve"> </w:t>
            </w:r>
            <w:r w:rsidRPr="00F309F6">
              <w:rPr>
                <w:rFonts w:ascii="仿宋_GB2312" w:eastAsia="仿宋_GB2312" w:hAnsi="宋体" w:hint="eastAsia"/>
                <w:sz w:val="24"/>
                <w:szCs w:val="24"/>
              </w:rPr>
              <w:t xml:space="preserve">   </w:t>
            </w:r>
            <w:r w:rsidR="00D04680">
              <w:rPr>
                <w:rFonts w:ascii="仿宋_GB2312" w:eastAsia="仿宋_GB2312" w:hAnsi="宋体" w:hint="eastAsia"/>
                <w:sz w:val="24"/>
                <w:szCs w:val="24"/>
              </w:rPr>
              <w:t>间</w:t>
            </w:r>
            <w:r>
              <w:rPr>
                <w:rFonts w:ascii="仿宋_GB2312" w:eastAsia="仿宋_GB2312" w:hAnsi="宋体" w:hint="eastAsia"/>
                <w:sz w:val="24"/>
                <w:szCs w:val="24"/>
              </w:rPr>
              <w:t xml:space="preserve">）   </w:t>
            </w:r>
            <w:r w:rsidRPr="00F309F6">
              <w:rPr>
                <w:rFonts w:ascii="仿宋_GB2312" w:eastAsia="仿宋_GB2312" w:hAnsi="宋体" w:hint="eastAsia"/>
                <w:sz w:val="24"/>
                <w:szCs w:val="24"/>
              </w:rPr>
              <w:t>标间</w:t>
            </w:r>
            <w:r>
              <w:rPr>
                <w:rFonts w:ascii="仿宋_GB2312" w:eastAsia="仿宋_GB2312" w:hAnsi="宋体" w:hint="eastAsia"/>
                <w:sz w:val="24"/>
                <w:szCs w:val="24"/>
              </w:rPr>
              <w:t>（</w:t>
            </w:r>
            <w:r w:rsidRPr="00F309F6">
              <w:rPr>
                <w:rFonts w:ascii="仿宋_GB2312" w:eastAsia="仿宋_GB2312" w:hAnsi="宋体" w:hint="eastAsia"/>
                <w:sz w:val="24"/>
                <w:szCs w:val="24"/>
              </w:rPr>
              <w:t xml:space="preserve">  </w:t>
            </w:r>
            <w:r w:rsidR="00D04680">
              <w:rPr>
                <w:rFonts w:ascii="仿宋_GB2312" w:eastAsia="仿宋_GB2312" w:hAnsi="宋体" w:hint="eastAsia"/>
                <w:sz w:val="24"/>
                <w:szCs w:val="24"/>
              </w:rPr>
              <w:t xml:space="preserve"> </w:t>
            </w:r>
            <w:r w:rsidRPr="00F309F6">
              <w:rPr>
                <w:rFonts w:ascii="仿宋_GB2312" w:eastAsia="仿宋_GB2312" w:hAnsi="宋体" w:hint="eastAsia"/>
                <w:sz w:val="24"/>
                <w:szCs w:val="24"/>
              </w:rPr>
              <w:t xml:space="preserve">   </w:t>
            </w:r>
            <w:r w:rsidR="00D04680">
              <w:rPr>
                <w:rFonts w:ascii="仿宋_GB2312" w:eastAsia="仿宋_GB2312" w:hAnsi="宋体" w:hint="eastAsia"/>
                <w:sz w:val="24"/>
                <w:szCs w:val="24"/>
              </w:rPr>
              <w:t>间</w:t>
            </w:r>
            <w:r>
              <w:rPr>
                <w:rFonts w:ascii="仿宋_GB2312" w:eastAsia="仿宋_GB2312" w:hAnsi="宋体" w:hint="eastAsia"/>
                <w:sz w:val="24"/>
                <w:szCs w:val="24"/>
              </w:rPr>
              <w:t>）</w:t>
            </w:r>
          </w:p>
        </w:tc>
      </w:tr>
    </w:tbl>
    <w:p w:rsidR="002133DB" w:rsidRPr="00922DF8" w:rsidRDefault="002133DB" w:rsidP="00922DF8">
      <w:pPr>
        <w:spacing w:afterLines="0" w:line="360" w:lineRule="exact"/>
      </w:pPr>
      <w:r w:rsidRPr="00E05F6B">
        <w:rPr>
          <w:rFonts w:ascii="宋体" w:hAnsi="宋体" w:hint="eastAsia"/>
          <w:b/>
          <w:szCs w:val="21"/>
        </w:rPr>
        <w:t>注：请参会者填好回执，</w:t>
      </w:r>
      <w:r w:rsidR="00E05F6B" w:rsidRPr="00E05F6B">
        <w:rPr>
          <w:rFonts w:ascii="宋体" w:hAnsi="宋体" w:hint="eastAsia"/>
          <w:b/>
          <w:szCs w:val="21"/>
        </w:rPr>
        <w:t>于9月30日前，通过填写参会回执，并用邮件(</w:t>
      </w:r>
      <w:hyperlink r:id="rId20" w:history="1">
        <w:r w:rsidR="00E05F6B" w:rsidRPr="00E05F6B">
          <w:rPr>
            <w:rFonts w:ascii="宋体" w:hAnsi="宋体" w:hint="eastAsia"/>
            <w:b/>
            <w:szCs w:val="21"/>
          </w:rPr>
          <w:t>sheep@caaa.cn</w:t>
        </w:r>
      </w:hyperlink>
      <w:r w:rsidR="00E05F6B" w:rsidRPr="00E05F6B">
        <w:rPr>
          <w:rFonts w:ascii="宋体" w:hAnsi="宋体" w:hint="eastAsia"/>
          <w:b/>
          <w:szCs w:val="21"/>
        </w:rPr>
        <w:t>)或微信（赵印微信号:15901236766）方式发到中国畜牧业协会羊业分会秘书处。</w:t>
      </w:r>
    </w:p>
    <w:sectPr w:rsidR="002133DB" w:rsidRPr="00922DF8" w:rsidSect="00922DF8">
      <w:pgSz w:w="16838" w:h="11906" w:orient="landscape"/>
      <w:pgMar w:top="1418" w:right="1440"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DC" w:rsidRDefault="00AF59DC" w:rsidP="00F42F6B">
      <w:pPr>
        <w:spacing w:after="120"/>
      </w:pPr>
      <w:r>
        <w:separator/>
      </w:r>
    </w:p>
  </w:endnote>
  <w:endnote w:type="continuationSeparator" w:id="0">
    <w:p w:rsidR="00AF59DC" w:rsidRDefault="00AF59DC" w:rsidP="00F42F6B">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4" w:rsidRDefault="00AF59DC" w:rsidP="00A64CC7">
    <w:pPr>
      <w:pStyle w:val="a4"/>
      <w:spacing w:after="120"/>
    </w:pPr>
  </w:p>
  <w:p w:rsidR="00AE01C4" w:rsidRDefault="00AF59DC" w:rsidP="00A64CC7">
    <w:pP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4" w:rsidRDefault="00AF59DC" w:rsidP="00A64CC7">
    <w:pP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4" w:rsidRDefault="00AF59DC" w:rsidP="00A64CC7">
    <w:pPr>
      <w:pStyle w:val="a4"/>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DC" w:rsidRDefault="00AF59DC" w:rsidP="00F42F6B">
      <w:pPr>
        <w:spacing w:after="120"/>
      </w:pPr>
      <w:r>
        <w:separator/>
      </w:r>
    </w:p>
  </w:footnote>
  <w:footnote w:type="continuationSeparator" w:id="0">
    <w:p w:rsidR="00AF59DC" w:rsidRDefault="00AF59DC" w:rsidP="00F42F6B">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4" w:rsidRDefault="00AF59DC" w:rsidP="00A64CC7">
    <w:pPr>
      <w:pStyle w:val="a3"/>
      <w:spacing w:after="120"/>
    </w:pPr>
  </w:p>
  <w:p w:rsidR="00AE01C4" w:rsidRDefault="00AF59DC" w:rsidP="00A64CC7">
    <w:pP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4" w:rsidRDefault="00AF59DC" w:rsidP="00A64CC7">
    <w:pP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4" w:rsidRDefault="00AF59DC" w:rsidP="00A64CC7">
    <w:pPr>
      <w:pStyle w:val="a3"/>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DB"/>
    <w:rsid w:val="000611C7"/>
    <w:rsid w:val="000675A8"/>
    <w:rsid w:val="00097B96"/>
    <w:rsid w:val="000A2BF5"/>
    <w:rsid w:val="000B1ECC"/>
    <w:rsid w:val="001141BC"/>
    <w:rsid w:val="001A58C9"/>
    <w:rsid w:val="001C035E"/>
    <w:rsid w:val="001D0DEE"/>
    <w:rsid w:val="002133DB"/>
    <w:rsid w:val="002225D5"/>
    <w:rsid w:val="00234D65"/>
    <w:rsid w:val="00257C2B"/>
    <w:rsid w:val="00273919"/>
    <w:rsid w:val="00375CD8"/>
    <w:rsid w:val="003C315D"/>
    <w:rsid w:val="003D3B4E"/>
    <w:rsid w:val="00494919"/>
    <w:rsid w:val="004A7F7D"/>
    <w:rsid w:val="004E3A91"/>
    <w:rsid w:val="004E40CD"/>
    <w:rsid w:val="00544427"/>
    <w:rsid w:val="005538A3"/>
    <w:rsid w:val="005A08B7"/>
    <w:rsid w:val="005A1E38"/>
    <w:rsid w:val="005B3E2D"/>
    <w:rsid w:val="005F0F5B"/>
    <w:rsid w:val="005F46BE"/>
    <w:rsid w:val="00641204"/>
    <w:rsid w:val="006433DE"/>
    <w:rsid w:val="00685C4B"/>
    <w:rsid w:val="006A6BA3"/>
    <w:rsid w:val="006C68E5"/>
    <w:rsid w:val="00700DEC"/>
    <w:rsid w:val="00771DA1"/>
    <w:rsid w:val="007B45C6"/>
    <w:rsid w:val="007B66B7"/>
    <w:rsid w:val="008135FA"/>
    <w:rsid w:val="00821AB3"/>
    <w:rsid w:val="0082613C"/>
    <w:rsid w:val="0083189F"/>
    <w:rsid w:val="00847F50"/>
    <w:rsid w:val="00870446"/>
    <w:rsid w:val="008C7BAD"/>
    <w:rsid w:val="008F0996"/>
    <w:rsid w:val="009054AB"/>
    <w:rsid w:val="00922DF8"/>
    <w:rsid w:val="009C3996"/>
    <w:rsid w:val="009C3F57"/>
    <w:rsid w:val="009D5043"/>
    <w:rsid w:val="009E54DF"/>
    <w:rsid w:val="00A2149D"/>
    <w:rsid w:val="00A71F78"/>
    <w:rsid w:val="00AF59DC"/>
    <w:rsid w:val="00B262AB"/>
    <w:rsid w:val="00B317E9"/>
    <w:rsid w:val="00B74E59"/>
    <w:rsid w:val="00C05361"/>
    <w:rsid w:val="00C14447"/>
    <w:rsid w:val="00C32D18"/>
    <w:rsid w:val="00C44D62"/>
    <w:rsid w:val="00C77218"/>
    <w:rsid w:val="00CD3254"/>
    <w:rsid w:val="00CE1AB0"/>
    <w:rsid w:val="00D04680"/>
    <w:rsid w:val="00D25DF5"/>
    <w:rsid w:val="00D31A97"/>
    <w:rsid w:val="00D427F2"/>
    <w:rsid w:val="00D50592"/>
    <w:rsid w:val="00D613CA"/>
    <w:rsid w:val="00DA2A3C"/>
    <w:rsid w:val="00DB0E15"/>
    <w:rsid w:val="00DC4152"/>
    <w:rsid w:val="00DD036C"/>
    <w:rsid w:val="00E05F6B"/>
    <w:rsid w:val="00E1422E"/>
    <w:rsid w:val="00E71076"/>
    <w:rsid w:val="00E87E90"/>
    <w:rsid w:val="00EA48DC"/>
    <w:rsid w:val="00ED4798"/>
    <w:rsid w:val="00F05E95"/>
    <w:rsid w:val="00F42F6B"/>
    <w:rsid w:val="00F8267E"/>
    <w:rsid w:val="00FF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DB"/>
    <w:pPr>
      <w:widowControl w:val="0"/>
      <w:spacing w:afterLines="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33DB"/>
    <w:rPr>
      <w:rFonts w:ascii="Calibri" w:eastAsia="宋体" w:hAnsi="Calibri" w:cs="Times New Roman"/>
      <w:sz w:val="18"/>
      <w:szCs w:val="18"/>
    </w:rPr>
  </w:style>
  <w:style w:type="paragraph" w:styleId="a4">
    <w:name w:val="footer"/>
    <w:basedOn w:val="a"/>
    <w:link w:val="Char0"/>
    <w:unhideWhenUsed/>
    <w:rsid w:val="002133DB"/>
    <w:pPr>
      <w:tabs>
        <w:tab w:val="center" w:pos="4153"/>
        <w:tab w:val="right" w:pos="8306"/>
      </w:tabs>
      <w:snapToGrid w:val="0"/>
      <w:jc w:val="left"/>
    </w:pPr>
    <w:rPr>
      <w:sz w:val="18"/>
      <w:szCs w:val="18"/>
    </w:rPr>
  </w:style>
  <w:style w:type="character" w:customStyle="1" w:styleId="Char0">
    <w:name w:val="页脚 Char"/>
    <w:basedOn w:val="a0"/>
    <w:link w:val="a4"/>
    <w:rsid w:val="002133DB"/>
    <w:rPr>
      <w:rFonts w:ascii="Calibri" w:eastAsia="宋体" w:hAnsi="Calibri" w:cs="Times New Roman"/>
      <w:sz w:val="18"/>
      <w:szCs w:val="18"/>
    </w:rPr>
  </w:style>
  <w:style w:type="character" w:styleId="a5">
    <w:name w:val="Hyperlink"/>
    <w:rsid w:val="002133DB"/>
    <w:rPr>
      <w:rFonts w:ascii="Times New Roman" w:hint="default"/>
      <w:color w:val="333333"/>
    </w:rPr>
  </w:style>
  <w:style w:type="paragraph" w:customStyle="1" w:styleId="style12">
    <w:name w:val="style12"/>
    <w:basedOn w:val="a"/>
    <w:rsid w:val="002133DB"/>
    <w:pPr>
      <w:widowControl/>
      <w:spacing w:before="100" w:beforeAutospacing="1" w:afterLines="0" w:afterAutospacing="1"/>
      <w:jc w:val="left"/>
    </w:pPr>
    <w:rPr>
      <w:rFonts w:ascii="宋体" w:hAnsi="宋体" w:cs="宋体"/>
      <w:kern w:val="0"/>
      <w:sz w:val="24"/>
      <w:szCs w:val="24"/>
    </w:rPr>
  </w:style>
  <w:style w:type="character" w:customStyle="1" w:styleId="nav1">
    <w:name w:val="nav1"/>
    <w:rsid w:val="002133DB"/>
    <w:rPr>
      <w:b/>
      <w:bCs/>
      <w:color w:val="000000"/>
      <w:sz w:val="18"/>
      <w:szCs w:val="18"/>
    </w:rPr>
  </w:style>
  <w:style w:type="paragraph" w:styleId="a6">
    <w:name w:val="Normal (Web)"/>
    <w:basedOn w:val="a"/>
    <w:uiPriority w:val="99"/>
    <w:unhideWhenUsed/>
    <w:rsid w:val="002133DB"/>
    <w:pPr>
      <w:widowControl/>
      <w:spacing w:before="100" w:beforeAutospacing="1" w:afterLines="0"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8F0996"/>
    <w:rPr>
      <w:sz w:val="18"/>
      <w:szCs w:val="18"/>
    </w:rPr>
  </w:style>
  <w:style w:type="character" w:customStyle="1" w:styleId="Char1">
    <w:name w:val="批注框文本 Char"/>
    <w:basedOn w:val="a0"/>
    <w:link w:val="a7"/>
    <w:uiPriority w:val="99"/>
    <w:semiHidden/>
    <w:rsid w:val="008F0996"/>
    <w:rPr>
      <w:rFonts w:ascii="Calibri" w:eastAsia="宋体" w:hAnsi="Calibri" w:cs="Times New Roman"/>
      <w:sz w:val="18"/>
      <w:szCs w:val="18"/>
    </w:rPr>
  </w:style>
  <w:style w:type="character" w:customStyle="1" w:styleId="apple-converted-space">
    <w:name w:val="apple-converted-space"/>
    <w:basedOn w:val="a0"/>
    <w:rsid w:val="00E1422E"/>
  </w:style>
  <w:style w:type="character" w:styleId="a8">
    <w:name w:val="Emphasis"/>
    <w:basedOn w:val="a0"/>
    <w:uiPriority w:val="20"/>
    <w:qFormat/>
    <w:rsid w:val="00E1422E"/>
    <w:rPr>
      <w:i/>
      <w:iCs/>
    </w:rPr>
  </w:style>
  <w:style w:type="paragraph" w:styleId="a9">
    <w:name w:val="Date"/>
    <w:basedOn w:val="a"/>
    <w:next w:val="a"/>
    <w:link w:val="Char2"/>
    <w:uiPriority w:val="99"/>
    <w:semiHidden/>
    <w:unhideWhenUsed/>
    <w:rsid w:val="000B1ECC"/>
    <w:pPr>
      <w:ind w:leftChars="2500" w:left="100"/>
    </w:pPr>
  </w:style>
  <w:style w:type="character" w:customStyle="1" w:styleId="Char2">
    <w:name w:val="日期 Char"/>
    <w:basedOn w:val="a0"/>
    <w:link w:val="a9"/>
    <w:uiPriority w:val="99"/>
    <w:semiHidden/>
    <w:rsid w:val="000B1ECC"/>
    <w:rPr>
      <w:rFonts w:ascii="Calibri" w:eastAsia="宋体" w:hAnsi="Calibri" w:cs="Times New Roman"/>
    </w:rPr>
  </w:style>
  <w:style w:type="paragraph" w:styleId="aa">
    <w:name w:val="List Paragraph"/>
    <w:basedOn w:val="a"/>
    <w:uiPriority w:val="34"/>
    <w:qFormat/>
    <w:rsid w:val="00C32D18"/>
    <w:pPr>
      <w:spacing w:afterLines="0"/>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DB"/>
    <w:pPr>
      <w:widowControl w:val="0"/>
      <w:spacing w:afterLines="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33DB"/>
    <w:rPr>
      <w:rFonts w:ascii="Calibri" w:eastAsia="宋体" w:hAnsi="Calibri" w:cs="Times New Roman"/>
      <w:sz w:val="18"/>
      <w:szCs w:val="18"/>
    </w:rPr>
  </w:style>
  <w:style w:type="paragraph" w:styleId="a4">
    <w:name w:val="footer"/>
    <w:basedOn w:val="a"/>
    <w:link w:val="Char0"/>
    <w:unhideWhenUsed/>
    <w:rsid w:val="002133DB"/>
    <w:pPr>
      <w:tabs>
        <w:tab w:val="center" w:pos="4153"/>
        <w:tab w:val="right" w:pos="8306"/>
      </w:tabs>
      <w:snapToGrid w:val="0"/>
      <w:jc w:val="left"/>
    </w:pPr>
    <w:rPr>
      <w:sz w:val="18"/>
      <w:szCs w:val="18"/>
    </w:rPr>
  </w:style>
  <w:style w:type="character" w:customStyle="1" w:styleId="Char0">
    <w:name w:val="页脚 Char"/>
    <w:basedOn w:val="a0"/>
    <w:link w:val="a4"/>
    <w:rsid w:val="002133DB"/>
    <w:rPr>
      <w:rFonts w:ascii="Calibri" w:eastAsia="宋体" w:hAnsi="Calibri" w:cs="Times New Roman"/>
      <w:sz w:val="18"/>
      <w:szCs w:val="18"/>
    </w:rPr>
  </w:style>
  <w:style w:type="character" w:styleId="a5">
    <w:name w:val="Hyperlink"/>
    <w:rsid w:val="002133DB"/>
    <w:rPr>
      <w:rFonts w:ascii="Times New Roman" w:hint="default"/>
      <w:color w:val="333333"/>
    </w:rPr>
  </w:style>
  <w:style w:type="paragraph" w:customStyle="1" w:styleId="style12">
    <w:name w:val="style12"/>
    <w:basedOn w:val="a"/>
    <w:rsid w:val="002133DB"/>
    <w:pPr>
      <w:widowControl/>
      <w:spacing w:before="100" w:beforeAutospacing="1" w:afterLines="0" w:afterAutospacing="1"/>
      <w:jc w:val="left"/>
    </w:pPr>
    <w:rPr>
      <w:rFonts w:ascii="宋体" w:hAnsi="宋体" w:cs="宋体"/>
      <w:kern w:val="0"/>
      <w:sz w:val="24"/>
      <w:szCs w:val="24"/>
    </w:rPr>
  </w:style>
  <w:style w:type="character" w:customStyle="1" w:styleId="nav1">
    <w:name w:val="nav1"/>
    <w:rsid w:val="002133DB"/>
    <w:rPr>
      <w:b/>
      <w:bCs/>
      <w:color w:val="000000"/>
      <w:sz w:val="18"/>
      <w:szCs w:val="18"/>
    </w:rPr>
  </w:style>
  <w:style w:type="paragraph" w:styleId="a6">
    <w:name w:val="Normal (Web)"/>
    <w:basedOn w:val="a"/>
    <w:uiPriority w:val="99"/>
    <w:unhideWhenUsed/>
    <w:rsid w:val="002133DB"/>
    <w:pPr>
      <w:widowControl/>
      <w:spacing w:before="100" w:beforeAutospacing="1" w:afterLines="0"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8F0996"/>
    <w:rPr>
      <w:sz w:val="18"/>
      <w:szCs w:val="18"/>
    </w:rPr>
  </w:style>
  <w:style w:type="character" w:customStyle="1" w:styleId="Char1">
    <w:name w:val="批注框文本 Char"/>
    <w:basedOn w:val="a0"/>
    <w:link w:val="a7"/>
    <w:uiPriority w:val="99"/>
    <w:semiHidden/>
    <w:rsid w:val="008F0996"/>
    <w:rPr>
      <w:rFonts w:ascii="Calibri" w:eastAsia="宋体" w:hAnsi="Calibri" w:cs="Times New Roman"/>
      <w:sz w:val="18"/>
      <w:szCs w:val="18"/>
    </w:rPr>
  </w:style>
  <w:style w:type="character" w:customStyle="1" w:styleId="apple-converted-space">
    <w:name w:val="apple-converted-space"/>
    <w:basedOn w:val="a0"/>
    <w:rsid w:val="00E1422E"/>
  </w:style>
  <w:style w:type="character" w:styleId="a8">
    <w:name w:val="Emphasis"/>
    <w:basedOn w:val="a0"/>
    <w:uiPriority w:val="20"/>
    <w:qFormat/>
    <w:rsid w:val="00E1422E"/>
    <w:rPr>
      <w:i/>
      <w:iCs/>
    </w:rPr>
  </w:style>
  <w:style w:type="paragraph" w:styleId="a9">
    <w:name w:val="Date"/>
    <w:basedOn w:val="a"/>
    <w:next w:val="a"/>
    <w:link w:val="Char2"/>
    <w:uiPriority w:val="99"/>
    <w:semiHidden/>
    <w:unhideWhenUsed/>
    <w:rsid w:val="000B1ECC"/>
    <w:pPr>
      <w:ind w:leftChars="2500" w:left="100"/>
    </w:pPr>
  </w:style>
  <w:style w:type="character" w:customStyle="1" w:styleId="Char2">
    <w:name w:val="日期 Char"/>
    <w:basedOn w:val="a0"/>
    <w:link w:val="a9"/>
    <w:uiPriority w:val="99"/>
    <w:semiHidden/>
    <w:rsid w:val="000B1ECC"/>
    <w:rPr>
      <w:rFonts w:ascii="Calibri" w:eastAsia="宋体" w:hAnsi="Calibri" w:cs="Times New Roman"/>
    </w:rPr>
  </w:style>
  <w:style w:type="paragraph" w:styleId="aa">
    <w:name w:val="List Paragraph"/>
    <w:basedOn w:val="a"/>
    <w:uiPriority w:val="34"/>
    <w:qFormat/>
    <w:rsid w:val="00C32D18"/>
    <w:pPr>
      <w:spacing w:afterLines="0"/>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944">
      <w:bodyDiv w:val="1"/>
      <w:marLeft w:val="0"/>
      <w:marRight w:val="0"/>
      <w:marTop w:val="0"/>
      <w:marBottom w:val="0"/>
      <w:divBdr>
        <w:top w:val="none" w:sz="0" w:space="0" w:color="auto"/>
        <w:left w:val="none" w:sz="0" w:space="0" w:color="auto"/>
        <w:bottom w:val="none" w:sz="0" w:space="0" w:color="auto"/>
        <w:right w:val="none" w:sz="0" w:space="0" w:color="auto"/>
      </w:divBdr>
    </w:div>
    <w:div w:id="1540897945">
      <w:bodyDiv w:val="1"/>
      <w:marLeft w:val="0"/>
      <w:marRight w:val="0"/>
      <w:marTop w:val="0"/>
      <w:marBottom w:val="0"/>
      <w:divBdr>
        <w:top w:val="none" w:sz="0" w:space="0" w:color="auto"/>
        <w:left w:val="none" w:sz="0" w:space="0" w:color="auto"/>
        <w:bottom w:val="none" w:sz="0" w:space="0" w:color="auto"/>
        <w:right w:val="none" w:sz="0" w:space="0" w:color="auto"/>
      </w:divBdr>
    </w:div>
    <w:div w:id="19726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cn" TargetMode="External"/><Relationship Id="rId13" Type="http://schemas.openxmlformats.org/officeDocument/2006/relationships/hyperlink" Target="mailto:sheep@caaa.c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aa.cn" TargetMode="External"/><Relationship Id="rId12" Type="http://schemas.openxmlformats.org/officeDocument/2006/relationships/image" Target="media/image2.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hyperlink" Target="mailto:sheep@caaa.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heep@caaa.cn)&#65292;&#37038;&#20214;&#20027;&#39064;&#35774;&#2002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705075097@qq.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811</Words>
  <Characters>4626</Characters>
  <Application>Microsoft Office Word</Application>
  <DocSecurity>0</DocSecurity>
  <Lines>38</Lines>
  <Paragraphs>10</Paragraphs>
  <ScaleCrop>false</ScaleCrop>
  <Company>P R C</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2018-08-21T06:24:00Z</cp:lastPrinted>
  <dcterms:created xsi:type="dcterms:W3CDTF">2018-08-30T06:01:00Z</dcterms:created>
  <dcterms:modified xsi:type="dcterms:W3CDTF">2018-09-03T01:06:00Z</dcterms:modified>
</cp:coreProperties>
</file>